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364" w:rsidRDefault="001D5907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60888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Pr="004D7364" w:rsidRDefault="004D7364" w:rsidP="00DD0DF4">
      <w:pPr>
        <w:pStyle w:val="a5"/>
        <w:jc w:val="center"/>
        <w:rPr>
          <w:rFonts w:ascii="Monotype Corsiva" w:hAnsi="Monotype Corsiva"/>
          <w:b/>
          <w:sz w:val="52"/>
          <w:szCs w:val="52"/>
        </w:rPr>
      </w:pPr>
      <w:r w:rsidRPr="004D7364">
        <w:rPr>
          <w:rFonts w:ascii="Monotype Corsiva" w:hAnsi="Monotype Corsiva"/>
          <w:b/>
          <w:sz w:val="52"/>
          <w:szCs w:val="52"/>
        </w:rPr>
        <w:t>Мастер-класс</w:t>
      </w:r>
    </w:p>
    <w:p w:rsidR="004D7364" w:rsidRPr="004D7364" w:rsidRDefault="004D7364" w:rsidP="004D7364">
      <w:pPr>
        <w:pStyle w:val="a5"/>
        <w:jc w:val="center"/>
        <w:rPr>
          <w:rFonts w:ascii="Monotype Corsiva" w:hAnsi="Monotype Corsiva"/>
          <w:b/>
          <w:sz w:val="52"/>
          <w:szCs w:val="52"/>
        </w:rPr>
      </w:pPr>
      <w:r w:rsidRPr="004D7364">
        <w:rPr>
          <w:rFonts w:ascii="Monotype Corsiva" w:hAnsi="Monotype Corsiva"/>
          <w:b/>
          <w:sz w:val="52"/>
          <w:szCs w:val="52"/>
        </w:rPr>
        <w:t xml:space="preserve">по основам </w:t>
      </w:r>
      <w:proofErr w:type="spellStart"/>
      <w:r w:rsidRPr="004D7364">
        <w:rPr>
          <w:rFonts w:ascii="Monotype Corsiva" w:hAnsi="Monotype Corsiva"/>
          <w:b/>
          <w:sz w:val="52"/>
          <w:szCs w:val="52"/>
        </w:rPr>
        <w:t>бисероплетения</w:t>
      </w:r>
      <w:proofErr w:type="spellEnd"/>
      <w:r w:rsidRPr="004D7364">
        <w:rPr>
          <w:rFonts w:ascii="Monotype Corsiva" w:hAnsi="Monotype Corsiva"/>
          <w:b/>
          <w:sz w:val="52"/>
          <w:szCs w:val="52"/>
        </w:rPr>
        <w:t>.</w:t>
      </w: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DD0DF4" w:rsidP="00DD0DF4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7FABC860" wp14:editId="7C32F9B1">
            <wp:extent cx="2402625" cy="2047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62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inline>
        </w:drawing>
      </w: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4D7364" w:rsidP="00AF2CD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4D7364" w:rsidP="00DD0DF4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4D7364" w:rsidRDefault="00DD0DF4" w:rsidP="00DD0DF4">
      <w:pPr>
        <w:spacing w:after="0" w:line="240" w:lineRule="auto"/>
        <w:jc w:val="right"/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                                                                          </w:t>
      </w:r>
      <w:r w:rsidR="004D7364"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Подготовила:</w:t>
      </w:r>
    </w:p>
    <w:p w:rsidR="00DD0DF4" w:rsidRPr="004D7364" w:rsidRDefault="00DD0DF4" w:rsidP="00DD0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воспитатель</w:t>
      </w:r>
    </w:p>
    <w:p w:rsidR="00DD0DF4" w:rsidRPr="004D7364" w:rsidRDefault="00DD0DF4" w:rsidP="00DD0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Нефёдова</w:t>
      </w:r>
      <w:proofErr w:type="spellEnd"/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М. А.</w:t>
      </w:r>
    </w:p>
    <w:p w:rsidR="00DD0DF4" w:rsidRPr="004D7364" w:rsidRDefault="00DD0DF4" w:rsidP="00DD0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МКДОУ  ШР </w:t>
      </w:r>
    </w:p>
    <w:p w:rsidR="00DD0DF4" w:rsidRPr="004D7364" w:rsidRDefault="00DD0DF4" w:rsidP="00DD0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детский сад № 11</w:t>
      </w:r>
    </w:p>
    <w:p w:rsidR="00DD0DF4" w:rsidRPr="004D7364" w:rsidRDefault="00DD0DF4" w:rsidP="00DD0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с. </w:t>
      </w:r>
      <w:proofErr w:type="spellStart"/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Олха</w:t>
      </w:r>
      <w:proofErr w:type="spellEnd"/>
    </w:p>
    <w:p w:rsidR="00DD0DF4" w:rsidRPr="004D7364" w:rsidRDefault="00DD0DF4" w:rsidP="00DD0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Шелеховского</w:t>
      </w:r>
      <w:proofErr w:type="spellEnd"/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 xml:space="preserve"> района</w:t>
      </w:r>
    </w:p>
    <w:p w:rsidR="00DD0DF4" w:rsidRPr="004D7364" w:rsidRDefault="00DD0DF4" w:rsidP="00DD0DF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D7364">
        <w:rPr>
          <w:rFonts w:ascii="Times New Roman" w:hAnsi="Times New Roman" w:cs="Times New Roman"/>
          <w:bCs/>
          <w:color w:val="000000" w:themeColor="text1"/>
          <w:kern w:val="24"/>
          <w:sz w:val="28"/>
          <w:szCs w:val="28"/>
        </w:rPr>
        <w:t>Иркутской области</w:t>
      </w:r>
    </w:p>
    <w:p w:rsidR="00DD0DF4" w:rsidRDefault="00DD0DF4" w:rsidP="00DD0DF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D0DF4" w:rsidRPr="004D7364" w:rsidRDefault="00DD0DF4" w:rsidP="00DD0D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2017 г.</w:t>
      </w:r>
    </w:p>
    <w:p w:rsidR="00DD0DF4" w:rsidRDefault="00DD0DF4" w:rsidP="00AF2CDA">
      <w:pPr>
        <w:rPr>
          <w:rFonts w:ascii="Times New Roman" w:hAnsi="Times New Roman" w:cs="Times New Roman"/>
          <w:b/>
          <w:sz w:val="28"/>
          <w:szCs w:val="28"/>
        </w:rPr>
      </w:pPr>
    </w:p>
    <w:p w:rsidR="00AF2CDA" w:rsidRDefault="00AF2CDA" w:rsidP="00AF2CD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 xml:space="preserve">формировать у слушателей представление о технике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бисероплетения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F2CDA" w:rsidRPr="00AF2CDA" w:rsidRDefault="00AF2CDA" w:rsidP="00AF2CDA">
      <w:pPr>
        <w:rPr>
          <w:rFonts w:ascii="Times New Roman" w:hAnsi="Times New Roman" w:cs="Times New Roman"/>
          <w:b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>
        <w:rPr>
          <w:rFonts w:ascii="Times New Roman" w:hAnsi="Times New Roman" w:cs="Times New Roman"/>
          <w:sz w:val="28"/>
          <w:szCs w:val="28"/>
        </w:rPr>
        <w:t>познакомить с видами бисера, материалами, инструментами; познакомить с техникой «низание петельками»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C0000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color w:val="C0000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color w:val="C00000"/>
          <w:sz w:val="28"/>
          <w:szCs w:val="28"/>
        </w:rPr>
        <w:t>лайд)</w:t>
      </w:r>
    </w:p>
    <w:p w:rsidR="00AF2CDA" w:rsidRPr="009814D7" w:rsidRDefault="00AF2CDA" w:rsidP="00AF2CDA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814D7">
        <w:rPr>
          <w:rFonts w:ascii="Times New Roman" w:hAnsi="Times New Roman" w:cs="Times New Roman"/>
          <w:sz w:val="28"/>
          <w:szCs w:val="28"/>
        </w:rPr>
        <w:t>Вводная беседа – знакомство с</w:t>
      </w:r>
      <w:r>
        <w:rPr>
          <w:rFonts w:ascii="Times New Roman" w:hAnsi="Times New Roman" w:cs="Times New Roman"/>
          <w:sz w:val="28"/>
          <w:szCs w:val="28"/>
        </w:rPr>
        <w:t xml:space="preserve"> искусством</w:t>
      </w:r>
      <w:r w:rsidRPr="009814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4D7">
        <w:rPr>
          <w:rFonts w:ascii="Times New Roman" w:hAnsi="Times New Roman" w:cs="Times New Roman"/>
          <w:sz w:val="28"/>
          <w:szCs w:val="28"/>
        </w:rPr>
        <w:t>бисеро</w:t>
      </w:r>
      <w:r>
        <w:rPr>
          <w:rFonts w:ascii="Times New Roman" w:hAnsi="Times New Roman" w:cs="Times New Roman"/>
          <w:sz w:val="28"/>
          <w:szCs w:val="28"/>
        </w:rPr>
        <w:t>плетения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использование данной техники в работе с детьми</w:t>
      </w:r>
      <w:r w:rsidRPr="009814D7">
        <w:rPr>
          <w:rFonts w:ascii="Times New Roman" w:hAnsi="Times New Roman" w:cs="Times New Roman"/>
          <w:sz w:val="28"/>
          <w:szCs w:val="28"/>
        </w:rPr>
        <w:t>.</w:t>
      </w:r>
    </w:p>
    <w:p w:rsidR="001D5907" w:rsidRPr="00960888" w:rsidRDefault="001D5907" w:rsidP="001D5907">
      <w:pPr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960888">
        <w:rPr>
          <w:rFonts w:ascii="Times New Roman" w:hAnsi="Times New Roman" w:cs="Times New Roman"/>
          <w:b/>
          <w:i/>
          <w:sz w:val="28"/>
          <w:szCs w:val="28"/>
        </w:rPr>
        <w:t xml:space="preserve"> Бисер материал древний и очень юный. В отличие от живописи, вышивки, </w:t>
      </w:r>
      <w:proofErr w:type="gramStart"/>
      <w:r w:rsidRPr="00960888">
        <w:rPr>
          <w:rFonts w:ascii="Times New Roman" w:hAnsi="Times New Roman" w:cs="Times New Roman"/>
          <w:b/>
          <w:i/>
          <w:sz w:val="28"/>
          <w:szCs w:val="28"/>
        </w:rPr>
        <w:t>тканных</w:t>
      </w:r>
      <w:proofErr w:type="gramEnd"/>
      <w:r w:rsidRPr="00960888">
        <w:rPr>
          <w:rFonts w:ascii="Times New Roman" w:hAnsi="Times New Roman" w:cs="Times New Roman"/>
          <w:b/>
          <w:i/>
          <w:sz w:val="28"/>
          <w:szCs w:val="28"/>
        </w:rPr>
        <w:t xml:space="preserve"> изделий, он не теряет чистоты и звучности цвета с течением времени. Точно сказать, когда появился бисер, затруднительно, но то, что это произошло за много веков до нашей эры, несомненно. Археологические изыскания показывают, что корни возникновения бисера лежат в южных странах: Египет, Эфиопия, Индия и прочие. Менялись формы, величина, материалы, но суть оставалась неизменной. Кости, камни, металл, стекло и, наконец, пластмасса – вот материалы из которых изготавливался бисер с древних времён и до наших дней</w:t>
      </w:r>
      <w:proofErr w:type="gramStart"/>
      <w:r w:rsidRPr="00960888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6088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(</w:t>
      </w:r>
      <w:proofErr w:type="gramStart"/>
      <w:r w:rsidRPr="0096088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с</w:t>
      </w:r>
      <w:proofErr w:type="gramEnd"/>
      <w:r w:rsidRPr="0096088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лайд)</w:t>
      </w:r>
    </w:p>
    <w:p w:rsidR="001D5907" w:rsidRPr="001D5907" w:rsidRDefault="001D5907" w:rsidP="001D59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D5907">
        <w:rPr>
          <w:rFonts w:ascii="Times New Roman" w:hAnsi="Times New Roman" w:cs="Times New Roman"/>
          <w:sz w:val="28"/>
          <w:szCs w:val="28"/>
        </w:rPr>
        <w:t xml:space="preserve">Производство именно бисера на Руси появилось вместе с Византийскими мозаичными мастерами, которые пришли на Русь после принятия христианства. Но вследствие многовековой междоусобицы, а затем нашествия ханских завоевателей, это дело не удержалось, и широкое производство стекла на </w:t>
      </w:r>
      <w:proofErr w:type="spellStart"/>
      <w:r w:rsidRPr="001D5907">
        <w:rPr>
          <w:rFonts w:ascii="Times New Roman" w:hAnsi="Times New Roman" w:cs="Times New Roman"/>
          <w:sz w:val="28"/>
          <w:szCs w:val="28"/>
        </w:rPr>
        <w:t>Pyc</w:t>
      </w:r>
      <w:proofErr w:type="gramStart"/>
      <w:r w:rsidRPr="001D5907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1D5907">
        <w:rPr>
          <w:rFonts w:ascii="Times New Roman" w:hAnsi="Times New Roman" w:cs="Times New Roman"/>
          <w:sz w:val="28"/>
          <w:szCs w:val="28"/>
        </w:rPr>
        <w:t xml:space="preserve"> прервалось на много столетий…</w:t>
      </w:r>
    </w:p>
    <w:p w:rsidR="001D5907" w:rsidRPr="001D5907" w:rsidRDefault="001D5907" w:rsidP="001D5907">
      <w:pPr>
        <w:rPr>
          <w:rFonts w:ascii="Times New Roman" w:hAnsi="Times New Roman" w:cs="Times New Roman"/>
          <w:sz w:val="28"/>
          <w:szCs w:val="28"/>
        </w:rPr>
      </w:pPr>
      <w:r w:rsidRPr="001D5907">
        <w:rPr>
          <w:rFonts w:ascii="Times New Roman" w:hAnsi="Times New Roman" w:cs="Times New Roman"/>
          <w:sz w:val="28"/>
          <w:szCs w:val="28"/>
        </w:rPr>
        <w:t xml:space="preserve">         Под словом «бисер» </w:t>
      </w:r>
      <w:proofErr w:type="spellStart"/>
      <w:r w:rsidRPr="001D5907">
        <w:rPr>
          <w:rFonts w:ascii="Times New Roman" w:hAnsi="Times New Roman" w:cs="Times New Roman"/>
          <w:sz w:val="28"/>
          <w:szCs w:val="28"/>
        </w:rPr>
        <w:t>русичи</w:t>
      </w:r>
      <w:proofErr w:type="spellEnd"/>
      <w:r w:rsidRPr="001D5907">
        <w:rPr>
          <w:rFonts w:ascii="Times New Roman" w:hAnsi="Times New Roman" w:cs="Times New Roman"/>
          <w:sz w:val="28"/>
          <w:szCs w:val="28"/>
        </w:rPr>
        <w:t xml:space="preserve"> на протяжении многих веков понимали именно жемчуг. В древнерусском искусстве жемчуг имел самое широкое хождение. Обилие жемчуга в реках и морях послужило основой для его применения в различных видах творчества. </w:t>
      </w:r>
    </w:p>
    <w:p w:rsidR="001D5907" w:rsidRPr="001D5907" w:rsidRDefault="001D5907" w:rsidP="001D5907">
      <w:pPr>
        <w:rPr>
          <w:rFonts w:ascii="Times New Roman" w:hAnsi="Times New Roman" w:cs="Times New Roman"/>
          <w:sz w:val="28"/>
          <w:szCs w:val="28"/>
        </w:rPr>
      </w:pPr>
      <w:r w:rsidRPr="001D5907">
        <w:rPr>
          <w:rFonts w:ascii="Times New Roman" w:hAnsi="Times New Roman" w:cs="Times New Roman"/>
          <w:sz w:val="28"/>
          <w:szCs w:val="28"/>
        </w:rPr>
        <w:t xml:space="preserve">        Одним из излюбленных и распространённых на Руси средств украшения одежды и различных предметов быта было украшение их шитьём, достигшее с веками высокого мастерства. Овладение им составляло предмет воспитания и княжны, и крестьянской дочки. Основным предметом быта, на который распространилось шитьё жемчугом, была одежда. Покрытая жемчугом одежда помогала человеку сохранять своё сердце, тело и дух в чистоте и святости, символом чего по-прежнему являлся этот благородный материал.</w:t>
      </w:r>
    </w:p>
    <w:p w:rsidR="00960888" w:rsidRPr="00960888" w:rsidRDefault="00960888" w:rsidP="00960888">
      <w:pPr>
        <w:ind w:firstLine="567"/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</w:pPr>
      <w:r w:rsidRPr="00960888">
        <w:rPr>
          <w:rFonts w:ascii="Times New Roman" w:hAnsi="Times New Roman" w:cs="Times New Roman"/>
          <w:i/>
          <w:sz w:val="28"/>
          <w:szCs w:val="28"/>
        </w:rPr>
        <w:t xml:space="preserve">          </w:t>
      </w:r>
      <w:r w:rsidRPr="00960888">
        <w:rPr>
          <w:rFonts w:ascii="Times New Roman" w:hAnsi="Times New Roman" w:cs="Times New Roman"/>
          <w:b/>
          <w:i/>
          <w:sz w:val="28"/>
          <w:szCs w:val="28"/>
        </w:rPr>
        <w:t>Работа с бисером представляет собой один из видов ручного труда; вместе с тем это красивейший вид народного искусства. Каждая выполненная из бисера вещь индивидуальна и может стать оригинальным сувениром и подарком</w:t>
      </w:r>
      <w:proofErr w:type="gramStart"/>
      <w:r w:rsidRPr="00960888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960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60888">
        <w:rPr>
          <w:rFonts w:ascii="Times New Roman" w:hAnsi="Times New Roman" w:cs="Times New Roman"/>
          <w:i/>
          <w:color w:val="C00000"/>
          <w:sz w:val="28"/>
          <w:szCs w:val="28"/>
        </w:rPr>
        <w:t xml:space="preserve"> </w:t>
      </w:r>
      <w:r w:rsidRPr="0096088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96088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(</w:t>
      </w:r>
      <w:proofErr w:type="gramStart"/>
      <w:r w:rsidRPr="0096088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с</w:t>
      </w:r>
      <w:proofErr w:type="gramEnd"/>
      <w:r w:rsidRPr="00960888">
        <w:rPr>
          <w:rFonts w:ascii="Times New Roman" w:hAnsi="Times New Roman" w:cs="Times New Roman"/>
          <w:b/>
          <w:color w:val="C00000"/>
          <w:sz w:val="28"/>
          <w:szCs w:val="28"/>
          <w:u w:val="single"/>
        </w:rPr>
        <w:t>лайд)</w:t>
      </w:r>
    </w:p>
    <w:p w:rsidR="00960888" w:rsidRDefault="00960888" w:rsidP="0096088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60888">
        <w:rPr>
          <w:rFonts w:ascii="Times New Roman" w:hAnsi="Times New Roman" w:cs="Times New Roman"/>
          <w:sz w:val="28"/>
          <w:szCs w:val="28"/>
        </w:rPr>
        <w:lastRenderedPageBreak/>
        <w:t xml:space="preserve"> Практические действия с мелкими предметами обеспечивают разностороннее развитие: активное сенсорное познание окружающей действительности, активизацию умственной деятельности, развитие произвольности и целенаправленности познавательных процессов в целом, развитие мелкой моторики рук, так же вырабатывается усидчивость и терпение. </w:t>
      </w:r>
    </w:p>
    <w:p w:rsidR="00960888" w:rsidRPr="00960888" w:rsidRDefault="004D7364" w:rsidP="00960888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60888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960888" w:rsidRPr="00960888">
        <w:rPr>
          <w:rFonts w:ascii="Times New Roman" w:hAnsi="Times New Roman" w:cs="Times New Roman"/>
          <w:b/>
          <w:i/>
          <w:sz w:val="28"/>
          <w:szCs w:val="28"/>
        </w:rPr>
        <w:t>абот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 </w:t>
      </w:r>
      <w:r w:rsidR="00960888" w:rsidRPr="00960888">
        <w:rPr>
          <w:rFonts w:ascii="Times New Roman" w:hAnsi="Times New Roman" w:cs="Times New Roman"/>
          <w:b/>
          <w:i/>
          <w:sz w:val="28"/>
          <w:szCs w:val="28"/>
        </w:rPr>
        <w:t>с бисером связана с развитием моторики, зрительно-моторной координации. Виды и техника работы с бисером очень разнообразны: низание и плетение, плоское и объёмное, с помощью ниток и тонкой проволоки; ткачество на специальном станочке, вышивка</w:t>
      </w:r>
      <w:proofErr w:type="gramStart"/>
      <w:r w:rsidR="00960888" w:rsidRPr="00960888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="00960888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 w:rsidR="00960888" w:rsidRPr="00960888">
        <w:rPr>
          <w:rFonts w:ascii="Times New Roman" w:hAnsi="Times New Roman" w:cs="Times New Roman"/>
          <w:b/>
          <w:color w:val="C00000"/>
          <w:sz w:val="28"/>
          <w:szCs w:val="28"/>
        </w:rPr>
        <w:t>(</w:t>
      </w:r>
      <w:proofErr w:type="gramStart"/>
      <w:r w:rsidR="00960888" w:rsidRPr="00960888">
        <w:rPr>
          <w:rFonts w:ascii="Times New Roman" w:hAnsi="Times New Roman" w:cs="Times New Roman"/>
          <w:b/>
          <w:color w:val="C00000"/>
          <w:sz w:val="28"/>
          <w:szCs w:val="28"/>
        </w:rPr>
        <w:t>с</w:t>
      </w:r>
      <w:proofErr w:type="gramEnd"/>
      <w:r w:rsidR="00960888" w:rsidRPr="00960888">
        <w:rPr>
          <w:rFonts w:ascii="Times New Roman" w:hAnsi="Times New Roman" w:cs="Times New Roman"/>
          <w:b/>
          <w:color w:val="C00000"/>
          <w:sz w:val="28"/>
          <w:szCs w:val="28"/>
        </w:rPr>
        <w:t>лайд)</w:t>
      </w:r>
    </w:p>
    <w:p w:rsidR="00AF2CDA" w:rsidRPr="006F223F" w:rsidRDefault="00AF2CDA" w:rsidP="00AF2CD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71D65">
        <w:rPr>
          <w:rFonts w:ascii="Times New Roman" w:hAnsi="Times New Roman" w:cs="Times New Roman"/>
          <w:sz w:val="28"/>
          <w:szCs w:val="28"/>
        </w:rPr>
        <w:t>Ознакомление с</w:t>
      </w:r>
      <w:r>
        <w:rPr>
          <w:rFonts w:ascii="Times New Roman" w:hAnsi="Times New Roman" w:cs="Times New Roman"/>
          <w:sz w:val="28"/>
          <w:szCs w:val="28"/>
        </w:rPr>
        <w:t xml:space="preserve"> видами </w:t>
      </w:r>
      <w:r w:rsidRPr="00371D65">
        <w:rPr>
          <w:rFonts w:ascii="Times New Roman" w:hAnsi="Times New Roman" w:cs="Times New Roman"/>
          <w:sz w:val="28"/>
          <w:szCs w:val="28"/>
        </w:rPr>
        <w:t xml:space="preserve"> бисер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71D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использованием презентации): рубка, стеклярус, круглый бисер. </w:t>
      </w:r>
    </w:p>
    <w:p w:rsidR="00AF2CDA" w:rsidRPr="006F223F" w:rsidRDefault="00AF2CDA" w:rsidP="00AF2CDA">
      <w:pPr>
        <w:ind w:left="360"/>
        <w:rPr>
          <w:rFonts w:ascii="Times New Roman" w:hAnsi="Times New Roman" w:cs="Times New Roman"/>
          <w:sz w:val="28"/>
          <w:szCs w:val="28"/>
        </w:rPr>
      </w:pPr>
      <w:r w:rsidRPr="006F223F">
        <w:rPr>
          <w:rFonts w:ascii="Times New Roman" w:hAnsi="Times New Roman" w:cs="Times New Roman"/>
          <w:sz w:val="28"/>
          <w:szCs w:val="28"/>
        </w:rPr>
        <w:t>Бисер красивый и разнообразный по форме,</w:t>
      </w:r>
      <w:r>
        <w:rPr>
          <w:rFonts w:ascii="Times New Roman" w:hAnsi="Times New Roman" w:cs="Times New Roman"/>
          <w:sz w:val="28"/>
          <w:szCs w:val="28"/>
        </w:rPr>
        <w:t xml:space="preserve"> размерам, окраске и составу материал. Говоря о бисере как о новом материале, из которого можно создавать различные поделки, надо показать детям разные его виды, как в самих изделиях, так и отдельно. Работа с бисером требует внимания и напряжённой работы глаз, поэтому важно, чтобы рабочее место каждого ребёнка было удобным и хорошо освещено.</w:t>
      </w:r>
    </w:p>
    <w:p w:rsidR="00AF2CDA" w:rsidRPr="000D0D26" w:rsidRDefault="00AF2CDA" w:rsidP="00AF2CD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71D65">
        <w:rPr>
          <w:rFonts w:ascii="Times New Roman" w:hAnsi="Times New Roman" w:cs="Times New Roman"/>
          <w:sz w:val="28"/>
          <w:szCs w:val="28"/>
        </w:rPr>
        <w:t>Показ презентации</w:t>
      </w:r>
      <w:r>
        <w:rPr>
          <w:rFonts w:ascii="Times New Roman" w:hAnsi="Times New Roman" w:cs="Times New Roman"/>
          <w:sz w:val="28"/>
          <w:szCs w:val="28"/>
        </w:rPr>
        <w:t xml:space="preserve"> детских работ, выполненных в технике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бисероплетения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F2CDA">
        <w:rPr>
          <w:rFonts w:ascii="Times New Roman" w:hAnsi="Times New Roman" w:cs="Times New Roman"/>
          <w:b/>
          <w:color w:val="C00000"/>
          <w:sz w:val="28"/>
          <w:szCs w:val="28"/>
        </w:rPr>
        <w:t>(слайды)</w:t>
      </w:r>
    </w:p>
    <w:p w:rsidR="00AF2CDA" w:rsidRDefault="00AF2CDA" w:rsidP="00AF2CDA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бисером помогла мне решить следующие задачи:</w:t>
      </w:r>
    </w:p>
    <w:p w:rsidR="00AF2CDA" w:rsidRDefault="00AF2CDA" w:rsidP="00AF2CD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технологических знаний о работе с бисером;</w:t>
      </w:r>
    </w:p>
    <w:p w:rsidR="00AF2CDA" w:rsidRDefault="00AF2CDA" w:rsidP="00AF2CD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практических умений и навыков работы с бисером;</w:t>
      </w:r>
    </w:p>
    <w:p w:rsidR="00AF2CDA" w:rsidRDefault="00AF2CDA" w:rsidP="00AF2CD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положительных качеств личности характера;</w:t>
      </w:r>
    </w:p>
    <w:p w:rsidR="00AF2CDA" w:rsidRDefault="00AF2CDA" w:rsidP="00AF2CD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эстетического восприятия;</w:t>
      </w:r>
    </w:p>
    <w:p w:rsidR="00AF2CDA" w:rsidRDefault="00AF2CDA" w:rsidP="00AF2CD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Коррекцию психических процессов;</w:t>
      </w:r>
    </w:p>
    <w:p w:rsidR="00AF2CDA" w:rsidRDefault="00AF2CDA" w:rsidP="00AF2CD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познавательных интересов;</w:t>
      </w:r>
    </w:p>
    <w:p w:rsidR="00AF2CDA" w:rsidRPr="00C345A5" w:rsidRDefault="00AF2CDA" w:rsidP="00AF2CD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словаря: активного и пассивного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F2CDA">
        <w:rPr>
          <w:rFonts w:ascii="Times New Roman" w:hAnsi="Times New Roman" w:cs="Times New Roman"/>
          <w:b/>
          <w:color w:val="C00000"/>
          <w:sz w:val="28"/>
          <w:szCs w:val="28"/>
        </w:rPr>
        <w:t>(</w:t>
      </w:r>
      <w:proofErr w:type="gramStart"/>
      <w:r w:rsidRPr="00AF2CDA">
        <w:rPr>
          <w:rFonts w:ascii="Times New Roman" w:hAnsi="Times New Roman" w:cs="Times New Roman"/>
          <w:b/>
          <w:color w:val="C00000"/>
          <w:sz w:val="28"/>
          <w:szCs w:val="28"/>
        </w:rPr>
        <w:t>с</w:t>
      </w:r>
      <w:proofErr w:type="gramEnd"/>
      <w:r w:rsidRPr="00AF2CDA">
        <w:rPr>
          <w:rFonts w:ascii="Times New Roman" w:hAnsi="Times New Roman" w:cs="Times New Roman"/>
          <w:b/>
          <w:color w:val="C00000"/>
          <w:sz w:val="28"/>
          <w:szCs w:val="28"/>
        </w:rPr>
        <w:t>лайд)</w:t>
      </w:r>
    </w:p>
    <w:p w:rsidR="00AF2CDA" w:rsidRPr="00371D65" w:rsidRDefault="00AF2CDA" w:rsidP="00AF2CDA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371D65">
        <w:rPr>
          <w:rFonts w:ascii="Times New Roman" w:hAnsi="Times New Roman" w:cs="Times New Roman"/>
          <w:sz w:val="28"/>
          <w:szCs w:val="28"/>
        </w:rPr>
        <w:t xml:space="preserve">Практическая часть. Познакомить слушателей с основами </w:t>
      </w:r>
      <w:proofErr w:type="spellStart"/>
      <w:r w:rsidRPr="00371D65">
        <w:rPr>
          <w:rFonts w:ascii="Times New Roman" w:hAnsi="Times New Roman" w:cs="Times New Roman"/>
          <w:sz w:val="28"/>
          <w:szCs w:val="28"/>
        </w:rPr>
        <w:t>бисероплетени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sz w:val="28"/>
          <w:szCs w:val="28"/>
        </w:rPr>
        <w:t>: низание петельками.</w:t>
      </w:r>
    </w:p>
    <w:p w:rsidR="00F14458" w:rsidRPr="004D7364" w:rsidRDefault="00AF2CDA" w:rsidP="004D736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Материал: бисер, проволока.</w:t>
      </w:r>
    </w:p>
    <w:sectPr w:rsidR="00F14458" w:rsidRPr="004D7364" w:rsidSect="00DD0DF4">
      <w:pgSz w:w="11906" w:h="16838"/>
      <w:pgMar w:top="1134" w:right="850" w:bottom="1134" w:left="1701" w:header="708" w:footer="708" w:gutter="0"/>
      <w:pgBorders w:display="firstPage" w:offsetFrom="page">
        <w:top w:val="doubleWave" w:sz="6" w:space="24" w:color="31849B" w:themeColor="accent5" w:themeShade="BF"/>
        <w:left w:val="doubleWave" w:sz="6" w:space="24" w:color="31849B" w:themeColor="accent5" w:themeShade="BF"/>
        <w:bottom w:val="doubleWave" w:sz="6" w:space="24" w:color="31849B" w:themeColor="accent5" w:themeShade="BF"/>
        <w:right w:val="doubleWave" w:sz="6" w:space="24" w:color="31849B" w:themeColor="accent5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64637"/>
    <w:multiLevelType w:val="hybridMultilevel"/>
    <w:tmpl w:val="03508B52"/>
    <w:lvl w:ilvl="0" w:tplc="5B72AA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42BCA"/>
    <w:multiLevelType w:val="hybridMultilevel"/>
    <w:tmpl w:val="1C7E89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5907"/>
    <w:rsid w:val="001D5907"/>
    <w:rsid w:val="004D7364"/>
    <w:rsid w:val="00710840"/>
    <w:rsid w:val="00960888"/>
    <w:rsid w:val="00AF2CDA"/>
    <w:rsid w:val="00DD0DF4"/>
    <w:rsid w:val="00F1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59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F2CDA"/>
    <w:pPr>
      <w:ind w:left="720"/>
      <w:contextualSpacing/>
    </w:pPr>
  </w:style>
  <w:style w:type="paragraph" w:styleId="a5">
    <w:name w:val="No Spacing"/>
    <w:uiPriority w:val="1"/>
    <w:qFormat/>
    <w:rsid w:val="004D7364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0D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СЕМЬЯ</cp:lastModifiedBy>
  <cp:revision>6</cp:revision>
  <dcterms:created xsi:type="dcterms:W3CDTF">2014-09-21T07:20:00Z</dcterms:created>
  <dcterms:modified xsi:type="dcterms:W3CDTF">2017-12-13T14:31:00Z</dcterms:modified>
</cp:coreProperties>
</file>