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E22FD1" w14:textId="4B690413" w:rsidR="0006041C" w:rsidRPr="0006041C" w:rsidRDefault="0006041C" w:rsidP="0006041C">
      <w:pPr>
        <w:spacing w:after="0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6041C">
        <w:rPr>
          <w:rFonts w:ascii="Times New Roman" w:hAnsi="Times New Roman" w:cs="Times New Roman"/>
          <w:b/>
          <w:color w:val="000000"/>
          <w:sz w:val="24"/>
          <w:szCs w:val="24"/>
        </w:rPr>
        <w:t>Дружинина Е.Н.,</w:t>
      </w:r>
    </w:p>
    <w:p w14:paraId="46515FBC" w14:textId="77777777" w:rsidR="0006041C" w:rsidRPr="0006041C" w:rsidRDefault="0006041C" w:rsidP="0006041C">
      <w:pPr>
        <w:pStyle w:val="a3"/>
        <w:spacing w:before="0" w:beforeAutospacing="0" w:after="0" w:afterAutospacing="0" w:line="276" w:lineRule="auto"/>
        <w:ind w:left="1134" w:firstLine="3544"/>
        <w:jc w:val="right"/>
        <w:rPr>
          <w:b/>
          <w:color w:val="000000"/>
        </w:rPr>
      </w:pPr>
      <w:r w:rsidRPr="0006041C">
        <w:rPr>
          <w:b/>
          <w:color w:val="000000"/>
        </w:rPr>
        <w:t xml:space="preserve"> педагог дополнительного образования</w:t>
      </w:r>
    </w:p>
    <w:p w14:paraId="014F6D1F" w14:textId="77777777" w:rsidR="00F242BA" w:rsidRPr="00F242BA" w:rsidRDefault="00F242BA" w:rsidP="00F242BA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1EE60E60" w14:textId="06742723" w:rsidR="0006041C" w:rsidRDefault="0006041C" w:rsidP="004F3382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МЕТОДИЧЕСКАЯ РАЗРАБОТКА </w:t>
      </w:r>
    </w:p>
    <w:p w14:paraId="58C9B17C" w14:textId="6887E814" w:rsidR="0006041C" w:rsidRDefault="0006041C" w:rsidP="0006041C">
      <w:pPr>
        <w:spacing w:after="0" w:line="276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3367F6">
        <w:rPr>
          <w:rFonts w:ascii="Times New Roman" w:hAnsi="Times New Roman" w:cs="Times New Roman"/>
          <w:b/>
          <w:sz w:val="24"/>
          <w:szCs w:val="24"/>
        </w:rPr>
        <w:t>КОНСПЕКТ ОТКРЫТОГО ЗАНЯТИЯ ПО ХОРЕОГРАФИИ</w:t>
      </w:r>
      <w:r w:rsidRPr="003367F6">
        <w:rPr>
          <w:rFonts w:ascii="Times New Roman" w:eastAsia="Cambria" w:hAnsi="Times New Roman" w:cs="Times New Roman"/>
          <w:sz w:val="24"/>
          <w:szCs w:val="24"/>
        </w:rPr>
        <w:t xml:space="preserve"> </w:t>
      </w:r>
    </w:p>
    <w:p w14:paraId="74A0A84B" w14:textId="2965016C" w:rsidR="0006041C" w:rsidRPr="0006041C" w:rsidRDefault="00B431AC" w:rsidP="0006041C">
      <w:pPr>
        <w:spacing w:after="0" w:line="276" w:lineRule="auto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«ЭКЗЕРСИС У СТАНКА»</w:t>
      </w:r>
    </w:p>
    <w:p w14:paraId="13368D03" w14:textId="77777777" w:rsidR="00B431AC" w:rsidRDefault="00B431AC" w:rsidP="0006041C">
      <w:pPr>
        <w:pStyle w:val="a3"/>
        <w:spacing w:before="0" w:beforeAutospacing="0" w:after="0" w:afterAutospacing="0" w:line="276" w:lineRule="auto"/>
        <w:rPr>
          <w:b/>
          <w:color w:val="000000"/>
          <w:u w:val="single"/>
        </w:rPr>
      </w:pPr>
    </w:p>
    <w:p w14:paraId="40B9FEF1" w14:textId="22F45A3D" w:rsidR="0091543E" w:rsidRPr="0006041C" w:rsidRDefault="003959F9" w:rsidP="0006041C">
      <w:pPr>
        <w:pStyle w:val="a3"/>
        <w:spacing w:before="0" w:beforeAutospacing="0" w:after="0" w:afterAutospacing="0" w:line="276" w:lineRule="auto"/>
        <w:rPr>
          <w:b/>
          <w:color w:val="000000"/>
          <w:u w:val="single"/>
        </w:rPr>
      </w:pPr>
      <w:r w:rsidRPr="0006041C">
        <w:rPr>
          <w:b/>
          <w:color w:val="000000"/>
          <w:u w:val="single"/>
        </w:rPr>
        <w:t>Тема учебного занятия:</w:t>
      </w:r>
    </w:p>
    <w:p w14:paraId="659C714F" w14:textId="37F2095F" w:rsidR="003959F9" w:rsidRPr="0091543E" w:rsidRDefault="003959F9" w:rsidP="0006041C">
      <w:pPr>
        <w:pStyle w:val="a3"/>
        <w:spacing w:before="0" w:beforeAutospacing="0" w:after="0" w:afterAutospacing="0" w:line="276" w:lineRule="auto"/>
        <w:rPr>
          <w:b/>
          <w:color w:val="000000"/>
        </w:rPr>
      </w:pPr>
      <w:r w:rsidRPr="0091543E">
        <w:rPr>
          <w:b/>
          <w:color w:val="000000"/>
        </w:rPr>
        <w:t>«Экзерсис у станка</w:t>
      </w:r>
      <w:r w:rsidR="0006041C">
        <w:rPr>
          <w:b/>
          <w:color w:val="000000"/>
        </w:rPr>
        <w:t>: з</w:t>
      </w:r>
      <w:r w:rsidRPr="0091543E">
        <w:rPr>
          <w:b/>
          <w:color w:val="000000"/>
        </w:rPr>
        <w:t>акрепление пройденного материала</w:t>
      </w:r>
      <w:r w:rsidR="0006041C">
        <w:rPr>
          <w:b/>
          <w:color w:val="000000"/>
        </w:rPr>
        <w:t xml:space="preserve"> </w:t>
      </w:r>
      <w:r w:rsidRPr="0091543E">
        <w:rPr>
          <w:b/>
          <w:color w:val="000000"/>
        </w:rPr>
        <w:t>и упражнений на координацию</w:t>
      </w:r>
      <w:r w:rsidR="0006041C">
        <w:rPr>
          <w:b/>
          <w:color w:val="000000"/>
        </w:rPr>
        <w:t>».</w:t>
      </w:r>
    </w:p>
    <w:p w14:paraId="6EE00DAA" w14:textId="77777777" w:rsidR="0006041C" w:rsidRDefault="0006041C" w:rsidP="0091543E">
      <w:pPr>
        <w:pStyle w:val="a3"/>
        <w:spacing w:before="0" w:beforeAutospacing="0" w:after="0" w:afterAutospacing="0" w:line="360" w:lineRule="auto"/>
        <w:ind w:firstLine="709"/>
        <w:rPr>
          <w:b/>
          <w:color w:val="000000"/>
        </w:rPr>
      </w:pPr>
    </w:p>
    <w:p w14:paraId="3DB3C794" w14:textId="078E0846" w:rsidR="003959F9" w:rsidRPr="0006041C" w:rsidRDefault="003959F9" w:rsidP="0006041C">
      <w:pPr>
        <w:pStyle w:val="a3"/>
        <w:spacing w:before="0" w:beforeAutospacing="0" w:after="0" w:afterAutospacing="0" w:line="360" w:lineRule="auto"/>
        <w:rPr>
          <w:b/>
          <w:color w:val="000000"/>
          <w:u w:val="single"/>
        </w:rPr>
      </w:pPr>
      <w:r w:rsidRPr="0006041C">
        <w:rPr>
          <w:b/>
          <w:color w:val="000000"/>
          <w:u w:val="single"/>
        </w:rPr>
        <w:t>Цель учебного занятия:</w:t>
      </w:r>
    </w:p>
    <w:p w14:paraId="34FC577A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Физическая подготовка учащихся на занятиях студии классического танца. Отработка исполнения экзерсиса у станка.</w:t>
      </w:r>
    </w:p>
    <w:p w14:paraId="4FB4AD93" w14:textId="77777777" w:rsidR="003959F9" w:rsidRPr="0006041C" w:rsidRDefault="003959F9" w:rsidP="0006041C">
      <w:pPr>
        <w:pStyle w:val="a3"/>
        <w:spacing w:before="0" w:beforeAutospacing="0" w:after="0" w:afterAutospacing="0" w:line="360" w:lineRule="auto"/>
        <w:rPr>
          <w:b/>
          <w:color w:val="000000"/>
          <w:u w:val="single"/>
        </w:rPr>
      </w:pPr>
      <w:r w:rsidRPr="0006041C">
        <w:rPr>
          <w:b/>
          <w:color w:val="000000"/>
          <w:u w:val="single"/>
        </w:rPr>
        <w:t>Задачи:</w:t>
      </w:r>
    </w:p>
    <w:p w14:paraId="6173BA77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b/>
          <w:i/>
          <w:color w:val="000000"/>
        </w:rPr>
      </w:pPr>
      <w:r w:rsidRPr="0091543E">
        <w:rPr>
          <w:b/>
          <w:i/>
          <w:color w:val="000000"/>
        </w:rPr>
        <w:t>Образовательные:</w:t>
      </w:r>
    </w:p>
    <w:p w14:paraId="2FC54DCF" w14:textId="77777777" w:rsidR="003959F9" w:rsidRPr="0091543E" w:rsidRDefault="003959F9" w:rsidP="00BA0067">
      <w:pPr>
        <w:pStyle w:val="a3"/>
        <w:numPr>
          <w:ilvl w:val="0"/>
          <w:numId w:val="1"/>
        </w:numPr>
        <w:tabs>
          <w:tab w:val="left" w:pos="284"/>
        </w:tabs>
        <w:spacing w:before="0" w:beforeAutospacing="0" w:after="0" w:afterAutospacing="0" w:line="360" w:lineRule="auto"/>
        <w:ind w:left="0" w:hanging="11"/>
        <w:rPr>
          <w:color w:val="000000"/>
        </w:rPr>
      </w:pPr>
      <w:r w:rsidRPr="0091543E">
        <w:rPr>
          <w:color w:val="000000"/>
        </w:rPr>
        <w:t>приобретение исполнительских навыков основ классической хореографии, самооценки, самоконтроля и взаимоконтроля;</w:t>
      </w:r>
    </w:p>
    <w:p w14:paraId="3F46CB3A" w14:textId="77777777" w:rsidR="003959F9" w:rsidRPr="0091543E" w:rsidRDefault="003959F9" w:rsidP="00BA0067">
      <w:pPr>
        <w:pStyle w:val="a3"/>
        <w:numPr>
          <w:ilvl w:val="0"/>
          <w:numId w:val="1"/>
        </w:numPr>
        <w:tabs>
          <w:tab w:val="left" w:pos="284"/>
        </w:tabs>
        <w:spacing w:before="0" w:beforeAutospacing="0" w:after="0" w:afterAutospacing="0" w:line="360" w:lineRule="auto"/>
        <w:ind w:left="0" w:hanging="11"/>
        <w:rPr>
          <w:color w:val="000000"/>
        </w:rPr>
      </w:pPr>
      <w:r w:rsidRPr="0091543E">
        <w:rPr>
          <w:color w:val="000000"/>
        </w:rPr>
        <w:t>умение координировать движения при различном музык</w:t>
      </w:r>
      <w:r w:rsidR="00BA0067">
        <w:rPr>
          <w:color w:val="000000"/>
        </w:rPr>
        <w:t>ально-ритмическом сопровождении.</w:t>
      </w:r>
    </w:p>
    <w:p w14:paraId="19EF3F6C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b/>
          <w:i/>
          <w:color w:val="000000"/>
        </w:rPr>
      </w:pPr>
      <w:r w:rsidRPr="0091543E">
        <w:rPr>
          <w:b/>
          <w:i/>
          <w:color w:val="000000"/>
        </w:rPr>
        <w:t>Воспитательные:</w:t>
      </w:r>
    </w:p>
    <w:p w14:paraId="0A60D36D" w14:textId="77777777" w:rsidR="003959F9" w:rsidRPr="0091543E" w:rsidRDefault="003959F9" w:rsidP="00BA0067">
      <w:pPr>
        <w:pStyle w:val="a3"/>
        <w:numPr>
          <w:ilvl w:val="0"/>
          <w:numId w:val="2"/>
        </w:numPr>
        <w:tabs>
          <w:tab w:val="left" w:pos="284"/>
        </w:tabs>
        <w:spacing w:before="0" w:beforeAutospacing="0" w:after="0" w:afterAutospacing="0" w:line="360" w:lineRule="auto"/>
        <w:ind w:left="0" w:firstLine="0"/>
        <w:rPr>
          <w:color w:val="000000"/>
        </w:rPr>
      </w:pPr>
      <w:r w:rsidRPr="0091543E">
        <w:rPr>
          <w:color w:val="000000"/>
        </w:rPr>
        <w:t>формирование общей культуры личности ребенка;</w:t>
      </w:r>
    </w:p>
    <w:p w14:paraId="3F9BB11F" w14:textId="77777777" w:rsidR="003959F9" w:rsidRPr="0091543E" w:rsidRDefault="003959F9" w:rsidP="00BA0067">
      <w:pPr>
        <w:pStyle w:val="a3"/>
        <w:numPr>
          <w:ilvl w:val="0"/>
          <w:numId w:val="2"/>
        </w:numPr>
        <w:tabs>
          <w:tab w:val="left" w:pos="284"/>
        </w:tabs>
        <w:spacing w:before="0" w:beforeAutospacing="0" w:after="0" w:afterAutospacing="0" w:line="360" w:lineRule="auto"/>
        <w:ind w:left="0" w:firstLine="0"/>
        <w:rPr>
          <w:color w:val="000000"/>
        </w:rPr>
      </w:pPr>
      <w:r w:rsidRPr="0091543E">
        <w:rPr>
          <w:color w:val="000000"/>
        </w:rPr>
        <w:t>развитие художественного вкуса;</w:t>
      </w:r>
    </w:p>
    <w:p w14:paraId="52E6D8C3" w14:textId="77777777" w:rsidR="003959F9" w:rsidRPr="0091543E" w:rsidRDefault="00BA0067" w:rsidP="00BA0067">
      <w:pPr>
        <w:pStyle w:val="a3"/>
        <w:numPr>
          <w:ilvl w:val="0"/>
          <w:numId w:val="2"/>
        </w:numPr>
        <w:tabs>
          <w:tab w:val="left" w:pos="284"/>
        </w:tabs>
        <w:spacing w:before="0" w:beforeAutospacing="0" w:after="0" w:afterAutospacing="0" w:line="360" w:lineRule="auto"/>
        <w:ind w:left="0" w:firstLine="0"/>
        <w:rPr>
          <w:color w:val="000000"/>
        </w:rPr>
      </w:pPr>
      <w:r>
        <w:rPr>
          <w:color w:val="000000"/>
        </w:rPr>
        <w:t>воспитание культуры поведения.</w:t>
      </w:r>
    </w:p>
    <w:p w14:paraId="7D169D42" w14:textId="77777777" w:rsidR="003959F9" w:rsidRPr="00BA0067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b/>
          <w:i/>
          <w:color w:val="000000"/>
        </w:rPr>
      </w:pPr>
      <w:r w:rsidRPr="00BA0067">
        <w:rPr>
          <w:b/>
          <w:i/>
          <w:color w:val="000000"/>
        </w:rPr>
        <w:t>Развивающие:</w:t>
      </w:r>
    </w:p>
    <w:p w14:paraId="679BE6CF" w14:textId="77777777" w:rsidR="003959F9" w:rsidRPr="0091543E" w:rsidRDefault="003959F9" w:rsidP="00BA0067">
      <w:pPr>
        <w:pStyle w:val="a3"/>
        <w:numPr>
          <w:ilvl w:val="0"/>
          <w:numId w:val="2"/>
        </w:numPr>
        <w:tabs>
          <w:tab w:val="left" w:pos="426"/>
        </w:tabs>
        <w:spacing w:before="0" w:beforeAutospacing="0" w:after="0" w:afterAutospacing="0" w:line="360" w:lineRule="auto"/>
        <w:ind w:left="0" w:hanging="11"/>
        <w:rPr>
          <w:color w:val="000000"/>
        </w:rPr>
      </w:pPr>
      <w:r w:rsidRPr="0091543E">
        <w:rPr>
          <w:color w:val="000000"/>
        </w:rPr>
        <w:t>раскрытие индивидуальности ребенка и его потенциальных возможностей;</w:t>
      </w:r>
    </w:p>
    <w:p w14:paraId="62F27A86" w14:textId="77777777" w:rsidR="003959F9" w:rsidRPr="0091543E" w:rsidRDefault="003959F9" w:rsidP="00BA0067">
      <w:pPr>
        <w:pStyle w:val="a3"/>
        <w:numPr>
          <w:ilvl w:val="0"/>
          <w:numId w:val="2"/>
        </w:numPr>
        <w:tabs>
          <w:tab w:val="left" w:pos="426"/>
        </w:tabs>
        <w:spacing w:before="0" w:beforeAutospacing="0" w:after="0" w:afterAutospacing="0" w:line="360" w:lineRule="auto"/>
        <w:ind w:left="0" w:hanging="11"/>
        <w:rPr>
          <w:color w:val="000000"/>
        </w:rPr>
      </w:pPr>
      <w:r w:rsidRPr="0091543E">
        <w:rPr>
          <w:color w:val="000000"/>
        </w:rPr>
        <w:t>развивать музыкальное мышление и память;</w:t>
      </w:r>
    </w:p>
    <w:p w14:paraId="0B535308" w14:textId="77777777" w:rsidR="003959F9" w:rsidRPr="0091543E" w:rsidRDefault="003959F9" w:rsidP="00BA0067">
      <w:pPr>
        <w:pStyle w:val="a3"/>
        <w:numPr>
          <w:ilvl w:val="0"/>
          <w:numId w:val="2"/>
        </w:numPr>
        <w:tabs>
          <w:tab w:val="left" w:pos="426"/>
        </w:tabs>
        <w:spacing w:before="0" w:beforeAutospacing="0" w:after="0" w:afterAutospacing="0" w:line="360" w:lineRule="auto"/>
        <w:ind w:left="0" w:hanging="11"/>
        <w:rPr>
          <w:color w:val="000000"/>
        </w:rPr>
      </w:pPr>
      <w:r w:rsidRPr="0091543E">
        <w:rPr>
          <w:color w:val="000000"/>
        </w:rPr>
        <w:t>раскрытие творческих спо</w:t>
      </w:r>
      <w:r w:rsidR="00BA0067">
        <w:rPr>
          <w:color w:val="000000"/>
        </w:rPr>
        <w:t>собностей.</w:t>
      </w:r>
    </w:p>
    <w:p w14:paraId="16A5000C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BA0067">
        <w:rPr>
          <w:b/>
          <w:i/>
          <w:color w:val="000000"/>
        </w:rPr>
        <w:t>Оборудование:</w:t>
      </w:r>
      <w:r w:rsidR="00BA0067">
        <w:rPr>
          <w:color w:val="000000"/>
        </w:rPr>
        <w:t xml:space="preserve"> </w:t>
      </w:r>
      <w:r w:rsidRPr="0091543E">
        <w:rPr>
          <w:color w:val="000000"/>
        </w:rPr>
        <w:t>музыкальное сопровождение – фортепиано, мультимедиа.</w:t>
      </w:r>
    </w:p>
    <w:p w14:paraId="52FF914B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BA0067">
        <w:rPr>
          <w:b/>
          <w:i/>
          <w:color w:val="000000"/>
        </w:rPr>
        <w:t>Форма организации</w:t>
      </w:r>
      <w:r w:rsidR="00BA0067" w:rsidRPr="00BA0067">
        <w:rPr>
          <w:b/>
          <w:i/>
          <w:color w:val="000000"/>
        </w:rPr>
        <w:t xml:space="preserve"> </w:t>
      </w:r>
      <w:r w:rsidRPr="00BA0067">
        <w:rPr>
          <w:b/>
          <w:i/>
          <w:color w:val="000000"/>
        </w:rPr>
        <w:t>деятельности</w:t>
      </w:r>
      <w:r w:rsidRPr="0091543E">
        <w:rPr>
          <w:color w:val="000000"/>
        </w:rPr>
        <w:t xml:space="preserve"> – групповая.</w:t>
      </w:r>
    </w:p>
    <w:p w14:paraId="3175C848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BA0067">
        <w:rPr>
          <w:b/>
          <w:i/>
          <w:color w:val="000000"/>
        </w:rPr>
        <w:t>Форма занятия</w:t>
      </w:r>
      <w:r w:rsidR="00BA0067">
        <w:rPr>
          <w:color w:val="000000"/>
        </w:rPr>
        <w:t xml:space="preserve"> </w:t>
      </w:r>
      <w:r w:rsidRPr="0091543E">
        <w:rPr>
          <w:color w:val="000000"/>
        </w:rPr>
        <w:t>– открытое занятие.</w:t>
      </w:r>
    </w:p>
    <w:p w14:paraId="0E914A6D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BA0067">
        <w:rPr>
          <w:b/>
          <w:i/>
          <w:color w:val="000000"/>
        </w:rPr>
        <w:t>Методы обучения</w:t>
      </w:r>
      <w:r w:rsidR="00BA0067" w:rsidRPr="00BA0067">
        <w:rPr>
          <w:b/>
          <w:i/>
          <w:color w:val="000000"/>
        </w:rPr>
        <w:t xml:space="preserve"> </w:t>
      </w:r>
      <w:r w:rsidRPr="00BA0067">
        <w:rPr>
          <w:b/>
          <w:i/>
          <w:color w:val="000000"/>
        </w:rPr>
        <w:t xml:space="preserve">по способу организации занятия: </w:t>
      </w:r>
      <w:r w:rsidRPr="0091543E">
        <w:rPr>
          <w:color w:val="000000"/>
        </w:rPr>
        <w:t>репродуктивный,</w:t>
      </w:r>
      <w:r w:rsidR="00BA0067">
        <w:rPr>
          <w:color w:val="000000"/>
        </w:rPr>
        <w:t xml:space="preserve"> </w:t>
      </w:r>
      <w:r w:rsidRPr="0091543E">
        <w:rPr>
          <w:color w:val="000000"/>
        </w:rPr>
        <w:t>объяснительно-иллюстративный.</w:t>
      </w:r>
    </w:p>
    <w:p w14:paraId="76E0EA05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BA0067">
        <w:rPr>
          <w:b/>
          <w:i/>
          <w:color w:val="000000"/>
        </w:rPr>
        <w:t>Методы п</w:t>
      </w:r>
      <w:r w:rsidR="00BA0067" w:rsidRPr="00BA0067">
        <w:rPr>
          <w:b/>
          <w:i/>
          <w:color w:val="000000"/>
        </w:rPr>
        <w:t>о виду деятельности детей:</w:t>
      </w:r>
      <w:r w:rsidR="00BA0067">
        <w:rPr>
          <w:color w:val="000000"/>
        </w:rPr>
        <w:t xml:space="preserve"> </w:t>
      </w:r>
      <w:r w:rsidRPr="0091543E">
        <w:rPr>
          <w:color w:val="000000"/>
        </w:rPr>
        <w:t>практическая работа, показ, повтор за исполнением педагога.</w:t>
      </w:r>
    </w:p>
    <w:p w14:paraId="2D7ECB63" w14:textId="53E70CFE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BA0067">
        <w:rPr>
          <w:b/>
          <w:i/>
          <w:color w:val="000000"/>
        </w:rPr>
        <w:t>Фо</w:t>
      </w:r>
      <w:r w:rsidR="00BA0067" w:rsidRPr="00BA0067">
        <w:rPr>
          <w:b/>
          <w:i/>
          <w:color w:val="000000"/>
        </w:rPr>
        <w:t>рма проведения итогов занятия</w:t>
      </w:r>
      <w:r w:rsidR="00BA0067">
        <w:rPr>
          <w:b/>
          <w:i/>
          <w:color w:val="000000"/>
        </w:rPr>
        <w:t>:</w:t>
      </w:r>
      <w:r w:rsidR="00BA0067">
        <w:rPr>
          <w:color w:val="000000"/>
        </w:rPr>
        <w:t xml:space="preserve"> </w:t>
      </w:r>
      <w:r w:rsidRPr="0091543E">
        <w:rPr>
          <w:color w:val="000000"/>
        </w:rPr>
        <w:t>анализ танцевальных упражнений.</w:t>
      </w:r>
    </w:p>
    <w:p w14:paraId="744D5B52" w14:textId="61EA449D" w:rsidR="003959F9" w:rsidRPr="0091543E" w:rsidRDefault="00BA0067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BA0067">
        <w:rPr>
          <w:b/>
          <w:i/>
          <w:color w:val="000000"/>
        </w:rPr>
        <w:lastRenderedPageBreak/>
        <w:t xml:space="preserve">Способы определения </w:t>
      </w:r>
      <w:r w:rsidR="003959F9" w:rsidRPr="00BA0067">
        <w:rPr>
          <w:b/>
          <w:i/>
          <w:color w:val="000000"/>
        </w:rPr>
        <w:t>результативности</w:t>
      </w:r>
      <w:r>
        <w:rPr>
          <w:b/>
          <w:i/>
          <w:color w:val="000000"/>
        </w:rPr>
        <w:t>:</w:t>
      </w:r>
      <w:r w:rsidR="003959F9" w:rsidRPr="0091543E">
        <w:rPr>
          <w:color w:val="000000"/>
        </w:rPr>
        <w:t xml:space="preserve"> педагогическое наблюдение.</w:t>
      </w:r>
    </w:p>
    <w:p w14:paraId="56B54822" w14:textId="77777777" w:rsidR="003959F9" w:rsidRPr="0006041C" w:rsidRDefault="003959F9" w:rsidP="0006041C">
      <w:pPr>
        <w:pStyle w:val="a3"/>
        <w:spacing w:before="0" w:beforeAutospacing="0" w:after="0" w:afterAutospacing="0" w:line="360" w:lineRule="auto"/>
        <w:rPr>
          <w:b/>
          <w:color w:val="000000"/>
          <w:u w:val="single"/>
        </w:rPr>
      </w:pPr>
      <w:r w:rsidRPr="0006041C">
        <w:rPr>
          <w:b/>
          <w:color w:val="000000"/>
          <w:u w:val="single"/>
        </w:rPr>
        <w:t>Ход учебного занятия:</w:t>
      </w:r>
    </w:p>
    <w:p w14:paraId="039D1733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1.Организационная часть.</w:t>
      </w:r>
    </w:p>
    <w:p w14:paraId="3C8FA0A5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 xml:space="preserve">Вход детей в зал под музыку </w:t>
      </w:r>
      <w:r w:rsidR="00D25A40">
        <w:rPr>
          <w:color w:val="000000"/>
        </w:rPr>
        <w:t>марша с перестроением по линиям.</w:t>
      </w:r>
    </w:p>
    <w:p w14:paraId="6D12BEB8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Поклон приветствие с</w:t>
      </w:r>
      <w:r w:rsidR="00D25A40">
        <w:rPr>
          <w:color w:val="000000"/>
        </w:rPr>
        <w:t xml:space="preserve"> </w:t>
      </w:r>
      <w:proofErr w:type="spellStart"/>
      <w:r w:rsidRPr="0091543E">
        <w:rPr>
          <w:color w:val="000000"/>
        </w:rPr>
        <w:t>plie</w:t>
      </w:r>
      <w:proofErr w:type="spellEnd"/>
      <w:r w:rsidRPr="0091543E">
        <w:rPr>
          <w:color w:val="000000"/>
        </w:rPr>
        <w:t>.</w:t>
      </w:r>
    </w:p>
    <w:p w14:paraId="032B7E73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- Здравствуйте, сегодня наше занятие называется «Экзерсис у станка», на котором мы с вами продолжим работу над техникой исполнения основных упражнений у станка и на середине зала.</w:t>
      </w:r>
    </w:p>
    <w:p w14:paraId="369EC0F1" w14:textId="77777777" w:rsidR="003959F9" w:rsidRPr="004F3382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b/>
          <w:color w:val="000000"/>
        </w:rPr>
      </w:pPr>
      <w:r w:rsidRPr="004F3382">
        <w:rPr>
          <w:b/>
          <w:color w:val="000000"/>
        </w:rPr>
        <w:t>2. Основной этап:</w:t>
      </w:r>
    </w:p>
    <w:p w14:paraId="035CBC1E" w14:textId="2A77FE30" w:rsidR="003959F9" w:rsidRPr="004F3382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b/>
          <w:i/>
          <w:color w:val="000000"/>
        </w:rPr>
      </w:pPr>
      <w:r w:rsidRPr="004F3382">
        <w:rPr>
          <w:b/>
          <w:i/>
          <w:color w:val="000000"/>
        </w:rPr>
        <w:t>2.1.</w:t>
      </w:r>
      <w:r w:rsidR="00EB18D9">
        <w:rPr>
          <w:b/>
          <w:i/>
          <w:color w:val="000000"/>
        </w:rPr>
        <w:t xml:space="preserve"> </w:t>
      </w:r>
      <w:r w:rsidRPr="004F3382">
        <w:rPr>
          <w:b/>
          <w:i/>
          <w:color w:val="000000"/>
        </w:rPr>
        <w:t>Формирование новых знаний и умений (5 мин.)</w:t>
      </w:r>
    </w:p>
    <w:p w14:paraId="17A977DC" w14:textId="77777777" w:rsidR="003959F9" w:rsidRPr="0091543E" w:rsidRDefault="004F3382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>
        <w:rPr>
          <w:color w:val="000000"/>
        </w:rPr>
        <w:t>-</w:t>
      </w:r>
      <w:r w:rsidR="003959F9" w:rsidRPr="0091543E">
        <w:rPr>
          <w:color w:val="000000"/>
        </w:rPr>
        <w:t>Систематические уроки укрепляют здоровье, способствуют физическому развитию, учат держать себя и управлять своим телом, положительно влияют на развитие интеллекта, приучают к дисциплине на всю жизнь.</w:t>
      </w:r>
    </w:p>
    <w:p w14:paraId="5B67E5CC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Каждый урок классического танца включает в себя все виды упражнений для всех частей тела. Они исполняются в различных ритмах, темпах, соединениях, комбинациях.</w:t>
      </w:r>
    </w:p>
    <w:p w14:paraId="3BE7A9C3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 xml:space="preserve">В экзерсисе разносторонне развивается мускулатура ног, их </w:t>
      </w:r>
      <w:proofErr w:type="spellStart"/>
      <w:r w:rsidRPr="0091543E">
        <w:rPr>
          <w:color w:val="000000"/>
        </w:rPr>
        <w:t>выворотность</w:t>
      </w:r>
      <w:proofErr w:type="spellEnd"/>
      <w:r w:rsidRPr="0091543E">
        <w:rPr>
          <w:color w:val="000000"/>
        </w:rPr>
        <w:t xml:space="preserve">, шаг и </w:t>
      </w:r>
      <w:proofErr w:type="spellStart"/>
      <w:r w:rsidRPr="0091543E">
        <w:rPr>
          <w:color w:val="000000"/>
        </w:rPr>
        <w:t>plie</w:t>
      </w:r>
      <w:proofErr w:type="spellEnd"/>
      <w:r w:rsidRPr="0091543E">
        <w:rPr>
          <w:color w:val="000000"/>
        </w:rPr>
        <w:t xml:space="preserve"> (приседание); постановка корпуса, рук и головы, координация движений. В результате ежедневной тренировки фигура приобретает подтянутость, вырабатывается устойчивость.</w:t>
      </w:r>
    </w:p>
    <w:p w14:paraId="416871D6" w14:textId="77777777" w:rsidR="003959F9" w:rsidRPr="004F3382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b/>
          <w:i/>
          <w:color w:val="000000"/>
        </w:rPr>
      </w:pPr>
      <w:r w:rsidRPr="004F3382">
        <w:rPr>
          <w:b/>
          <w:i/>
          <w:color w:val="000000"/>
        </w:rPr>
        <w:t>2.2 Теоретическая часть.</w:t>
      </w:r>
    </w:p>
    <w:p w14:paraId="5EE3E9F8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Теоретическая часть является продолжением практической и предполагает вопросы к учащимся по теме занятия перед каждым упражнением.</w:t>
      </w:r>
    </w:p>
    <w:p w14:paraId="6893B704" w14:textId="77777777" w:rsidR="003959F9" w:rsidRPr="004F3382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b/>
          <w:color w:val="000000"/>
        </w:rPr>
      </w:pPr>
      <w:r w:rsidRPr="004F3382">
        <w:rPr>
          <w:b/>
          <w:color w:val="000000"/>
        </w:rPr>
        <w:t>3. Практическая часть.</w:t>
      </w:r>
    </w:p>
    <w:p w14:paraId="05E11230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Закрепление знаний и совершенствование движений.</w:t>
      </w:r>
    </w:p>
    <w:p w14:paraId="268366F9" w14:textId="77777777" w:rsidR="003959F9" w:rsidRPr="004F3382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b/>
          <w:color w:val="000000"/>
        </w:rPr>
      </w:pPr>
      <w:r w:rsidRPr="004F3382">
        <w:rPr>
          <w:b/>
          <w:i/>
          <w:iCs/>
          <w:color w:val="000000"/>
        </w:rPr>
        <w:t>3.1 Разминка на середине зала:</w:t>
      </w:r>
    </w:p>
    <w:p w14:paraId="1A122664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1.Комбинация движений по VI позиции ног.</w:t>
      </w:r>
    </w:p>
    <w:p w14:paraId="45578C31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2. Комбинация движений по I позиции ног.</w:t>
      </w:r>
    </w:p>
    <w:p w14:paraId="4AAA00AD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3. Наклоны по I позиции ног.</w:t>
      </w:r>
    </w:p>
    <w:p w14:paraId="76E8D49F" w14:textId="77777777" w:rsidR="003959F9" w:rsidRPr="004F3382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b/>
          <w:color w:val="000000"/>
        </w:rPr>
      </w:pPr>
      <w:r w:rsidRPr="004F3382">
        <w:rPr>
          <w:b/>
          <w:i/>
          <w:iCs/>
          <w:color w:val="000000"/>
        </w:rPr>
        <w:t>3.2 Выполняем упражнения у станка:</w:t>
      </w:r>
    </w:p>
    <w:p w14:paraId="5D31C78E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proofErr w:type="spellStart"/>
      <w:r w:rsidRPr="0091543E">
        <w:rPr>
          <w:color w:val="000000"/>
        </w:rPr>
        <w:t>Demiplie</w:t>
      </w:r>
      <w:proofErr w:type="spellEnd"/>
      <w:r w:rsidRPr="0091543E">
        <w:rPr>
          <w:color w:val="000000"/>
        </w:rPr>
        <w:t> по I позиции ног. (4 раза на 4 счёта вниз, на 4 счёта наверх).</w:t>
      </w:r>
    </w:p>
    <w:p w14:paraId="59C16CB9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proofErr w:type="spellStart"/>
      <w:r w:rsidRPr="0091543E">
        <w:rPr>
          <w:color w:val="000000"/>
        </w:rPr>
        <w:t>Demiplie</w:t>
      </w:r>
      <w:proofErr w:type="spellEnd"/>
      <w:r w:rsidRPr="0091543E">
        <w:rPr>
          <w:color w:val="000000"/>
        </w:rPr>
        <w:t> по II позиции ног. (4 раза на 4 счёта вниз, на 4 счёта наверх).</w:t>
      </w:r>
    </w:p>
    <w:p w14:paraId="6C74E2C0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proofErr w:type="spellStart"/>
      <w:r w:rsidRPr="0091543E">
        <w:rPr>
          <w:color w:val="000000"/>
        </w:rPr>
        <w:t>Grandplie</w:t>
      </w:r>
      <w:proofErr w:type="spellEnd"/>
      <w:r w:rsidRPr="0091543E">
        <w:rPr>
          <w:color w:val="000000"/>
        </w:rPr>
        <w:t> по I позиции ног. (4 раза на 8 счётов вниз, на 8 счётов наверх).</w:t>
      </w:r>
    </w:p>
    <w:p w14:paraId="5B2BCF04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proofErr w:type="spellStart"/>
      <w:r w:rsidRPr="0091543E">
        <w:rPr>
          <w:color w:val="000000"/>
        </w:rPr>
        <w:t>Grandplie</w:t>
      </w:r>
      <w:proofErr w:type="spellEnd"/>
      <w:r w:rsidRPr="0091543E">
        <w:rPr>
          <w:color w:val="000000"/>
        </w:rPr>
        <w:t> по II позиции ног. (4 раза на 8 счётов вниз, на 8 счётов наверх).</w:t>
      </w:r>
    </w:p>
    <w:p w14:paraId="3AB1C29E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proofErr w:type="spellStart"/>
      <w:r w:rsidRPr="0091543E">
        <w:rPr>
          <w:color w:val="000000"/>
        </w:rPr>
        <w:t>Battement</w:t>
      </w:r>
      <w:proofErr w:type="spellEnd"/>
      <w:r w:rsidRPr="0091543E">
        <w:rPr>
          <w:color w:val="000000"/>
        </w:rPr>
        <w:t xml:space="preserve"> </w:t>
      </w:r>
      <w:proofErr w:type="spellStart"/>
      <w:r w:rsidRPr="0091543E">
        <w:rPr>
          <w:color w:val="000000"/>
        </w:rPr>
        <w:t>tandu</w:t>
      </w:r>
      <w:proofErr w:type="spellEnd"/>
      <w:r w:rsidRPr="0091543E">
        <w:rPr>
          <w:color w:val="000000"/>
        </w:rPr>
        <w:t xml:space="preserve"> крестом I позиции ног (вперёд, в сторону, назад, в сторону) по четыре раза. На 4 счёта выводим ногу в </w:t>
      </w:r>
      <w:proofErr w:type="spellStart"/>
      <w:r w:rsidRPr="0091543E">
        <w:rPr>
          <w:color w:val="000000"/>
        </w:rPr>
        <w:t>battement</w:t>
      </w:r>
      <w:proofErr w:type="spellEnd"/>
      <w:r w:rsidRPr="0091543E">
        <w:rPr>
          <w:color w:val="000000"/>
        </w:rPr>
        <w:t xml:space="preserve"> </w:t>
      </w:r>
      <w:proofErr w:type="spellStart"/>
      <w:r w:rsidRPr="0091543E">
        <w:rPr>
          <w:color w:val="000000"/>
        </w:rPr>
        <w:t>tandu</w:t>
      </w:r>
      <w:proofErr w:type="spellEnd"/>
      <w:r w:rsidRPr="0091543E">
        <w:rPr>
          <w:color w:val="000000"/>
        </w:rPr>
        <w:t>, 4 счёта стоим, 4 счёта закрываем в исходное положение, 4 счёта стоим. С правой и левой ноги.</w:t>
      </w:r>
    </w:p>
    <w:p w14:paraId="5083EC08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proofErr w:type="spellStart"/>
      <w:r w:rsidRPr="0091543E">
        <w:rPr>
          <w:color w:val="000000"/>
        </w:rPr>
        <w:lastRenderedPageBreak/>
        <w:t>Battementtandujete</w:t>
      </w:r>
      <w:proofErr w:type="spellEnd"/>
      <w:r w:rsidRPr="0091543E">
        <w:rPr>
          <w:color w:val="000000"/>
        </w:rPr>
        <w:t xml:space="preserve"> в сторону по I позиции ног по восемь раз. На 4 счёта </w:t>
      </w:r>
      <w:proofErr w:type="spellStart"/>
      <w:r w:rsidRPr="0091543E">
        <w:rPr>
          <w:color w:val="000000"/>
        </w:rPr>
        <w:t>battement</w:t>
      </w:r>
      <w:proofErr w:type="spellEnd"/>
      <w:r w:rsidRPr="0091543E">
        <w:rPr>
          <w:color w:val="000000"/>
        </w:rPr>
        <w:t xml:space="preserve"> </w:t>
      </w:r>
      <w:proofErr w:type="spellStart"/>
      <w:r w:rsidRPr="0091543E">
        <w:rPr>
          <w:color w:val="000000"/>
        </w:rPr>
        <w:t>tandu</w:t>
      </w:r>
      <w:proofErr w:type="spellEnd"/>
      <w:r w:rsidRPr="0091543E">
        <w:rPr>
          <w:color w:val="000000"/>
        </w:rPr>
        <w:t xml:space="preserve"> </w:t>
      </w:r>
      <w:proofErr w:type="spellStart"/>
      <w:r w:rsidRPr="0091543E">
        <w:rPr>
          <w:color w:val="000000"/>
        </w:rPr>
        <w:t>jete</w:t>
      </w:r>
      <w:proofErr w:type="spellEnd"/>
      <w:r w:rsidRPr="0091543E">
        <w:rPr>
          <w:color w:val="000000"/>
        </w:rPr>
        <w:t>, на 4 счёта в исходное положение. С правой и левой ноги.</w:t>
      </w:r>
    </w:p>
    <w:p w14:paraId="7002D76E" w14:textId="77777777" w:rsidR="003959F9" w:rsidRPr="004F3382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b/>
          <w:color w:val="000000"/>
        </w:rPr>
      </w:pPr>
      <w:r w:rsidRPr="004F3382">
        <w:rPr>
          <w:b/>
          <w:i/>
          <w:iCs/>
          <w:color w:val="000000"/>
        </w:rPr>
        <w:t>3.3 Выполняем растяжку у станка:</w:t>
      </w:r>
    </w:p>
    <w:p w14:paraId="380F7FB6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Правая нога вперёд по диагонали на станке. (Левой рукой держимся за станок). </w:t>
      </w:r>
      <w:proofErr w:type="spellStart"/>
      <w:r w:rsidRPr="0091543E">
        <w:rPr>
          <w:color w:val="000000"/>
        </w:rPr>
        <w:t>Demiplie</w:t>
      </w:r>
      <w:proofErr w:type="spellEnd"/>
      <w:r w:rsidRPr="0091543E">
        <w:rPr>
          <w:color w:val="000000"/>
        </w:rPr>
        <w:t> 4 раза.</w:t>
      </w:r>
    </w:p>
    <w:p w14:paraId="45A3408F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Левая нога вперёд по диагонали на станке. (Правой рукой держимся за станок). </w:t>
      </w:r>
      <w:proofErr w:type="spellStart"/>
      <w:r w:rsidRPr="0091543E">
        <w:rPr>
          <w:color w:val="000000"/>
        </w:rPr>
        <w:t>Demiplie</w:t>
      </w:r>
      <w:proofErr w:type="spellEnd"/>
      <w:r w:rsidRPr="0091543E">
        <w:rPr>
          <w:color w:val="000000"/>
        </w:rPr>
        <w:t> 4 раза.</w:t>
      </w:r>
    </w:p>
    <w:p w14:paraId="22F086D1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Правая нога в сторону на станке. (Руки на поясе).</w:t>
      </w:r>
      <w:proofErr w:type="spellStart"/>
      <w:r w:rsidRPr="0091543E">
        <w:rPr>
          <w:color w:val="000000"/>
        </w:rPr>
        <w:t>Demiplie</w:t>
      </w:r>
      <w:proofErr w:type="spellEnd"/>
      <w:r w:rsidRPr="0091543E">
        <w:rPr>
          <w:color w:val="000000"/>
        </w:rPr>
        <w:t> 4 раза.</w:t>
      </w:r>
    </w:p>
    <w:p w14:paraId="0070C3BD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Левая нога в сторону на станке. (Руки на поясе).</w:t>
      </w:r>
      <w:proofErr w:type="spellStart"/>
      <w:r w:rsidRPr="0091543E">
        <w:rPr>
          <w:color w:val="000000"/>
        </w:rPr>
        <w:t>Demiplie</w:t>
      </w:r>
      <w:proofErr w:type="spellEnd"/>
      <w:r w:rsidRPr="0091543E">
        <w:rPr>
          <w:color w:val="000000"/>
        </w:rPr>
        <w:t> 4 раза.</w:t>
      </w:r>
    </w:p>
    <w:p w14:paraId="0111EBE7" w14:textId="77777777" w:rsidR="003959F9" w:rsidRPr="004F3382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b/>
          <w:color w:val="000000"/>
        </w:rPr>
      </w:pPr>
      <w:r w:rsidRPr="004F3382">
        <w:rPr>
          <w:b/>
          <w:i/>
          <w:iCs/>
          <w:color w:val="000000"/>
        </w:rPr>
        <w:t>3.4 Выполняем упражнения по диагонали:</w:t>
      </w:r>
    </w:p>
    <w:p w14:paraId="27939FEA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«Циркуль». Исходное положение III позиция ног.</w:t>
      </w:r>
    </w:p>
    <w:p w14:paraId="656A8C50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Упражнение на координацию: «Шаг, провёл (</w:t>
      </w:r>
      <w:proofErr w:type="spellStart"/>
      <w:r w:rsidRPr="0091543E">
        <w:rPr>
          <w:color w:val="000000"/>
        </w:rPr>
        <w:t>battement</w:t>
      </w:r>
      <w:proofErr w:type="spellEnd"/>
      <w:r w:rsidRPr="0091543E">
        <w:rPr>
          <w:color w:val="000000"/>
        </w:rPr>
        <w:t xml:space="preserve"> </w:t>
      </w:r>
      <w:proofErr w:type="spellStart"/>
      <w:r w:rsidRPr="0091543E">
        <w:rPr>
          <w:color w:val="000000"/>
        </w:rPr>
        <w:t>tandu</w:t>
      </w:r>
      <w:proofErr w:type="spellEnd"/>
      <w:r w:rsidRPr="0091543E">
        <w:rPr>
          <w:color w:val="000000"/>
        </w:rPr>
        <w:t xml:space="preserve"> вперёд), поднял (</w:t>
      </w:r>
      <w:proofErr w:type="spellStart"/>
      <w:r w:rsidRPr="0091543E">
        <w:rPr>
          <w:color w:val="000000"/>
        </w:rPr>
        <w:t>battement</w:t>
      </w:r>
      <w:proofErr w:type="spellEnd"/>
      <w:r w:rsidRPr="0091543E">
        <w:rPr>
          <w:color w:val="000000"/>
        </w:rPr>
        <w:t xml:space="preserve"> </w:t>
      </w:r>
      <w:proofErr w:type="spellStart"/>
      <w:r w:rsidRPr="0091543E">
        <w:rPr>
          <w:color w:val="000000"/>
        </w:rPr>
        <w:t>tandu</w:t>
      </w:r>
      <w:proofErr w:type="spellEnd"/>
      <w:r w:rsidRPr="0091543E">
        <w:rPr>
          <w:color w:val="000000"/>
        </w:rPr>
        <w:t xml:space="preserve"> </w:t>
      </w:r>
      <w:proofErr w:type="spellStart"/>
      <w:r w:rsidRPr="0091543E">
        <w:rPr>
          <w:color w:val="000000"/>
        </w:rPr>
        <w:t>jete</w:t>
      </w:r>
      <w:proofErr w:type="spellEnd"/>
      <w:r w:rsidRPr="0091543E">
        <w:rPr>
          <w:color w:val="000000"/>
        </w:rPr>
        <w:t>), стоишь».</w:t>
      </w:r>
    </w:p>
    <w:p w14:paraId="4395C260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Упражнение на координацию: «Шаг (</w:t>
      </w:r>
      <w:proofErr w:type="spellStart"/>
      <w:r w:rsidRPr="0091543E">
        <w:rPr>
          <w:color w:val="000000"/>
        </w:rPr>
        <w:t>battement</w:t>
      </w:r>
      <w:proofErr w:type="spellEnd"/>
      <w:r w:rsidRPr="0091543E">
        <w:rPr>
          <w:color w:val="000000"/>
        </w:rPr>
        <w:t xml:space="preserve"> </w:t>
      </w:r>
      <w:proofErr w:type="spellStart"/>
      <w:r w:rsidRPr="0091543E">
        <w:rPr>
          <w:color w:val="000000"/>
        </w:rPr>
        <w:t>tandu</w:t>
      </w:r>
      <w:proofErr w:type="spellEnd"/>
      <w:r w:rsidRPr="0091543E">
        <w:rPr>
          <w:color w:val="000000"/>
        </w:rPr>
        <w:t xml:space="preserve"> назад), поднял сзади ногу (</w:t>
      </w:r>
      <w:proofErr w:type="spellStart"/>
      <w:r w:rsidRPr="0091543E">
        <w:rPr>
          <w:color w:val="000000"/>
        </w:rPr>
        <w:t>battement</w:t>
      </w:r>
      <w:proofErr w:type="spellEnd"/>
      <w:r w:rsidRPr="0091543E">
        <w:rPr>
          <w:color w:val="000000"/>
        </w:rPr>
        <w:t xml:space="preserve"> </w:t>
      </w:r>
      <w:proofErr w:type="spellStart"/>
      <w:r w:rsidRPr="0091543E">
        <w:rPr>
          <w:color w:val="000000"/>
        </w:rPr>
        <w:t>tandu</w:t>
      </w:r>
      <w:proofErr w:type="spellEnd"/>
      <w:r w:rsidRPr="0091543E">
        <w:rPr>
          <w:color w:val="000000"/>
        </w:rPr>
        <w:t xml:space="preserve"> </w:t>
      </w:r>
      <w:proofErr w:type="spellStart"/>
      <w:r w:rsidRPr="0091543E">
        <w:rPr>
          <w:color w:val="000000"/>
        </w:rPr>
        <w:t>jete</w:t>
      </w:r>
      <w:proofErr w:type="spellEnd"/>
      <w:r w:rsidRPr="0091543E">
        <w:rPr>
          <w:color w:val="000000"/>
        </w:rPr>
        <w:t xml:space="preserve"> назад), стоишь, поставил».</w:t>
      </w:r>
    </w:p>
    <w:p w14:paraId="634EAED8" w14:textId="59BE397C" w:rsidR="004F3382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i/>
          <w:iCs/>
          <w:color w:val="000000"/>
        </w:rPr>
      </w:pPr>
      <w:r w:rsidRPr="004F3382">
        <w:rPr>
          <w:b/>
          <w:i/>
          <w:iCs/>
          <w:color w:val="000000"/>
        </w:rPr>
        <w:t>3.5 Выполняем I</w:t>
      </w:r>
      <w:r w:rsidR="00EB18D9">
        <w:rPr>
          <w:b/>
          <w:i/>
          <w:iCs/>
          <w:color w:val="000000"/>
        </w:rPr>
        <w:t xml:space="preserve"> </w:t>
      </w:r>
      <w:proofErr w:type="spellStart"/>
      <w:r w:rsidRPr="004F3382">
        <w:rPr>
          <w:b/>
          <w:i/>
          <w:iCs/>
          <w:color w:val="000000"/>
        </w:rPr>
        <w:t>Portdebras</w:t>
      </w:r>
      <w:proofErr w:type="spellEnd"/>
      <w:r w:rsidRPr="004F3382">
        <w:rPr>
          <w:b/>
          <w:i/>
          <w:iCs/>
          <w:color w:val="000000"/>
        </w:rPr>
        <w:t> на середине зал.</w:t>
      </w:r>
      <w:r w:rsidRPr="0091543E">
        <w:rPr>
          <w:i/>
          <w:iCs/>
          <w:color w:val="000000"/>
        </w:rPr>
        <w:t> </w:t>
      </w:r>
    </w:p>
    <w:p w14:paraId="5C9689BB" w14:textId="585F43F0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(Подготовительная позиция рук, I позиция рук, III позиция и II позиция рук).</w:t>
      </w:r>
    </w:p>
    <w:p w14:paraId="162EAF0A" w14:textId="77777777" w:rsidR="003959F9" w:rsidRPr="004F3382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b/>
          <w:color w:val="000000"/>
        </w:rPr>
      </w:pPr>
      <w:r w:rsidRPr="004F3382">
        <w:rPr>
          <w:b/>
          <w:color w:val="000000"/>
        </w:rPr>
        <w:t>Контрольный этап. Рефлексия.</w:t>
      </w:r>
    </w:p>
    <w:p w14:paraId="17FDDFE3" w14:textId="71B02814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- Ребята, что вам сегодня на занятии понравилось больше всего и почему?</w:t>
      </w:r>
      <w:r w:rsidR="00EB18D9">
        <w:rPr>
          <w:color w:val="000000"/>
        </w:rPr>
        <w:t xml:space="preserve"> </w:t>
      </w:r>
      <w:r w:rsidRPr="0091543E">
        <w:rPr>
          <w:i/>
          <w:iCs/>
          <w:color w:val="000000"/>
        </w:rPr>
        <w:t>(анализ детьми успешности (не успешности) выполненного танцевального материала</w:t>
      </w:r>
      <w:r w:rsidRPr="0091543E">
        <w:rPr>
          <w:color w:val="000000"/>
        </w:rPr>
        <w:t>)</w:t>
      </w:r>
    </w:p>
    <w:p w14:paraId="0182C55C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- Что вам сегодня было сделать трудно, а что легко и почему?</w:t>
      </w:r>
    </w:p>
    <w:p w14:paraId="10DA0F40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Педагог комментирует и поправляет выполнение движений.</w:t>
      </w:r>
    </w:p>
    <w:p w14:paraId="1887BFE7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Подведение итогов. Поклон.</w:t>
      </w:r>
    </w:p>
    <w:p w14:paraId="2AD9C1FF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- Ребята, спасибо большое за сегодняшнее занятие, вы сегодня многое сделали и выучили.</w:t>
      </w:r>
    </w:p>
    <w:p w14:paraId="7EF410E3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- Давайте с вами попрощаемся, «Поклон». Приготовились, встаньте в III поз, правая нога впереди, можно, музыку, пожалуйста.</w:t>
      </w:r>
    </w:p>
    <w:p w14:paraId="7438D454" w14:textId="77777777" w:rsidR="003959F9" w:rsidRPr="0091543E" w:rsidRDefault="003959F9" w:rsidP="0091543E">
      <w:pPr>
        <w:pStyle w:val="a3"/>
        <w:spacing w:before="0" w:beforeAutospacing="0" w:after="0" w:afterAutospacing="0" w:line="360" w:lineRule="auto"/>
        <w:ind w:firstLine="709"/>
        <w:rPr>
          <w:color w:val="000000"/>
        </w:rPr>
      </w:pPr>
      <w:r w:rsidRPr="0091543E">
        <w:rPr>
          <w:color w:val="000000"/>
        </w:rPr>
        <w:t>До свидания.</w:t>
      </w:r>
    </w:p>
    <w:p w14:paraId="4336867D" w14:textId="1C3422C4" w:rsidR="003959F9" w:rsidRPr="004F3382" w:rsidRDefault="003959F9" w:rsidP="0006041C">
      <w:pPr>
        <w:pStyle w:val="a3"/>
        <w:spacing w:before="0" w:beforeAutospacing="0" w:after="0" w:afterAutospacing="0" w:line="360" w:lineRule="auto"/>
        <w:rPr>
          <w:b/>
          <w:color w:val="000000"/>
        </w:rPr>
      </w:pPr>
      <w:r w:rsidRPr="004F3382">
        <w:rPr>
          <w:b/>
          <w:color w:val="000000"/>
        </w:rPr>
        <w:t>Литература:</w:t>
      </w:r>
    </w:p>
    <w:p w14:paraId="1DD23983" w14:textId="2CBD09C2" w:rsidR="003959F9" w:rsidRPr="0091543E" w:rsidRDefault="003959F9" w:rsidP="0006041C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91543E">
        <w:rPr>
          <w:color w:val="000000"/>
        </w:rPr>
        <w:t>1.Базарова Н.П. Классический танец. С</w:t>
      </w:r>
      <w:r w:rsidR="006E5572">
        <w:rPr>
          <w:color w:val="000000"/>
        </w:rPr>
        <w:t xml:space="preserve">анкт-Петербург </w:t>
      </w:r>
      <w:r w:rsidRPr="0091543E">
        <w:rPr>
          <w:color w:val="000000"/>
        </w:rPr>
        <w:t>: Планета Музыки, 2009. – 192 с.</w:t>
      </w:r>
    </w:p>
    <w:p w14:paraId="24F510BC" w14:textId="402BD64D" w:rsidR="003959F9" w:rsidRPr="0091543E" w:rsidRDefault="003959F9" w:rsidP="0006041C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91543E">
        <w:rPr>
          <w:color w:val="000000"/>
        </w:rPr>
        <w:t xml:space="preserve">2.Ваганова А.Я. Основы классического танца. </w:t>
      </w:r>
      <w:r w:rsidR="006E5572">
        <w:rPr>
          <w:color w:val="000000"/>
        </w:rPr>
        <w:t xml:space="preserve">Санкт-Петербург </w:t>
      </w:r>
      <w:r w:rsidRPr="0091543E">
        <w:rPr>
          <w:color w:val="000000"/>
        </w:rPr>
        <w:t>: Лань, 2000. – 192с.</w:t>
      </w:r>
    </w:p>
    <w:p w14:paraId="3C5E97FB" w14:textId="6FECCE46" w:rsidR="002543D1" w:rsidRPr="0091543E" w:rsidRDefault="003959F9" w:rsidP="0006041C">
      <w:pPr>
        <w:pStyle w:val="a3"/>
        <w:spacing w:before="0" w:beforeAutospacing="0" w:after="0" w:afterAutospacing="0" w:line="360" w:lineRule="auto"/>
      </w:pPr>
      <w:r w:rsidRPr="0091543E">
        <w:rPr>
          <w:color w:val="000000"/>
        </w:rPr>
        <w:t>3.Костровицкая В.С. Классический танец: Слитные движения. М</w:t>
      </w:r>
      <w:r w:rsidR="006E5572">
        <w:rPr>
          <w:color w:val="000000"/>
        </w:rPr>
        <w:t xml:space="preserve">осква </w:t>
      </w:r>
      <w:r w:rsidRPr="0091543E">
        <w:rPr>
          <w:color w:val="000000"/>
        </w:rPr>
        <w:t>:1961. –</w:t>
      </w:r>
      <w:r w:rsidR="0006041C">
        <w:rPr>
          <w:color w:val="000000"/>
        </w:rPr>
        <w:t xml:space="preserve"> </w:t>
      </w:r>
      <w:r w:rsidRPr="0091543E">
        <w:rPr>
          <w:color w:val="000000"/>
        </w:rPr>
        <w:t>56 с.</w:t>
      </w:r>
    </w:p>
    <w:sectPr w:rsidR="002543D1" w:rsidRPr="009154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9A3447"/>
    <w:multiLevelType w:val="hybridMultilevel"/>
    <w:tmpl w:val="38522A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4C5DD5"/>
    <w:multiLevelType w:val="hybridMultilevel"/>
    <w:tmpl w:val="FF9A79E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766732437">
    <w:abstractNumId w:val="1"/>
  </w:num>
  <w:num w:numId="2" w16cid:durableId="227805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31F"/>
    <w:rsid w:val="0006041C"/>
    <w:rsid w:val="00113E91"/>
    <w:rsid w:val="002543D1"/>
    <w:rsid w:val="002A5193"/>
    <w:rsid w:val="003070E8"/>
    <w:rsid w:val="003959F9"/>
    <w:rsid w:val="003D4423"/>
    <w:rsid w:val="004F3382"/>
    <w:rsid w:val="006158D5"/>
    <w:rsid w:val="00626E9B"/>
    <w:rsid w:val="006E5572"/>
    <w:rsid w:val="00897355"/>
    <w:rsid w:val="0091543E"/>
    <w:rsid w:val="009B0148"/>
    <w:rsid w:val="00B431AC"/>
    <w:rsid w:val="00BA0067"/>
    <w:rsid w:val="00D25A40"/>
    <w:rsid w:val="00D771C0"/>
    <w:rsid w:val="00EB18D9"/>
    <w:rsid w:val="00EE1052"/>
    <w:rsid w:val="00EF031F"/>
    <w:rsid w:val="00F24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10B8B"/>
  <w15:chartTrackingRefBased/>
  <w15:docId w15:val="{383767C2-D9BC-4795-9616-3EE07B72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5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885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36785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623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90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Арина Дружинина</dc:creator>
  <cp:keywords/>
  <dc:description/>
  <cp:lastModifiedBy>Robo 1</cp:lastModifiedBy>
  <cp:revision>9</cp:revision>
  <dcterms:created xsi:type="dcterms:W3CDTF">2020-07-08T16:06:00Z</dcterms:created>
  <dcterms:modified xsi:type="dcterms:W3CDTF">2025-10-21T07:19:00Z</dcterms:modified>
</cp:coreProperties>
</file>