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104" w:rsidRPr="005344E4" w:rsidRDefault="00C004B8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344E4">
        <w:rPr>
          <w:rFonts w:ascii="Times New Roman" w:eastAsia="Times New Roman" w:hAnsi="Times New Roman"/>
          <w:b/>
          <w:sz w:val="28"/>
          <w:szCs w:val="28"/>
        </w:rPr>
        <w:t xml:space="preserve">Технологическая карта урока </w:t>
      </w:r>
    </w:p>
    <w:p w:rsidR="00390104" w:rsidRPr="005344E4" w:rsidRDefault="0039010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Style w:val="af"/>
        <w:tblW w:w="1499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08"/>
        <w:gridCol w:w="11684"/>
      </w:tblGrid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93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Учитель</w:t>
            </w:r>
          </w:p>
        </w:tc>
        <w:tc>
          <w:tcPr>
            <w:tcW w:w="11684" w:type="dxa"/>
          </w:tcPr>
          <w:p w:rsidR="00390104" w:rsidRPr="005344E4" w:rsidRDefault="00BE09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Букова</w:t>
            </w:r>
            <w:proofErr w:type="spellEnd"/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Ольга Николаевна</w:t>
            </w:r>
          </w:p>
        </w:tc>
      </w:tr>
      <w:tr w:rsidR="009335D3" w:rsidRPr="005344E4">
        <w:trPr>
          <w:trHeight w:val="474"/>
        </w:trPr>
        <w:tc>
          <w:tcPr>
            <w:tcW w:w="3308" w:type="dxa"/>
          </w:tcPr>
          <w:p w:rsidR="009335D3" w:rsidRPr="005344E4" w:rsidRDefault="0093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Предмет</w:t>
            </w:r>
          </w:p>
        </w:tc>
        <w:tc>
          <w:tcPr>
            <w:tcW w:w="11684" w:type="dxa"/>
          </w:tcPr>
          <w:p w:rsidR="009335D3" w:rsidRPr="005344E4" w:rsidRDefault="00BE09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Окружающий мир</w:t>
            </w:r>
          </w:p>
        </w:tc>
      </w:tr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11684" w:type="dxa"/>
          </w:tcPr>
          <w:p w:rsidR="00390104" w:rsidRPr="005344E4" w:rsidRDefault="00BE09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«Б»</w:t>
            </w:r>
          </w:p>
        </w:tc>
      </w:tr>
      <w:tr w:rsidR="009335D3" w:rsidRPr="005344E4">
        <w:trPr>
          <w:trHeight w:val="474"/>
        </w:trPr>
        <w:tc>
          <w:tcPr>
            <w:tcW w:w="3308" w:type="dxa"/>
          </w:tcPr>
          <w:p w:rsidR="009335D3" w:rsidRPr="005344E4" w:rsidRDefault="0093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1684" w:type="dxa"/>
          </w:tcPr>
          <w:p w:rsidR="009335D3" w:rsidRPr="005344E4" w:rsidRDefault="00BE09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Где живут белые медведи?</w:t>
            </w:r>
          </w:p>
        </w:tc>
      </w:tr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Тип урока</w:t>
            </w:r>
          </w:p>
        </w:tc>
        <w:tc>
          <w:tcPr>
            <w:tcW w:w="11684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урок открытия нового знания</w:t>
            </w:r>
          </w:p>
          <w:p w:rsidR="00390104" w:rsidRPr="005344E4" w:rsidRDefault="003901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Технология построения урока</w:t>
            </w:r>
          </w:p>
        </w:tc>
        <w:tc>
          <w:tcPr>
            <w:tcW w:w="11684" w:type="dxa"/>
          </w:tcPr>
          <w:p w:rsidR="00390104" w:rsidRPr="005344E4" w:rsidRDefault="001B21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проблемно-деятельностная</w:t>
            </w:r>
            <w:proofErr w:type="spellEnd"/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 применением </w:t>
            </w:r>
            <w:r w:rsidR="001B41A7" w:rsidRPr="005344E4">
              <w:rPr>
                <w:rFonts w:ascii="Times New Roman" w:hAnsi="Times New Roman"/>
                <w:sz w:val="24"/>
                <w:szCs w:val="24"/>
              </w:rPr>
              <w:t>наглядно-иллюстративного</w:t>
            </w:r>
            <w:r w:rsidR="001B41A7"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C17AC"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метода, исследовательского метода</w:t>
            </w:r>
          </w:p>
          <w:p w:rsidR="00390104" w:rsidRPr="005344E4" w:rsidRDefault="003901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Цель </w:t>
            </w:r>
          </w:p>
        </w:tc>
        <w:tc>
          <w:tcPr>
            <w:tcW w:w="11684" w:type="dxa"/>
          </w:tcPr>
          <w:p w:rsidR="00390104" w:rsidRPr="005344E4" w:rsidRDefault="001C6D01" w:rsidP="005344E4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32"/>
              </w:rPr>
            </w:pPr>
            <w:r w:rsidRPr="005344E4">
              <w:rPr>
                <w:rFonts w:ascii="Times New Roman" w:hAnsi="Times New Roman"/>
                <w:sz w:val="24"/>
                <w:szCs w:val="32"/>
              </w:rPr>
              <w:t>С</w:t>
            </w:r>
            <w:r w:rsidR="00E747CE" w:rsidRPr="005344E4">
              <w:rPr>
                <w:rFonts w:ascii="Times New Roman" w:hAnsi="Times New Roman"/>
                <w:sz w:val="24"/>
                <w:szCs w:val="32"/>
              </w:rPr>
              <w:t>оздать условия для осознания и осмысления новой учебной информации о холодных районах на Земле</w:t>
            </w:r>
            <w:r w:rsidR="00E747CE" w:rsidRPr="005344E4">
              <w:rPr>
                <w:rFonts w:ascii="Times New Roman" w:hAnsi="Times New Roman"/>
                <w:b/>
                <w:sz w:val="24"/>
                <w:szCs w:val="32"/>
              </w:rPr>
              <w:t xml:space="preserve"> - </w:t>
            </w:r>
            <w:r w:rsidR="00E747CE" w:rsidRPr="005344E4">
              <w:rPr>
                <w:rFonts w:ascii="Times New Roman" w:hAnsi="Times New Roman"/>
                <w:sz w:val="24"/>
                <w:szCs w:val="32"/>
              </w:rPr>
              <w:t>Северном Ледовитом океане и Антарктиде.</w:t>
            </w:r>
            <w:r w:rsidR="00E747CE" w:rsidRPr="005344E4">
              <w:rPr>
                <w:rFonts w:ascii="Times New Roman" w:hAnsi="Times New Roman"/>
                <w:b/>
                <w:sz w:val="24"/>
                <w:szCs w:val="32"/>
              </w:rPr>
              <w:t xml:space="preserve"> </w:t>
            </w:r>
          </w:p>
          <w:p w:rsidR="005344E4" w:rsidRPr="005344E4" w:rsidRDefault="005344E4" w:rsidP="005344E4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32"/>
              </w:rPr>
            </w:pPr>
          </w:p>
        </w:tc>
      </w:tr>
      <w:tr w:rsidR="00390104" w:rsidRPr="005344E4">
        <w:trPr>
          <w:trHeight w:val="474"/>
        </w:trPr>
        <w:tc>
          <w:tcPr>
            <w:tcW w:w="3308" w:type="dxa"/>
          </w:tcPr>
          <w:p w:rsidR="00390104" w:rsidRPr="005344E4" w:rsidRDefault="00C00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Задачи </w:t>
            </w:r>
          </w:p>
        </w:tc>
        <w:tc>
          <w:tcPr>
            <w:tcW w:w="11684" w:type="dxa"/>
          </w:tcPr>
          <w:p w:rsidR="00390104" w:rsidRPr="005344E4" w:rsidRDefault="00C004B8" w:rsidP="00E747CE">
            <w:pPr>
              <w:pStyle w:val="a4"/>
              <w:jc w:val="both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Образовательные: </w:t>
            </w:r>
            <w:r w:rsidR="00E747CE" w:rsidRPr="005344E4">
              <w:rPr>
                <w:rFonts w:ascii="Times New Roman" w:hAnsi="Times New Roman"/>
                <w:sz w:val="24"/>
                <w:szCs w:val="32"/>
              </w:rPr>
              <w:t>познакомить с холодными районами на Земле</w:t>
            </w:r>
            <w:r w:rsidR="00E747CE" w:rsidRPr="005344E4">
              <w:rPr>
                <w:rFonts w:ascii="Times New Roman" w:hAnsi="Times New Roman"/>
                <w:b/>
                <w:sz w:val="24"/>
                <w:szCs w:val="32"/>
              </w:rPr>
              <w:t xml:space="preserve"> - </w:t>
            </w:r>
            <w:r w:rsidR="00E747CE" w:rsidRPr="005344E4">
              <w:rPr>
                <w:rFonts w:ascii="Times New Roman" w:hAnsi="Times New Roman"/>
                <w:sz w:val="24"/>
                <w:szCs w:val="32"/>
              </w:rPr>
              <w:t>Северным Ледовитым океаном и Антарктидой, научить выделять характерные особенности этих районов</w:t>
            </w:r>
          </w:p>
          <w:p w:rsidR="00390104" w:rsidRPr="005344E4" w:rsidRDefault="00C004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Развивающие:</w:t>
            </w:r>
            <w:r w:rsidR="001B41A7" w:rsidRPr="005344E4">
              <w:rPr>
                <w:rFonts w:ascii="Times New Roman" w:hAnsi="Times New Roman"/>
                <w:sz w:val="24"/>
                <w:szCs w:val="24"/>
              </w:rPr>
              <w:t xml:space="preserve"> развивать познавательную активность детей, умение рассуждать, делать выводы</w:t>
            </w:r>
          </w:p>
          <w:p w:rsidR="00390104" w:rsidRPr="005344E4" w:rsidRDefault="00C004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Воспитательные:</w:t>
            </w:r>
            <w:r w:rsidRPr="005344E4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="001B41A7" w:rsidRPr="005344E4">
              <w:rPr>
                <w:rFonts w:ascii="Times New Roman" w:hAnsi="Times New Roman"/>
                <w:sz w:val="24"/>
                <w:szCs w:val="24"/>
              </w:rPr>
              <w:t>воспитывать коммуникативные компетенции в процессе работы в группе, в паре, интерес к географическим областям и животному миру Земли.</w:t>
            </w:r>
          </w:p>
        </w:tc>
      </w:tr>
    </w:tbl>
    <w:p w:rsidR="00390104" w:rsidRPr="005344E4" w:rsidRDefault="00390104">
      <w:pPr>
        <w:spacing w:after="0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0"/>
        <w:tblW w:w="1499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326"/>
        <w:gridCol w:w="8666"/>
      </w:tblGrid>
      <w:tr w:rsidR="00390104" w:rsidRPr="005344E4">
        <w:trPr>
          <w:trHeight w:val="489"/>
        </w:trPr>
        <w:tc>
          <w:tcPr>
            <w:tcW w:w="14992" w:type="dxa"/>
            <w:gridSpan w:val="2"/>
          </w:tcPr>
          <w:p w:rsidR="00390104" w:rsidRPr="005344E4" w:rsidRDefault="001B21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Планируемые</w:t>
            </w:r>
            <w:r w:rsidR="00C004B8"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результат</w:t>
            </w: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ы</w:t>
            </w:r>
          </w:p>
        </w:tc>
      </w:tr>
      <w:tr w:rsidR="001B21BA" w:rsidRPr="005344E4" w:rsidTr="000974BE">
        <w:trPr>
          <w:trHeight w:val="516"/>
        </w:trPr>
        <w:tc>
          <w:tcPr>
            <w:tcW w:w="6326" w:type="dxa"/>
          </w:tcPr>
          <w:p w:rsidR="001B21BA" w:rsidRPr="005344E4" w:rsidRDefault="001B21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Предметные умен</w:t>
            </w:r>
            <w:r w:rsidR="000974BE" w:rsidRPr="005344E4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="000974BE" w:rsidRPr="005344E4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</w:tc>
        <w:tc>
          <w:tcPr>
            <w:tcW w:w="8666" w:type="dxa"/>
          </w:tcPr>
          <w:p w:rsidR="001B21BA" w:rsidRPr="005344E4" w:rsidRDefault="001B21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Метапредметные</w:t>
            </w:r>
            <w:proofErr w:type="spellEnd"/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 результаты</w:t>
            </w:r>
            <w:r w:rsidR="000974BE" w:rsidRPr="005344E4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</w:tc>
      </w:tr>
      <w:tr w:rsidR="00390104" w:rsidRPr="005344E4" w:rsidTr="000974BE">
        <w:trPr>
          <w:trHeight w:val="516"/>
        </w:trPr>
        <w:tc>
          <w:tcPr>
            <w:tcW w:w="6326" w:type="dxa"/>
          </w:tcPr>
          <w:p w:rsidR="00DD650D" w:rsidRPr="005344E4" w:rsidRDefault="00DD650D" w:rsidP="00DD650D">
            <w:pPr>
              <w:numPr>
                <w:ilvl w:val="0"/>
                <w:numId w:val="16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использовать для ответов на вопросы небольшие тексты о природе и обществе; </w:t>
            </w:r>
          </w:p>
          <w:p w:rsidR="00DD650D" w:rsidRPr="005344E4" w:rsidRDefault="00DD650D" w:rsidP="00DD650D">
            <w:pPr>
              <w:numPr>
                <w:ilvl w:val="0"/>
                <w:numId w:val="16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оценивать ситуации, раскрывающие положительное и негативное отношение к природе; правила поведения в быту, в общественных местах; </w:t>
            </w: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666" w:type="dxa"/>
          </w:tcPr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Базовые логические действия:</w:t>
            </w:r>
          </w:p>
          <w:p w:rsidR="002B7FC3" w:rsidRPr="005344E4" w:rsidRDefault="002B7FC3" w:rsidP="00DD650D">
            <w:p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понимать целостность окружающего мира (взаимосвязь природной и социальной среды обитания), проявлять способность ориентироваться в изменяющейся действительности; </w:t>
            </w:r>
          </w:p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Базовые исследовательские действия:</w:t>
            </w:r>
          </w:p>
          <w:p w:rsidR="002B7FC3" w:rsidRPr="005344E4" w:rsidRDefault="002B7FC3" w:rsidP="002B7FC3">
            <w:pPr>
              <w:numPr>
                <w:ilvl w:val="0"/>
                <w:numId w:val="10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проводить (по предложенному и самостоятельно составленному плану или выдвинутому предположению) наблюдения, несложные опыты; </w:t>
            </w:r>
          </w:p>
          <w:p w:rsidR="002B7FC3" w:rsidRPr="005344E4" w:rsidRDefault="002B7FC3" w:rsidP="002B7FC3">
            <w:pPr>
              <w:numPr>
                <w:ilvl w:val="0"/>
                <w:numId w:val="10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формулировать с помощью учителя цель предстоящей работы, прогнозировать возможное развитие процессов, событий и последствия в аналогичных или сходных ситуациях; </w:t>
            </w:r>
          </w:p>
          <w:p w:rsidR="002B7FC3" w:rsidRPr="005344E4" w:rsidRDefault="002B7FC3" w:rsidP="002B7FC3">
            <w:pPr>
              <w:numPr>
                <w:ilvl w:val="0"/>
                <w:numId w:val="10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проводить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 </w:t>
            </w:r>
          </w:p>
          <w:p w:rsidR="002B7FC3" w:rsidRPr="005344E4" w:rsidRDefault="002B7FC3" w:rsidP="002B7FC3">
            <w:pPr>
              <w:numPr>
                <w:ilvl w:val="0"/>
                <w:numId w:val="10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формулировать выводы и подкреплять их доказательствами на основе результатов проведённого наблюдения (опыта, измерения, исследования). </w:t>
            </w:r>
          </w:p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Работа с информацией:</w:t>
            </w:r>
          </w:p>
          <w:p w:rsidR="002B7FC3" w:rsidRPr="005344E4" w:rsidRDefault="002B7FC3" w:rsidP="002B7FC3">
            <w:pPr>
              <w:numPr>
                <w:ilvl w:val="0"/>
                <w:numId w:val="11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находить в предложенном источнике информацию, представленную в явном виде, согласно заданному алгоритму; </w:t>
            </w:r>
          </w:p>
          <w:p w:rsidR="00DD650D" w:rsidRPr="005344E4" w:rsidRDefault="00DD650D" w:rsidP="00DD650D">
            <w:pPr>
              <w:numPr>
                <w:ilvl w:val="0"/>
                <w:numId w:val="11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находить и использовать для решения учебных задач текстовую, графическую, аудиовизуальную информацию; </w:t>
            </w:r>
          </w:p>
          <w:p w:rsidR="002B7FC3" w:rsidRPr="005344E4" w:rsidRDefault="00DD650D" w:rsidP="00DD650D">
            <w:pPr>
              <w:numPr>
                <w:ilvl w:val="0"/>
                <w:numId w:val="11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читать и интерпретировать графически представленную информацию (схему, таблицу, иллюстрацию); </w:t>
            </w:r>
          </w:p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Овладение универсальными учебными коммуникативными действиями:</w:t>
            </w:r>
          </w:p>
          <w:p w:rsidR="00DD650D" w:rsidRPr="005344E4" w:rsidRDefault="00DD650D" w:rsidP="00DD650D">
            <w:pPr>
              <w:numPr>
                <w:ilvl w:val="0"/>
                <w:numId w:val="12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конструировать обобщения и выводы на основе полученных результатов наблюдений и опытной работы, подкреплять их доказательствами; </w:t>
            </w:r>
          </w:p>
          <w:p w:rsidR="00DD650D" w:rsidRPr="005344E4" w:rsidRDefault="00DD650D" w:rsidP="00DD650D">
            <w:pPr>
              <w:numPr>
                <w:ilvl w:val="0"/>
                <w:numId w:val="12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соблюдать правила ведения диалога и дискуссии; проявлять уважительное отношение к собеседнику; </w:t>
            </w:r>
          </w:p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Совместная деятельность:</w:t>
            </w:r>
          </w:p>
          <w:p w:rsidR="00DD650D" w:rsidRPr="005344E4" w:rsidRDefault="00DD650D" w:rsidP="00DD650D">
            <w:pPr>
              <w:numPr>
                <w:ilvl w:val="0"/>
                <w:numId w:val="13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коллективно строить действия по достижению общей цели: распределять роли, договариваться, обсуждать процесс и результат совместной работы; </w:t>
            </w:r>
          </w:p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 xml:space="preserve"> Овладение универсальными учебными регулятивными действиями:</w:t>
            </w:r>
          </w:p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Самоорганизация:</w:t>
            </w:r>
          </w:p>
          <w:p w:rsidR="00DD650D" w:rsidRPr="005344E4" w:rsidRDefault="00DD650D" w:rsidP="00DD650D">
            <w:pPr>
              <w:numPr>
                <w:ilvl w:val="0"/>
                <w:numId w:val="14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планировать самостоятельно или с небольшой помощью учителя действия по решению учебной задачи; </w:t>
            </w:r>
          </w:p>
          <w:p w:rsidR="00DD650D" w:rsidRPr="005344E4" w:rsidRDefault="00DD650D" w:rsidP="00DD650D">
            <w:pPr>
              <w:numPr>
                <w:ilvl w:val="0"/>
                <w:numId w:val="14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>выстраивать последовательность выбранных действий и операций.</w:t>
            </w:r>
          </w:p>
          <w:p w:rsidR="001B21BA" w:rsidRPr="005344E4" w:rsidRDefault="001B21BA" w:rsidP="001B21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Самоконтроль:</w:t>
            </w:r>
          </w:p>
          <w:p w:rsidR="00DD650D" w:rsidRPr="005344E4" w:rsidRDefault="00DD650D" w:rsidP="00DD650D">
            <w:pPr>
              <w:numPr>
                <w:ilvl w:val="0"/>
                <w:numId w:val="15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осуществлять контроль процесса и результата своей деятельности; </w:t>
            </w:r>
          </w:p>
          <w:p w:rsidR="00DD650D" w:rsidRPr="005344E4" w:rsidRDefault="00DD650D" w:rsidP="00DD650D">
            <w:pPr>
              <w:numPr>
                <w:ilvl w:val="0"/>
                <w:numId w:val="15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находить ошибки в своей работе и устанавливать их причины; </w:t>
            </w:r>
          </w:p>
          <w:p w:rsidR="00390104" w:rsidRPr="005344E4" w:rsidRDefault="00DD650D" w:rsidP="00DD650D">
            <w:pPr>
              <w:numPr>
                <w:ilvl w:val="0"/>
                <w:numId w:val="15"/>
              </w:numPr>
              <w:spacing w:after="0"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объективно оценивать результаты своей деятельности, соотносить свою оценку с оценкой учителя; </w:t>
            </w:r>
          </w:p>
        </w:tc>
      </w:tr>
      <w:tr w:rsidR="00D94625" w:rsidRPr="005344E4" w:rsidTr="00AE294B">
        <w:trPr>
          <w:trHeight w:val="516"/>
        </w:trPr>
        <w:tc>
          <w:tcPr>
            <w:tcW w:w="14992" w:type="dxa"/>
            <w:gridSpan w:val="2"/>
          </w:tcPr>
          <w:p w:rsidR="00D94625" w:rsidRPr="005344E4" w:rsidRDefault="00D94625" w:rsidP="00D94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Личностные результаты:</w:t>
            </w:r>
          </w:p>
        </w:tc>
      </w:tr>
      <w:tr w:rsidR="00D94625" w:rsidRPr="005344E4" w:rsidTr="00D2229A">
        <w:trPr>
          <w:trHeight w:val="516"/>
        </w:trPr>
        <w:tc>
          <w:tcPr>
            <w:tcW w:w="14992" w:type="dxa"/>
            <w:gridSpan w:val="2"/>
          </w:tcPr>
          <w:p w:rsidR="002B7FC3" w:rsidRPr="005344E4" w:rsidRDefault="002B7FC3" w:rsidP="002B7FC3">
            <w:pPr>
              <w:pStyle w:val="ab"/>
              <w:numPr>
                <w:ilvl w:val="0"/>
                <w:numId w:val="8"/>
              </w:num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становление ценностного отношения к своей Родине – России; понимание особой роли многонациональной России в современном мире; </w:t>
            </w:r>
          </w:p>
          <w:p w:rsidR="00D94625" w:rsidRPr="005344E4" w:rsidRDefault="002B7FC3" w:rsidP="002B7FC3">
            <w:pPr>
              <w:pStyle w:val="ab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приобретение опыта эмоционального отношения к среде обитания, бережное отношение к физическому и психическому здоровью</w:t>
            </w:r>
          </w:p>
          <w:p w:rsidR="002B7FC3" w:rsidRPr="005344E4" w:rsidRDefault="002B7FC3" w:rsidP="002B7FC3">
            <w:pPr>
              <w:pStyle w:val="ab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>осознание роли человека в природе и обществе, принятие экологических норм поведения, бережного отношения к природе, неприятие действий, приносящих ей вред</w:t>
            </w:r>
          </w:p>
          <w:p w:rsidR="002B7FC3" w:rsidRPr="005344E4" w:rsidRDefault="002B7FC3" w:rsidP="002B7FC3">
            <w:pPr>
              <w:pStyle w:val="ab"/>
              <w:numPr>
                <w:ilvl w:val="0"/>
                <w:numId w:val="8"/>
              </w:numPr>
              <w:spacing w:after="0"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проявление познавательного интереса, активности, инициативности, любознательности и самостоятельности в расширении своих знаний, в том числе с использованием различных информационных средств. </w:t>
            </w:r>
          </w:p>
          <w:p w:rsidR="002B7FC3" w:rsidRPr="005344E4" w:rsidRDefault="002B7FC3" w:rsidP="000974BE">
            <w:pPr>
              <w:spacing w:after="0" w:line="240" w:lineRule="auto"/>
              <w:ind w:firstLine="257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390104" w:rsidRPr="005344E4" w:rsidRDefault="00390104">
      <w:pPr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1"/>
        <w:tblW w:w="1499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326"/>
        <w:gridCol w:w="8666"/>
      </w:tblGrid>
      <w:tr w:rsidR="00390104" w:rsidRPr="005344E4" w:rsidTr="000974BE">
        <w:trPr>
          <w:trHeight w:val="667"/>
        </w:trPr>
        <w:tc>
          <w:tcPr>
            <w:tcW w:w="6326" w:type="dxa"/>
          </w:tcPr>
          <w:p w:rsidR="00390104" w:rsidRPr="005344E4" w:rsidRDefault="00C004B8" w:rsidP="00D946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Формы работы</w:t>
            </w:r>
          </w:p>
        </w:tc>
        <w:tc>
          <w:tcPr>
            <w:tcW w:w="8666" w:type="dxa"/>
          </w:tcPr>
          <w:p w:rsidR="00D94625" w:rsidRPr="005344E4" w:rsidRDefault="00D94625" w:rsidP="00D946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Фронтальная</w:t>
            </w:r>
          </w:p>
          <w:p w:rsidR="00D94625" w:rsidRPr="005344E4" w:rsidRDefault="00D94625" w:rsidP="00D946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Работа в парах</w:t>
            </w:r>
          </w:p>
          <w:p w:rsidR="00D94625" w:rsidRPr="005344E4" w:rsidRDefault="00D94625" w:rsidP="00D946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Индивидуальная</w:t>
            </w:r>
          </w:p>
          <w:p w:rsidR="004A655C" w:rsidRPr="005344E4" w:rsidRDefault="004A655C" w:rsidP="00D946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Работа в группах</w:t>
            </w:r>
          </w:p>
          <w:p w:rsidR="00390104" w:rsidRPr="005344E4" w:rsidRDefault="003901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94625" w:rsidRPr="005344E4" w:rsidTr="000974BE">
        <w:trPr>
          <w:trHeight w:val="667"/>
        </w:trPr>
        <w:tc>
          <w:tcPr>
            <w:tcW w:w="6326" w:type="dxa"/>
          </w:tcPr>
          <w:p w:rsidR="00D94625" w:rsidRPr="005344E4" w:rsidRDefault="00D94625" w:rsidP="00D946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Ресурсы</w:t>
            </w:r>
          </w:p>
        </w:tc>
        <w:tc>
          <w:tcPr>
            <w:tcW w:w="8666" w:type="dxa"/>
          </w:tcPr>
          <w:p w:rsidR="00D94625" w:rsidRPr="005344E4" w:rsidRDefault="004A655C" w:rsidP="00D94625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 xml:space="preserve">Учебник «Окружающий мир» 1 класс 2 часть А. А. Плешаков; карточки с изображением предметов необходимых в экспедиции; карточки для работы в группах и в паре; карты; компьютер, экран, </w:t>
            </w:r>
            <w:proofErr w:type="spellStart"/>
            <w:r w:rsidRPr="005344E4">
              <w:rPr>
                <w:rFonts w:ascii="Times New Roman" w:hAnsi="Times New Roman"/>
                <w:sz w:val="24"/>
                <w:szCs w:val="24"/>
              </w:rPr>
              <w:t>мультимедийная</w:t>
            </w:r>
            <w:proofErr w:type="spellEnd"/>
            <w:r w:rsidRPr="005344E4">
              <w:rPr>
                <w:rFonts w:ascii="Times New Roman" w:hAnsi="Times New Roman"/>
                <w:sz w:val="24"/>
                <w:szCs w:val="24"/>
              </w:rPr>
              <w:t xml:space="preserve"> презентация</w:t>
            </w:r>
          </w:p>
          <w:p w:rsidR="00D94625" w:rsidRPr="005344E4" w:rsidRDefault="004A655C" w:rsidP="00D94625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i/>
                <w:sz w:val="24"/>
                <w:szCs w:val="24"/>
              </w:rPr>
              <w:t>Интернет-ресурс:</w:t>
            </w:r>
          </w:p>
          <w:p w:rsidR="00D94625" w:rsidRPr="005344E4" w:rsidRDefault="00D94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390104" w:rsidRPr="005344E4" w:rsidTr="000974BE">
        <w:trPr>
          <w:trHeight w:val="522"/>
        </w:trPr>
        <w:tc>
          <w:tcPr>
            <w:tcW w:w="6326" w:type="dxa"/>
          </w:tcPr>
          <w:p w:rsidR="00390104" w:rsidRPr="005344E4" w:rsidRDefault="00C004B8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Межпредметные</w:t>
            </w:r>
            <w:proofErr w:type="spellEnd"/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 связи:</w:t>
            </w:r>
          </w:p>
        </w:tc>
        <w:tc>
          <w:tcPr>
            <w:tcW w:w="8666" w:type="dxa"/>
          </w:tcPr>
          <w:p w:rsidR="000974BE" w:rsidRPr="005344E4" w:rsidRDefault="000974BE" w:rsidP="000974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Проявляются в установлении связи:</w:t>
            </w:r>
          </w:p>
          <w:p w:rsidR="000974BE" w:rsidRPr="005344E4" w:rsidRDefault="009C17AC" w:rsidP="000974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 xml:space="preserve">- окружающий мир </w:t>
            </w:r>
            <w:r w:rsidR="000974BE" w:rsidRPr="005344E4">
              <w:rPr>
                <w:rFonts w:ascii="Times New Roman" w:hAnsi="Times New Roman"/>
                <w:sz w:val="24"/>
                <w:szCs w:val="24"/>
              </w:rPr>
              <w:t xml:space="preserve"> и  литературного чтен</w:t>
            </w:r>
            <w:r w:rsidRPr="005344E4">
              <w:rPr>
                <w:rFonts w:ascii="Times New Roman" w:hAnsi="Times New Roman"/>
                <w:sz w:val="24"/>
                <w:szCs w:val="24"/>
              </w:rPr>
              <w:t>и</w:t>
            </w:r>
            <w:r w:rsidR="000974BE" w:rsidRPr="005344E4">
              <w:rPr>
                <w:rFonts w:ascii="Times New Roman" w:hAnsi="Times New Roman"/>
                <w:sz w:val="24"/>
                <w:szCs w:val="24"/>
              </w:rPr>
              <w:t>я (</w:t>
            </w:r>
            <w:r w:rsidRPr="005344E4">
              <w:rPr>
                <w:rFonts w:ascii="Times New Roman" w:hAnsi="Times New Roman"/>
                <w:sz w:val="24"/>
                <w:szCs w:val="24"/>
              </w:rPr>
              <w:t>работа с научным текстом</w:t>
            </w:r>
            <w:r w:rsidR="000974BE" w:rsidRPr="005344E4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0974BE" w:rsidRPr="005344E4" w:rsidRDefault="000974BE" w:rsidP="000974BE">
            <w:pPr>
              <w:spacing w:after="28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</w:tbl>
    <w:p w:rsidR="00390104" w:rsidRPr="005344E4" w:rsidRDefault="00390104">
      <w:pPr>
        <w:rPr>
          <w:rFonts w:ascii="Times New Roman" w:eastAsia="Times New Roman" w:hAnsi="Times New Roman"/>
          <w:sz w:val="24"/>
          <w:szCs w:val="24"/>
        </w:rPr>
      </w:pPr>
    </w:p>
    <w:p w:rsidR="00D94625" w:rsidRPr="005344E4" w:rsidRDefault="00D94625">
      <w:pPr>
        <w:rPr>
          <w:rFonts w:ascii="Times New Roman" w:eastAsia="Times New Roman" w:hAnsi="Times New Roman"/>
          <w:sz w:val="24"/>
          <w:szCs w:val="24"/>
        </w:rPr>
      </w:pPr>
      <w:r w:rsidRPr="005344E4">
        <w:rPr>
          <w:rFonts w:ascii="Times New Roman" w:eastAsia="Times New Roman" w:hAnsi="Times New Roman"/>
          <w:sz w:val="24"/>
          <w:szCs w:val="24"/>
        </w:rPr>
        <w:br w:type="page"/>
      </w:r>
    </w:p>
    <w:p w:rsidR="00390104" w:rsidRPr="005344E4" w:rsidRDefault="00390104">
      <w:pPr>
        <w:rPr>
          <w:rFonts w:ascii="Times New Roman" w:eastAsia="Times New Roman" w:hAnsi="Times New Roman"/>
          <w:sz w:val="24"/>
          <w:szCs w:val="24"/>
        </w:rPr>
      </w:pPr>
    </w:p>
    <w:p w:rsidR="00390104" w:rsidRPr="005344E4" w:rsidRDefault="00C004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344E4">
        <w:rPr>
          <w:rFonts w:ascii="Times New Roman" w:eastAsia="Times New Roman" w:hAnsi="Times New Roman"/>
          <w:b/>
          <w:color w:val="000000"/>
          <w:sz w:val="24"/>
          <w:szCs w:val="24"/>
        </w:rPr>
        <w:t>Технолог</w:t>
      </w:r>
      <w:r w:rsidRPr="005344E4">
        <w:rPr>
          <w:rFonts w:ascii="Times New Roman" w:eastAsia="Times New Roman" w:hAnsi="Times New Roman"/>
          <w:b/>
          <w:sz w:val="24"/>
          <w:szCs w:val="24"/>
        </w:rPr>
        <w:t>ическая карта</w:t>
      </w:r>
    </w:p>
    <w:p w:rsidR="00390104" w:rsidRPr="005344E4" w:rsidRDefault="0039010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af2"/>
        <w:tblW w:w="2027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978"/>
        <w:gridCol w:w="4536"/>
        <w:gridCol w:w="3260"/>
        <w:gridCol w:w="4678"/>
        <w:gridCol w:w="4820"/>
      </w:tblGrid>
      <w:tr w:rsidR="0039010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390104" w:rsidRPr="005344E4" w:rsidRDefault="000974BE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Цель этапа</w:t>
            </w:r>
          </w:p>
        </w:tc>
        <w:tc>
          <w:tcPr>
            <w:tcW w:w="4536" w:type="dxa"/>
          </w:tcPr>
          <w:p w:rsidR="00390104" w:rsidRPr="005344E4" w:rsidRDefault="00C004B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260" w:type="dxa"/>
          </w:tcPr>
          <w:p w:rsidR="00390104" w:rsidRPr="005344E4" w:rsidRDefault="00C004B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4678" w:type="dxa"/>
          </w:tcPr>
          <w:p w:rsidR="009979E6" w:rsidRPr="005344E4" w:rsidRDefault="00C004B8" w:rsidP="009979E6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Формируемые УУД</w:t>
            </w:r>
            <w:r w:rsidR="009979E6"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, </w:t>
            </w:r>
          </w:p>
          <w:p w:rsidR="00390104" w:rsidRPr="005344E4" w:rsidRDefault="00764563" w:rsidP="009979E6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о</w:t>
            </w:r>
            <w:r w:rsidR="009979E6"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жидаемые результаты</w:t>
            </w:r>
          </w:p>
        </w:tc>
      </w:tr>
      <w:tr w:rsidR="000974BE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14055D" w:rsidRPr="005344E4" w:rsidRDefault="0014055D" w:rsidP="001405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0974BE" w:rsidRPr="005344E4" w:rsidRDefault="00871D03" w:rsidP="00871D0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I. </w:t>
            </w:r>
            <w:r w:rsidR="0014055D"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Этап мотивации (самоопределения) учебной деятельности</w:t>
            </w:r>
          </w:p>
        </w:tc>
      </w:tr>
      <w:tr w:rsidR="0039010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390104" w:rsidRPr="005344E4" w:rsidRDefault="0014055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="00C004B8" w:rsidRPr="005344E4">
              <w:rPr>
                <w:rFonts w:ascii="Times New Roman" w:eastAsia="Times New Roman" w:hAnsi="Times New Roman"/>
                <w:sz w:val="24"/>
                <w:szCs w:val="24"/>
              </w:rPr>
              <w:t>оздание условий для возникновения у учеников внутренней потребности вк</w:t>
            </w: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лючения в учебную деятельность.</w:t>
            </w:r>
          </w:p>
        </w:tc>
        <w:tc>
          <w:tcPr>
            <w:tcW w:w="4536" w:type="dxa"/>
          </w:tcPr>
          <w:p w:rsidR="002E2477" w:rsidRPr="005344E4" w:rsidRDefault="002E2477" w:rsidP="002E24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Здравствуйте, ребятки!</w:t>
            </w:r>
          </w:p>
          <w:p w:rsidR="002E2477" w:rsidRPr="005344E4" w:rsidRDefault="002E2477" w:rsidP="002E24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Всё ли у вас в порядке?</w:t>
            </w:r>
          </w:p>
          <w:p w:rsidR="002E2477" w:rsidRPr="005344E4" w:rsidRDefault="002E2477" w:rsidP="002E24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Готовы ли вы трудиться?</w:t>
            </w:r>
          </w:p>
          <w:p w:rsidR="002E2477" w:rsidRPr="005344E4" w:rsidRDefault="002E2477" w:rsidP="002E24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Ну что ж, не будем лениться.</w:t>
            </w:r>
          </w:p>
          <w:p w:rsidR="002E2477" w:rsidRPr="005344E4" w:rsidRDefault="002E2477" w:rsidP="002E24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Проверим, все ли на месте</w:t>
            </w:r>
          </w:p>
          <w:p w:rsidR="002E2477" w:rsidRPr="005344E4" w:rsidRDefault="002E2477" w:rsidP="002E247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И сядем все тихо вместе.</w:t>
            </w:r>
          </w:p>
          <w:p w:rsidR="001C6D01" w:rsidRPr="005344E4" w:rsidRDefault="001C6D0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13538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</w:rPr>
              <w:t>-Сегодня мы вновь будем путешествовать в мир природы,  узнаем что-то новое и интересное. Все готовы? </w:t>
            </w:r>
          </w:p>
        </w:tc>
        <w:tc>
          <w:tcPr>
            <w:tcW w:w="3260" w:type="dxa"/>
          </w:tcPr>
          <w:p w:rsidR="00390104" w:rsidRPr="005344E4" w:rsidRDefault="00390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Проверяют готовность к уроку.</w:t>
            </w:r>
          </w:p>
          <w:p w:rsidR="00390104" w:rsidRPr="005344E4" w:rsidRDefault="00390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90104" w:rsidRPr="005344E4" w:rsidRDefault="00390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390104" w:rsidRPr="005344E4" w:rsidRDefault="0039010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 w:rsidP="00C91A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Самоконтроль:</w:t>
            </w:r>
          </w:p>
          <w:p w:rsidR="00C91AB0" w:rsidRPr="005344E4" w:rsidRDefault="00C91AB0" w:rsidP="00C91AB0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осуществлять контроль процесса и результата своей деятельности; </w:t>
            </w:r>
          </w:p>
          <w:p w:rsidR="00390104" w:rsidRPr="005344E4" w:rsidRDefault="00390104" w:rsidP="0002717C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4055D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14055D" w:rsidRPr="005344E4" w:rsidRDefault="0014055D" w:rsidP="001405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II. Этап актуализации</w:t>
            </w:r>
            <w:r w:rsidRPr="005344E4">
              <w:rPr>
                <w:rFonts w:ascii="Times New Roman" w:hAnsi="Times New Roman"/>
              </w:rPr>
              <w:t xml:space="preserve"> </w:t>
            </w: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опорных знаний и пробного учебного действия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Обеспечение готовности учащихся к включению в продуктивную обучающую деятельность, повторение изученного материала, необходимого для «открытия нового знания».</w:t>
            </w:r>
          </w:p>
        </w:tc>
        <w:tc>
          <w:tcPr>
            <w:tcW w:w="4536" w:type="dxa"/>
          </w:tcPr>
          <w:p w:rsidR="005B506D" w:rsidRPr="005344E4" w:rsidRDefault="005B506D" w:rsidP="002F7B1D">
            <w:pPr>
              <w:pStyle w:val="a4"/>
              <w:jc w:val="both"/>
              <w:rPr>
                <w:rFonts w:ascii="Times New Roman" w:hAnsi="Times New Roman"/>
                <w:sz w:val="24"/>
                <w:szCs w:val="32"/>
              </w:rPr>
            </w:pPr>
            <w:r w:rsidRPr="005344E4">
              <w:rPr>
                <w:rFonts w:ascii="Times New Roman" w:hAnsi="Times New Roman"/>
                <w:sz w:val="24"/>
                <w:szCs w:val="32"/>
              </w:rPr>
              <w:t xml:space="preserve">Ребята, вы помните какие вопросы любит задавать наш помощник </w:t>
            </w:r>
            <w:proofErr w:type="spellStart"/>
            <w:r w:rsidRPr="005344E4">
              <w:rPr>
                <w:rFonts w:ascii="Times New Roman" w:hAnsi="Times New Roman"/>
                <w:sz w:val="24"/>
                <w:szCs w:val="32"/>
              </w:rPr>
              <w:t>Муравьишка</w:t>
            </w:r>
            <w:proofErr w:type="spellEnd"/>
            <w:proofErr w:type="gramStart"/>
            <w:r w:rsidRPr="005344E4">
              <w:rPr>
                <w:rFonts w:ascii="Times New Roman" w:hAnsi="Times New Roman"/>
                <w:sz w:val="24"/>
                <w:szCs w:val="32"/>
              </w:rPr>
              <w:t xml:space="preserve"> ?</w:t>
            </w:r>
            <w:proofErr w:type="gramEnd"/>
          </w:p>
          <w:p w:rsidR="00E90DA4" w:rsidRPr="005344E4" w:rsidRDefault="00E90DA4" w:rsidP="002F7B1D">
            <w:pPr>
              <w:pStyle w:val="a4"/>
              <w:jc w:val="both"/>
              <w:rPr>
                <w:rFonts w:ascii="Times New Roman" w:hAnsi="Times New Roman"/>
                <w:sz w:val="24"/>
                <w:szCs w:val="32"/>
              </w:rPr>
            </w:pPr>
            <w:r w:rsidRPr="005344E4">
              <w:rPr>
                <w:rFonts w:ascii="Times New Roman" w:hAnsi="Times New Roman"/>
                <w:sz w:val="24"/>
                <w:szCs w:val="32"/>
              </w:rPr>
              <w:t xml:space="preserve">Вчера </w:t>
            </w:r>
            <w:proofErr w:type="spellStart"/>
            <w:r w:rsidRPr="005344E4">
              <w:rPr>
                <w:rFonts w:ascii="Times New Roman" w:hAnsi="Times New Roman"/>
                <w:sz w:val="24"/>
                <w:szCs w:val="32"/>
              </w:rPr>
              <w:t>Муравьишка</w:t>
            </w:r>
            <w:proofErr w:type="spellEnd"/>
            <w:r w:rsidRPr="005344E4">
              <w:rPr>
                <w:rFonts w:ascii="Times New Roman" w:hAnsi="Times New Roman"/>
                <w:sz w:val="24"/>
                <w:szCs w:val="32"/>
              </w:rPr>
              <w:t xml:space="preserve"> Вопросик рассматривал альбом с фотографиями из зоопарка и прислал вам загадки о животных, которых там увидел.</w:t>
            </w:r>
            <w:r w:rsidR="005344E4" w:rsidRPr="005344E4">
              <w:rPr>
                <w:rFonts w:ascii="Times New Roman" w:hAnsi="Times New Roman"/>
                <w:sz w:val="24"/>
                <w:szCs w:val="32"/>
              </w:rPr>
              <w:t xml:space="preserve"> Загадки про белого медведя и пингвина.</w:t>
            </w:r>
          </w:p>
          <w:p w:rsidR="00E90DA4" w:rsidRPr="005344E4" w:rsidRDefault="00E90DA4" w:rsidP="005344E4">
            <w:pPr>
              <w:pStyle w:val="a4"/>
              <w:rPr>
                <w:rFonts w:ascii="Times New Roman" w:hAnsi="Times New Roman"/>
                <w:bCs/>
                <w:sz w:val="24"/>
                <w:szCs w:val="32"/>
              </w:rPr>
            </w:pPr>
            <w:proofErr w:type="spellStart"/>
            <w:r w:rsidRPr="005344E4">
              <w:rPr>
                <w:rFonts w:ascii="Times New Roman" w:hAnsi="Times New Roman"/>
                <w:bCs/>
                <w:sz w:val="24"/>
                <w:szCs w:val="32"/>
              </w:rPr>
              <w:t>Муравьишка</w:t>
            </w:r>
            <w:proofErr w:type="spellEnd"/>
            <w:r w:rsidRPr="005344E4">
              <w:rPr>
                <w:rFonts w:ascii="Times New Roman" w:hAnsi="Times New Roman"/>
                <w:bCs/>
                <w:sz w:val="24"/>
                <w:szCs w:val="32"/>
              </w:rPr>
              <w:t xml:space="preserve"> задумался: «Где живут белые медведи и охотятся ли они на пингвинов?» </w:t>
            </w:r>
          </w:p>
        </w:tc>
        <w:tc>
          <w:tcPr>
            <w:tcW w:w="3260" w:type="dxa"/>
          </w:tcPr>
          <w:p w:rsidR="00276740" w:rsidRPr="005344E4" w:rsidRDefault="00276740" w:rsidP="00276740">
            <w:pPr>
              <w:pStyle w:val="a4"/>
              <w:jc w:val="both"/>
              <w:rPr>
                <w:rFonts w:ascii="Times New Roman" w:hAnsi="Times New Roman"/>
                <w:sz w:val="24"/>
                <w:szCs w:val="32"/>
              </w:rPr>
            </w:pPr>
            <w:r w:rsidRPr="005344E4">
              <w:rPr>
                <w:rFonts w:ascii="Times New Roman" w:hAnsi="Times New Roman"/>
                <w:sz w:val="24"/>
                <w:szCs w:val="32"/>
              </w:rPr>
              <w:t>Отгадывают загадки.</w:t>
            </w:r>
          </w:p>
          <w:p w:rsidR="00E90DA4" w:rsidRPr="005344E4" w:rsidRDefault="00E90DA4" w:rsidP="0027674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E90DA4" w:rsidRPr="005344E4" w:rsidRDefault="00E90DA4" w:rsidP="0014055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F39CC" w:rsidRPr="005344E4" w:rsidRDefault="006F39CC" w:rsidP="006F39CC">
            <w:pPr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Базовые логические действия:</w:t>
            </w:r>
          </w:p>
          <w:p w:rsidR="006F39CC" w:rsidRPr="005344E4" w:rsidRDefault="006F39CC" w:rsidP="006F39CC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понимать целостность окружающего мира (взаимосвязь природной и социальной среды обитания), проявлять способность ориентироваться в изменяющейся действительности; </w:t>
            </w:r>
          </w:p>
          <w:p w:rsidR="00E90DA4" w:rsidRPr="005344E4" w:rsidRDefault="00E90DA4" w:rsidP="0014055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90DA4" w:rsidRPr="005344E4" w:rsidTr="005344E4">
        <w:trPr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1405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III. Этап определения затруднения и его причины</w:t>
            </w:r>
          </w:p>
        </w:tc>
        <w:tc>
          <w:tcPr>
            <w:tcW w:w="4820" w:type="dxa"/>
          </w:tcPr>
          <w:p w:rsidR="00E90DA4" w:rsidRPr="005344E4" w:rsidRDefault="00E90DA4" w:rsidP="002F7B1D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 w:rsidP="0014055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Анализ учащимися возникшей ситуации и на этой основе выявить места и причины затруднения, осознать то, в чем именно состоит недостаточность их знаний, умений или способностей.</w:t>
            </w:r>
          </w:p>
        </w:tc>
        <w:tc>
          <w:tcPr>
            <w:tcW w:w="4536" w:type="dxa"/>
          </w:tcPr>
          <w:p w:rsidR="00E026FB" w:rsidRPr="005344E4" w:rsidRDefault="00E026FB" w:rsidP="00E026FB">
            <w:pPr>
              <w:pStyle w:val="a4"/>
              <w:rPr>
                <w:rFonts w:ascii="Times New Roman" w:hAnsi="Times New Roman"/>
                <w:bCs/>
                <w:sz w:val="24"/>
                <w:szCs w:val="32"/>
              </w:rPr>
            </w:pPr>
            <w:r w:rsidRPr="005344E4">
              <w:rPr>
                <w:rFonts w:ascii="Times New Roman" w:hAnsi="Times New Roman"/>
                <w:bCs/>
                <w:sz w:val="24"/>
                <w:szCs w:val="32"/>
              </w:rPr>
              <w:t xml:space="preserve">Это и будет </w:t>
            </w:r>
            <w:r w:rsidRPr="005344E4">
              <w:rPr>
                <w:rFonts w:ascii="Times New Roman" w:hAnsi="Times New Roman"/>
                <w:b/>
                <w:bCs/>
                <w:sz w:val="24"/>
                <w:szCs w:val="32"/>
              </w:rPr>
              <w:t xml:space="preserve">тема </w:t>
            </w:r>
            <w:r w:rsidRPr="005344E4">
              <w:rPr>
                <w:rFonts w:ascii="Times New Roman" w:hAnsi="Times New Roman"/>
                <w:bCs/>
                <w:sz w:val="24"/>
                <w:szCs w:val="32"/>
              </w:rPr>
              <w:t>нашего урока.</w:t>
            </w:r>
          </w:p>
          <w:p w:rsidR="00BE147A" w:rsidRPr="005344E4" w:rsidRDefault="00BE147A" w:rsidP="00E026FB">
            <w:pPr>
              <w:pStyle w:val="a4"/>
              <w:rPr>
                <w:rFonts w:ascii="Times New Roman" w:hAnsi="Times New Roman"/>
                <w:bCs/>
                <w:sz w:val="24"/>
                <w:szCs w:val="32"/>
              </w:rPr>
            </w:pPr>
            <w:r w:rsidRPr="005344E4">
              <w:rPr>
                <w:rFonts w:ascii="Times New Roman" w:hAnsi="Times New Roman"/>
                <w:bCs/>
                <w:sz w:val="24"/>
                <w:szCs w:val="32"/>
              </w:rPr>
              <w:t>Многие из вас уже сейчас  могут ответить на этот вопрос, но мы должны доказать правильность ответа.</w:t>
            </w:r>
          </w:p>
          <w:p w:rsidR="00E026FB" w:rsidRPr="005344E4" w:rsidRDefault="00E026FB" w:rsidP="00E026FB">
            <w:pPr>
              <w:pStyle w:val="a4"/>
              <w:rPr>
                <w:rFonts w:ascii="Times New Roman" w:hAnsi="Times New Roman"/>
                <w:bCs/>
                <w:sz w:val="24"/>
                <w:szCs w:val="32"/>
              </w:rPr>
            </w:pPr>
            <w:proofErr w:type="spellStart"/>
            <w:r w:rsidRPr="005344E4">
              <w:rPr>
                <w:rFonts w:ascii="Times New Roman" w:hAnsi="Times New Roman"/>
                <w:bCs/>
                <w:sz w:val="24"/>
                <w:szCs w:val="32"/>
              </w:rPr>
              <w:t>Муравьишка</w:t>
            </w:r>
            <w:proofErr w:type="spellEnd"/>
            <w:r w:rsidRPr="005344E4">
              <w:rPr>
                <w:rFonts w:ascii="Times New Roman" w:hAnsi="Times New Roman"/>
                <w:bCs/>
                <w:sz w:val="24"/>
                <w:szCs w:val="32"/>
              </w:rPr>
              <w:t xml:space="preserve"> не знает ответа на этот вопрос, давайте ему поможем. Вы согласны?</w:t>
            </w:r>
          </w:p>
          <w:p w:rsidR="00E90DA4" w:rsidRPr="005344E4" w:rsidRDefault="00E90DA4" w:rsidP="00E026FB">
            <w:pPr>
              <w:pStyle w:val="a6"/>
              <w:shd w:val="clear" w:color="auto" w:fill="FFFFFF"/>
              <w:spacing w:before="0" w:beforeAutospacing="0" w:after="0" w:afterAutospacing="0" w:line="245" w:lineRule="atLeast"/>
            </w:pPr>
          </w:p>
        </w:tc>
        <w:tc>
          <w:tcPr>
            <w:tcW w:w="3260" w:type="dxa"/>
          </w:tcPr>
          <w:p w:rsidR="00276740" w:rsidRPr="005344E4" w:rsidRDefault="00276740" w:rsidP="00276740">
            <w:pPr>
              <w:pStyle w:val="a4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276740" w:rsidRPr="005344E4" w:rsidRDefault="00276740" w:rsidP="00276740">
            <w:pPr>
              <w:pStyle w:val="a4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276740" w:rsidRPr="005344E4" w:rsidRDefault="00276740" w:rsidP="00276740">
            <w:pPr>
              <w:pStyle w:val="a4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E90DA4" w:rsidRPr="005344E4" w:rsidRDefault="00276740" w:rsidP="0027674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32"/>
              </w:rPr>
              <w:t>Соглашаются помочь.</w:t>
            </w:r>
          </w:p>
        </w:tc>
        <w:tc>
          <w:tcPr>
            <w:tcW w:w="4678" w:type="dxa"/>
          </w:tcPr>
          <w:p w:rsidR="00A80F70" w:rsidRPr="005344E4" w:rsidRDefault="00A80F70" w:rsidP="00A80F70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Личностные результаты:</w:t>
            </w: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проявление познавательного интереса, активности, инициативности, любознательности и самостоятельности в расширении своих знаний, в том числе с использованием различных информационных средств. </w:t>
            </w:r>
          </w:p>
          <w:p w:rsidR="00E90DA4" w:rsidRPr="005344E4" w:rsidRDefault="00E90DA4" w:rsidP="0014055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14055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IV.  Этап построения проекта выхода из затруднения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 w:rsidP="0014055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Обсуждение затруднений, проговаривание цели урока, формулировка учебных задач</w:t>
            </w:r>
            <w:proofErr w:type="gramStart"/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4536" w:type="dxa"/>
          </w:tcPr>
          <w:p w:rsidR="005B506D" w:rsidRPr="005344E4" w:rsidRDefault="005B506D" w:rsidP="005B506D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i/>
                <w:iCs/>
                <w:color w:val="000000"/>
                <w:bdr w:val="none" w:sz="0" w:space="0" w:color="auto" w:frame="1"/>
              </w:rPr>
            </w:pPr>
            <w:r w:rsidRPr="005344E4">
              <w:rPr>
                <w:szCs w:val="32"/>
              </w:rPr>
              <w:t xml:space="preserve">Чтобы помочь </w:t>
            </w:r>
            <w:proofErr w:type="spellStart"/>
            <w:r w:rsidRPr="005344E4">
              <w:rPr>
                <w:szCs w:val="32"/>
              </w:rPr>
              <w:t>Муравьишке</w:t>
            </w:r>
            <w:proofErr w:type="spellEnd"/>
            <w:r w:rsidRPr="005344E4">
              <w:rPr>
                <w:szCs w:val="32"/>
              </w:rPr>
              <w:t xml:space="preserve"> ответить на вопрос, я предлагаю отправиться в экспедицию. </w:t>
            </w:r>
            <w:proofErr w:type="gramStart"/>
            <w:r w:rsidRPr="005344E4">
              <w:rPr>
                <w:color w:val="000000"/>
                <w:bdr w:val="none" w:sz="0" w:space="0" w:color="auto" w:frame="1"/>
              </w:rPr>
              <w:t>-Ч</w:t>
            </w:r>
            <w:proofErr w:type="gramEnd"/>
            <w:r w:rsidRPr="005344E4">
              <w:rPr>
                <w:color w:val="000000"/>
                <w:bdr w:val="none" w:sz="0" w:space="0" w:color="auto" w:frame="1"/>
              </w:rPr>
              <w:t xml:space="preserve">то </w:t>
            </w:r>
            <w:r w:rsidR="00826C74" w:rsidRPr="005344E4">
              <w:rPr>
                <w:color w:val="000000"/>
                <w:bdr w:val="none" w:sz="0" w:space="0" w:color="auto" w:frame="1"/>
              </w:rPr>
              <w:t>т</w:t>
            </w:r>
            <w:r w:rsidRPr="005344E4">
              <w:rPr>
                <w:color w:val="000000"/>
                <w:bdr w:val="none" w:sz="0" w:space="0" w:color="auto" w:frame="1"/>
              </w:rPr>
              <w:t>акое </w:t>
            </w:r>
            <w:r w:rsidR="00826C74" w:rsidRPr="005344E4">
              <w:rPr>
                <w:color w:val="000000"/>
                <w:bdr w:val="none" w:sz="0" w:space="0" w:color="auto" w:frame="1"/>
              </w:rPr>
              <w:t xml:space="preserve"> </w:t>
            </w:r>
            <w:r w:rsidRPr="005344E4">
              <w:rPr>
                <w:color w:val="000000"/>
                <w:bdr w:val="none" w:sz="0" w:space="0" w:color="auto" w:frame="1"/>
              </w:rPr>
              <w:t>экспедиция?</w:t>
            </w:r>
            <w:r w:rsidR="00826C74" w:rsidRPr="005344E4">
              <w:rPr>
                <w:color w:val="000000"/>
                <w:bdr w:val="none" w:sz="0" w:space="0" w:color="auto" w:frame="1"/>
              </w:rPr>
              <w:t xml:space="preserve"> </w:t>
            </w:r>
            <w:r w:rsidRPr="005344E4">
              <w:rPr>
                <w:i/>
                <w:iCs/>
                <w:color w:val="000000"/>
                <w:bdr w:val="none" w:sz="0" w:space="0" w:color="auto" w:frame="1"/>
              </w:rPr>
              <w:t>(Экспедиция-это путешествие с какой-то целью)</w:t>
            </w:r>
            <w:r w:rsidR="00826C74" w:rsidRPr="005344E4">
              <w:rPr>
                <w:i/>
                <w:iCs/>
                <w:color w:val="000000"/>
                <w:bdr w:val="none" w:sz="0" w:space="0" w:color="auto" w:frame="1"/>
              </w:rPr>
              <w:t xml:space="preserve"> </w:t>
            </w:r>
            <w:r w:rsidRPr="005344E4">
              <w:rPr>
                <w:b/>
                <w:i/>
                <w:iCs/>
                <w:color w:val="000000"/>
                <w:bdr w:val="none" w:sz="0" w:space="0" w:color="auto" w:frame="1"/>
              </w:rPr>
              <w:t>С какой целью отправимся в экспедицию?</w:t>
            </w:r>
          </w:p>
          <w:p w:rsidR="00E90DA4" w:rsidRPr="005344E4" w:rsidRDefault="005B506D" w:rsidP="005B50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32"/>
              </w:rPr>
              <w:t>Каждому путешественнику в экспедиции  помогает карта, на которой он прокладывает маршрут своего путешествия.</w:t>
            </w:r>
          </w:p>
        </w:tc>
        <w:tc>
          <w:tcPr>
            <w:tcW w:w="3260" w:type="dxa"/>
          </w:tcPr>
          <w:p w:rsidR="00276740" w:rsidRPr="005344E4" w:rsidRDefault="00276740" w:rsidP="002767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6740" w:rsidRPr="005344E4" w:rsidRDefault="00276740" w:rsidP="002767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6740" w:rsidRPr="005344E4" w:rsidRDefault="00276740" w:rsidP="002767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76740" w:rsidRPr="005344E4" w:rsidRDefault="00276740" w:rsidP="002767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Предположения детей</w:t>
            </w:r>
          </w:p>
          <w:p w:rsidR="00C91AB0" w:rsidRPr="005344E4" w:rsidRDefault="00C91AB0" w:rsidP="0027674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0DA4" w:rsidRPr="005344E4" w:rsidRDefault="00276740" w:rsidP="0027674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Постановка учебных задач</w:t>
            </w:r>
          </w:p>
        </w:tc>
        <w:tc>
          <w:tcPr>
            <w:tcW w:w="4678" w:type="dxa"/>
          </w:tcPr>
          <w:p w:rsidR="001B32AA" w:rsidRPr="005344E4" w:rsidRDefault="001B32AA" w:rsidP="001B32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Базовые исследовательские действия:</w:t>
            </w:r>
          </w:p>
          <w:p w:rsidR="001B32AA" w:rsidRPr="005344E4" w:rsidRDefault="001B32AA" w:rsidP="001B32AA">
            <w:pPr>
              <w:numPr>
                <w:ilvl w:val="0"/>
                <w:numId w:val="10"/>
              </w:numPr>
              <w:spacing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формулировать с помощью учителя цель предстоящей работы, прогнозировать возможное развитие процессов, событий и последствия в аналогичных или сходных ситуациях; </w:t>
            </w:r>
          </w:p>
          <w:p w:rsidR="00E90DA4" w:rsidRPr="005344E4" w:rsidRDefault="00E90DA4" w:rsidP="001B32AA">
            <w:pPr>
              <w:spacing w:line="264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02717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V. Этап реализации построенного проекта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выстраивание нового алгоритма действий, его применение для решения задач, которые вызвали затруднения.</w:t>
            </w:r>
          </w:p>
        </w:tc>
        <w:tc>
          <w:tcPr>
            <w:tcW w:w="4536" w:type="dxa"/>
          </w:tcPr>
          <w:p w:rsidR="00E026FB" w:rsidRPr="005344E4" w:rsidRDefault="00E026FB" w:rsidP="00E026F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5344E4">
              <w:rPr>
                <w:color w:val="000000"/>
                <w:bdr w:val="none" w:sz="0" w:space="0" w:color="auto" w:frame="1"/>
              </w:rPr>
              <w:t>Рассмотрите карту  и попробуйте догадаться, где же всегда</w:t>
            </w:r>
            <w:r w:rsidR="005344E4" w:rsidRPr="005344E4">
              <w:rPr>
                <w:color w:val="000000"/>
                <w:bdr w:val="none" w:sz="0" w:space="0" w:color="auto" w:frame="1"/>
              </w:rPr>
              <w:t xml:space="preserve"> холодно? Что вам помогло?</w:t>
            </w:r>
            <w:r w:rsidRPr="005344E4">
              <w:rPr>
                <w:color w:val="000000"/>
                <w:bdr w:val="none" w:sz="0" w:space="0" w:color="auto" w:frame="1"/>
              </w:rPr>
              <w:t xml:space="preserve"> Давайте прочитаем</w:t>
            </w:r>
            <w:r w:rsidRPr="005344E4">
              <w:rPr>
                <w:i/>
                <w:iCs/>
                <w:color w:val="000000"/>
                <w:bdr w:val="none" w:sz="0" w:space="0" w:color="auto" w:frame="1"/>
              </w:rPr>
              <w:t>, </w:t>
            </w:r>
            <w:r w:rsidRPr="005344E4">
              <w:rPr>
                <w:color w:val="000000"/>
                <w:bdr w:val="none" w:sz="0" w:space="0" w:color="auto" w:frame="1"/>
              </w:rPr>
              <w:t>что написано на этих участках. Сначала на верхнем участк</w:t>
            </w:r>
            <w:proofErr w:type="gramStart"/>
            <w:r w:rsidRPr="005344E4">
              <w:rPr>
                <w:color w:val="000000"/>
                <w:bdr w:val="none" w:sz="0" w:space="0" w:color="auto" w:frame="1"/>
              </w:rPr>
              <w:t>е</w:t>
            </w:r>
            <w:r w:rsidRPr="005344E4">
              <w:rPr>
                <w:i/>
                <w:iCs/>
                <w:color w:val="000000"/>
                <w:bdr w:val="none" w:sz="0" w:space="0" w:color="auto" w:frame="1"/>
              </w:rPr>
              <w:t>-</w:t>
            </w:r>
            <w:proofErr w:type="gramEnd"/>
            <w:r w:rsidRPr="005344E4">
              <w:rPr>
                <w:i/>
                <w:iCs/>
                <w:color w:val="000000"/>
                <w:bdr w:val="none" w:sz="0" w:space="0" w:color="auto" w:frame="1"/>
              </w:rPr>
              <w:t> </w:t>
            </w:r>
            <w:r w:rsidRPr="005344E4">
              <w:rPr>
                <w:color w:val="000000"/>
                <w:bdr w:val="none" w:sz="0" w:space="0" w:color="auto" w:frame="1"/>
              </w:rPr>
              <w:t>Скажите, каким цветом на карте  обозначают океаны? </w:t>
            </w:r>
            <w:r w:rsidR="005344E4" w:rsidRPr="005344E4">
              <w:rPr>
                <w:color w:val="000000"/>
                <w:bdr w:val="none" w:sz="0" w:space="0" w:color="auto" w:frame="1"/>
              </w:rPr>
              <w:t xml:space="preserve"> </w:t>
            </w:r>
            <w:r w:rsidRPr="005344E4">
              <w:rPr>
                <w:color w:val="000000"/>
                <w:bdr w:val="none" w:sz="0" w:space="0" w:color="auto" w:frame="1"/>
              </w:rPr>
              <w:t>-Почему же тогда Северный Ледовитый океан окрашен в белый цвет</w:t>
            </w:r>
            <w:r w:rsidR="005344E4" w:rsidRPr="005344E4">
              <w:rPr>
                <w:color w:val="000000"/>
                <w:bdr w:val="none" w:sz="0" w:space="0" w:color="auto" w:frame="1"/>
              </w:rPr>
              <w:t>?</w:t>
            </w:r>
            <w:r w:rsidR="002E05F0">
              <w:rPr>
                <w:color w:val="000000"/>
                <w:bdr w:val="none" w:sz="0" w:space="0" w:color="auto" w:frame="1"/>
              </w:rPr>
              <w:t xml:space="preserve">- </w:t>
            </w:r>
            <w:r w:rsidRPr="005344E4">
              <w:rPr>
                <w:color w:val="000000"/>
                <w:bdr w:val="none" w:sz="0" w:space="0" w:color="auto" w:frame="1"/>
              </w:rPr>
              <w:t>Большая часть Северного Ледовитого океана постоянно покрыта льдом и снегом. В этом районе земли расположен </w:t>
            </w:r>
            <w:r w:rsidRPr="005344E4">
              <w:rPr>
                <w:bCs/>
                <w:color w:val="000000"/>
                <w:bdr w:val="none" w:sz="0" w:space="0" w:color="auto" w:frame="1"/>
              </w:rPr>
              <w:t>Северный полюс.</w:t>
            </w:r>
            <w:r w:rsidR="00BE147A" w:rsidRPr="005344E4">
              <w:rPr>
                <w:bCs/>
                <w:color w:val="000000"/>
                <w:bdr w:val="none" w:sz="0" w:space="0" w:color="auto" w:frame="1"/>
              </w:rPr>
              <w:t xml:space="preserve"> </w:t>
            </w:r>
          </w:p>
          <w:p w:rsidR="00E026FB" w:rsidRPr="005344E4" w:rsidRDefault="00E026FB" w:rsidP="00E026F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5344E4">
              <w:rPr>
                <w:color w:val="000000"/>
                <w:bdr w:val="none" w:sz="0" w:space="0" w:color="auto" w:frame="1"/>
              </w:rPr>
              <w:t>- Теперь давайте прочитаем, что написано на нижнем белом участке карты.</w:t>
            </w:r>
            <w:r w:rsidR="002E05F0">
              <w:rPr>
                <w:color w:val="000000"/>
                <w:bdr w:val="none" w:sz="0" w:space="0" w:color="auto" w:frame="1"/>
              </w:rPr>
              <w:t xml:space="preserve"> </w:t>
            </w:r>
            <w:r w:rsidRPr="005344E4">
              <w:rPr>
                <w:color w:val="000000"/>
                <w:bdr w:val="none" w:sz="0" w:space="0" w:color="auto" w:frame="1"/>
              </w:rPr>
              <w:t>- Вы уже, наверное, догадались, почему Антарктида тоже окрашена в белый цвет?</w:t>
            </w:r>
            <w:r w:rsidR="002E05F0">
              <w:rPr>
                <w:color w:val="000000"/>
                <w:bdr w:val="none" w:sz="0" w:space="0" w:color="auto" w:frame="1"/>
              </w:rPr>
              <w:t xml:space="preserve"> </w:t>
            </w:r>
            <w:r w:rsidRPr="005344E4">
              <w:rPr>
                <w:color w:val="000000"/>
                <w:bdr w:val="none" w:sz="0" w:space="0" w:color="auto" w:frame="1"/>
              </w:rPr>
              <w:t>- Антарктида – это огромный участок суши, покрытый толстым слоем льда. Здесь тоже располагается полюс. Прочтите, пожалуйста, какой это полюс. </w:t>
            </w:r>
            <w:r w:rsidRPr="005344E4">
              <w:rPr>
                <w:b/>
                <w:bCs/>
                <w:color w:val="000000"/>
                <w:bdr w:val="none" w:sz="0" w:space="0" w:color="auto" w:frame="1"/>
              </w:rPr>
              <w:t>Южный полюс.</w:t>
            </w:r>
            <w:r w:rsidR="002E05F0">
              <w:rPr>
                <w:b/>
                <w:bCs/>
                <w:color w:val="000000"/>
                <w:bdr w:val="none" w:sz="0" w:space="0" w:color="auto" w:frame="1"/>
              </w:rPr>
              <w:t xml:space="preserve"> </w:t>
            </w:r>
            <w:r w:rsidRPr="005344E4">
              <w:rPr>
                <w:color w:val="000000"/>
                <w:bdr w:val="none" w:sz="0" w:space="0" w:color="auto" w:frame="1"/>
              </w:rPr>
              <w:t>Разве на юге может быть холодно?</w:t>
            </w:r>
            <w:r w:rsidR="00BE147A" w:rsidRPr="005344E4">
              <w:rPr>
                <w:color w:val="000000"/>
                <w:bdr w:val="none" w:sz="0" w:space="0" w:color="auto" w:frame="1"/>
              </w:rPr>
              <w:t xml:space="preserve"> Солнечные лучи попадают на эти районы не прямые, а лишь касаются и не прогревают.</w:t>
            </w:r>
          </w:p>
          <w:p w:rsidR="00E026FB" w:rsidRPr="005344E4" w:rsidRDefault="00E026FB" w:rsidP="00E026F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5344E4">
              <w:rPr>
                <w:color w:val="000000"/>
                <w:bdr w:val="none" w:sz="0" w:space="0" w:color="auto" w:frame="1"/>
              </w:rPr>
              <w:t xml:space="preserve">- Итак, Северный и Южный полюсы </w:t>
            </w:r>
            <w:r w:rsidR="00BE147A" w:rsidRPr="005344E4">
              <w:rPr>
                <w:color w:val="000000"/>
                <w:bdr w:val="none" w:sz="0" w:space="0" w:color="auto" w:frame="1"/>
              </w:rPr>
              <w:t>самые холодные районы</w:t>
            </w:r>
            <w:r w:rsidR="00826C74" w:rsidRPr="005344E4">
              <w:rPr>
                <w:color w:val="000000"/>
                <w:bdr w:val="none" w:sz="0" w:space="0" w:color="auto" w:frame="1"/>
              </w:rPr>
              <w:t xml:space="preserve"> и </w:t>
            </w:r>
            <w:r w:rsidRPr="005344E4">
              <w:rPr>
                <w:color w:val="000000"/>
                <w:bdr w:val="none" w:sz="0" w:space="0" w:color="auto" w:frame="1"/>
              </w:rPr>
              <w:t xml:space="preserve">расположены </w:t>
            </w:r>
            <w:r w:rsidRPr="005344E4">
              <w:rPr>
                <w:color w:val="000000"/>
                <w:bdr w:val="none" w:sz="0" w:space="0" w:color="auto" w:frame="1"/>
              </w:rPr>
              <w:lastRenderedPageBreak/>
              <w:t>на противоположных частях нашей планеты Земля</w:t>
            </w:r>
            <w:r w:rsidR="00BE147A" w:rsidRPr="005344E4">
              <w:rPr>
                <w:color w:val="000000"/>
                <w:bdr w:val="none" w:sz="0" w:space="0" w:color="auto" w:frame="1"/>
              </w:rPr>
              <w:t>.</w:t>
            </w:r>
            <w:r w:rsidRPr="005344E4">
              <w:t xml:space="preserve"> Тогда нам нужно срочно вооружиться всем необходимым для экспедиции.</w:t>
            </w:r>
          </w:p>
          <w:p w:rsidR="00E026FB" w:rsidRPr="005344E4" w:rsidRDefault="00E026FB" w:rsidP="00E026F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color w:val="000000"/>
                <w:bdr w:val="none" w:sz="0" w:space="0" w:color="auto" w:frame="1"/>
              </w:rPr>
            </w:pPr>
            <w:r w:rsidRPr="005344E4">
              <w:rPr>
                <w:b/>
                <w:color w:val="000000"/>
                <w:bdr w:val="none" w:sz="0" w:space="0" w:color="auto" w:frame="1"/>
              </w:rPr>
              <w:t xml:space="preserve">Работа в парах. </w:t>
            </w:r>
          </w:p>
          <w:p w:rsidR="00E026FB" w:rsidRPr="005344E4" w:rsidRDefault="00532507" w:rsidP="00E026F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Обведите синим карандашом предметы, которые пригодя</w:t>
            </w:r>
            <w:r w:rsidR="00E026FB" w:rsidRPr="005344E4">
              <w:rPr>
                <w:rFonts w:ascii="Times New Roman" w:eastAsia="Times New Roman" w:hAnsi="Times New Roman"/>
                <w:sz w:val="24"/>
                <w:szCs w:val="24"/>
              </w:rPr>
              <w:t>тся в экспедиции.</w:t>
            </w:r>
          </w:p>
          <w:p w:rsidR="00532507" w:rsidRPr="005344E4" w:rsidRDefault="00532507" w:rsidP="00E026F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Фронтальная проверка, обсуждение.</w:t>
            </w:r>
          </w:p>
          <w:p w:rsidR="00E026FB" w:rsidRPr="005344E4" w:rsidRDefault="00E026FB" w:rsidP="00E026FB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5344E4">
              <w:rPr>
                <w:color w:val="000000"/>
                <w:bdr w:val="none" w:sz="0" w:space="0" w:color="auto" w:frame="1"/>
              </w:rPr>
              <w:t xml:space="preserve">Итак, отправляемся. Наша экспедиция будет проходить под девизом: «Наблюдай и восхищайся. Изучай и береги!». </w:t>
            </w:r>
          </w:p>
          <w:p w:rsidR="00E90DA4" w:rsidRPr="005344E4" w:rsidRDefault="00E026FB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proofErr w:type="spellStart"/>
            <w:r w:rsidRPr="005344E4">
              <w:rPr>
                <w:color w:val="000000"/>
                <w:bdr w:val="none" w:sz="0" w:space="0" w:color="auto" w:frame="1"/>
              </w:rPr>
              <w:t>Физминутка</w:t>
            </w:r>
            <w:proofErr w:type="spellEnd"/>
          </w:p>
        </w:tc>
        <w:tc>
          <w:tcPr>
            <w:tcW w:w="3260" w:type="dxa"/>
          </w:tcPr>
          <w:p w:rsidR="00532507" w:rsidRPr="005344E4" w:rsidRDefault="00532507" w:rsidP="00532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lastRenderedPageBreak/>
              <w:t>Работа с картой в парах.</w:t>
            </w:r>
          </w:p>
          <w:p w:rsidR="00532507" w:rsidRPr="005344E4" w:rsidRDefault="00532507" w:rsidP="00532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32507" w:rsidRPr="005344E4" w:rsidRDefault="00532507" w:rsidP="00532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32507" w:rsidRPr="005344E4" w:rsidRDefault="00532507" w:rsidP="00532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32507" w:rsidRPr="005344E4" w:rsidRDefault="00532507" w:rsidP="00532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32507" w:rsidRPr="005344E4" w:rsidRDefault="00532507" w:rsidP="005325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>Предположения детей</w:t>
            </w:r>
          </w:p>
          <w:p w:rsidR="00E90DA4" w:rsidRPr="005344E4" w:rsidRDefault="00E90D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Отвечают на вопросы.</w:t>
            </w: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Работа в парах. Обводят предметы. </w:t>
            </w:r>
          </w:p>
        </w:tc>
        <w:tc>
          <w:tcPr>
            <w:tcW w:w="4678" w:type="dxa"/>
          </w:tcPr>
          <w:p w:rsidR="006B58DE" w:rsidRPr="005344E4" w:rsidRDefault="006B58DE" w:rsidP="006B58DE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Совместная деятельность: соблюдать правила общения в совместной деятельности: договариваться, справедливо распределять работу, определять нарушение правил взаимоотношений, при участии учителя устранять возникающие конфликты.</w:t>
            </w:r>
          </w:p>
          <w:p w:rsidR="00A66E4A" w:rsidRPr="005344E4" w:rsidRDefault="00A66E4A" w:rsidP="00A66E4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Работа с информацией:</w:t>
            </w: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понимать, что информация может быть представлена в разной форме – текста, иллюстраций, видео, таблицы; </w:t>
            </w:r>
          </w:p>
          <w:p w:rsidR="001B32AA" w:rsidRPr="005344E4" w:rsidRDefault="001B32AA" w:rsidP="001B32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Базовые исследовательские действия:</w:t>
            </w:r>
          </w:p>
          <w:p w:rsidR="001B32AA" w:rsidRPr="005344E4" w:rsidRDefault="001B32AA" w:rsidP="001B32AA">
            <w:pPr>
              <w:numPr>
                <w:ilvl w:val="0"/>
                <w:numId w:val="10"/>
              </w:numPr>
              <w:spacing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проводить (по предложенному и самостоятельно составленному плану или выдвинутому предположению) наблюдения, несложные опыты; </w:t>
            </w:r>
          </w:p>
          <w:p w:rsidR="001B32AA" w:rsidRPr="005344E4" w:rsidRDefault="001B32AA" w:rsidP="001B32AA">
            <w:pPr>
              <w:numPr>
                <w:ilvl w:val="0"/>
                <w:numId w:val="10"/>
              </w:numPr>
              <w:spacing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проводить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 </w:t>
            </w:r>
          </w:p>
          <w:p w:rsidR="001B32AA" w:rsidRPr="005344E4" w:rsidRDefault="001B32AA" w:rsidP="001B32AA">
            <w:pPr>
              <w:numPr>
                <w:ilvl w:val="0"/>
                <w:numId w:val="10"/>
              </w:numPr>
              <w:spacing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формулировать выводы и подкреплять их доказательствами на </w:t>
            </w: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основе результатов проведённого наблюдения (опыта, измерения, исследования). </w:t>
            </w:r>
          </w:p>
          <w:p w:rsidR="00A80F70" w:rsidRPr="005344E4" w:rsidRDefault="00A80F70" w:rsidP="00A80F7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Коммуникативные действия:</w:t>
            </w:r>
          </w:p>
          <w:p w:rsidR="00E90DA4" w:rsidRPr="005344E4" w:rsidRDefault="00A80F70" w:rsidP="00A80F70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конструировать обобщения и выводы на основе полученных результатов наблюдений и опытной работы, подкреплять их доказательствами; 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02717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VI. Этап первичного закрепления материала с проговариванием во внешней речи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Формирование умения правильно применять соответствующие способы действий.</w:t>
            </w:r>
          </w:p>
        </w:tc>
        <w:tc>
          <w:tcPr>
            <w:tcW w:w="4536" w:type="dxa"/>
          </w:tcPr>
          <w:p w:rsidR="00E90DA4" w:rsidRPr="005344E4" w:rsidRDefault="005F01E1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i/>
                <w:sz w:val="24"/>
                <w:szCs w:val="24"/>
              </w:rPr>
              <w:t>Короткое видео ледяных пустынь.</w:t>
            </w:r>
          </w:p>
          <w:p w:rsidR="005F01E1" w:rsidRPr="005344E4" w:rsidRDefault="00964A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 - </w:t>
            </w:r>
            <w:r w:rsidR="005F01E1" w:rsidRPr="005344E4">
              <w:rPr>
                <w:rFonts w:ascii="Times New Roman" w:eastAsia="Times New Roman" w:hAnsi="Times New Roman"/>
                <w:sz w:val="24"/>
                <w:szCs w:val="24"/>
              </w:rPr>
              <w:t>Как вы думаете, обитают ли среди этих вечных льдов  какие-нибудь животные?  Как же они приспособились жить в таких суровых условиях?</w:t>
            </w:r>
          </w:p>
          <w:p w:rsidR="00964AB7" w:rsidRPr="005344E4" w:rsidRDefault="00964AB7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Работа в группах.</w:t>
            </w:r>
          </w:p>
          <w:p w:rsidR="00964AB7" w:rsidRPr="005344E4" w:rsidRDefault="00964AB7" w:rsidP="00964A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В Арктике и Антарктике на полярных станция живут учёные, которые наблюдают за жизнью животных и пишут заметки.</w:t>
            </w:r>
          </w:p>
          <w:p w:rsidR="00964AB7" w:rsidRPr="005344E4" w:rsidRDefault="006767C7" w:rsidP="00964A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Сейчас вы как настоящие учёные в группе понаблюдаете по картинке белого медведя и пингвина</w:t>
            </w:r>
            <w:r w:rsidR="007A0E09"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 (в учебнике)</w:t>
            </w: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  <w:r w:rsidR="00111348" w:rsidRPr="005344E4">
              <w:rPr>
                <w:rFonts w:ascii="Times New Roman" w:eastAsia="Times New Roman" w:hAnsi="Times New Roman"/>
                <w:sz w:val="24"/>
                <w:szCs w:val="24"/>
              </w:rPr>
              <w:t>из предложенных заметок составите небольшо</w:t>
            </w:r>
            <w:r w:rsidR="002E05F0">
              <w:rPr>
                <w:rFonts w:ascii="Times New Roman" w:eastAsia="Times New Roman" w:hAnsi="Times New Roman"/>
                <w:sz w:val="24"/>
                <w:szCs w:val="24"/>
              </w:rPr>
              <w:t>й рассказ, отвечающий на вопрос:</w:t>
            </w:r>
          </w:p>
          <w:p w:rsidR="00111348" w:rsidRPr="005344E4" w:rsidRDefault="00111348" w:rsidP="00964A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1,2 группа -  </w:t>
            </w:r>
            <w:r w:rsidR="00802713" w:rsidRPr="005344E4">
              <w:rPr>
                <w:rFonts w:ascii="Times New Roman" w:eastAsia="Times New Roman" w:hAnsi="Times New Roman"/>
                <w:sz w:val="24"/>
                <w:szCs w:val="24"/>
              </w:rPr>
              <w:t>Как приспособились животные к жизни среди льдов?</w:t>
            </w:r>
          </w:p>
          <w:p w:rsidR="00802713" w:rsidRPr="005344E4" w:rsidRDefault="00802713" w:rsidP="00964A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3,4 группа – чем питаются и как охотятся?</w:t>
            </w:r>
          </w:p>
          <w:p w:rsidR="00802713" w:rsidRPr="005344E4" w:rsidRDefault="00802713" w:rsidP="00964A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5,6 группа – как ухаживают за потомством?</w:t>
            </w:r>
          </w:p>
          <w:p w:rsidR="00802713" w:rsidRPr="005344E4" w:rsidRDefault="00802713" w:rsidP="00964A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1,3,5 группы – о белых медведях.</w:t>
            </w:r>
          </w:p>
          <w:p w:rsidR="00802713" w:rsidRPr="005344E4" w:rsidRDefault="00802713" w:rsidP="00964A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2,4,6 группы – о пингвинах.</w:t>
            </w:r>
          </w:p>
          <w:p w:rsidR="00AA485B" w:rsidRPr="005344E4" w:rsidRDefault="00AA485B" w:rsidP="00964AB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C91AB0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Смотрят видео.</w:t>
            </w: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Работа в группах. Время работы 5-7минут</w:t>
            </w: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32507" w:rsidRPr="005344E4" w:rsidRDefault="00C91AB0" w:rsidP="00532507">
            <w:pPr>
              <w:pStyle w:val="af5"/>
              <w:spacing w:line="268" w:lineRule="atLeast"/>
              <w:rPr>
                <w:rFonts w:ascii="Times New Roman" w:hAnsi="Times New Roman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Заметки </w:t>
            </w:r>
            <w:r w:rsidR="00532507" w:rsidRPr="005344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вывешивают на доску.</w:t>
            </w:r>
          </w:p>
          <w:p w:rsidR="00532507" w:rsidRPr="005344E4" w:rsidRDefault="00532507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90DA4" w:rsidRPr="005344E4" w:rsidRDefault="00E90DA4" w:rsidP="00532507">
            <w:pPr>
              <w:pStyle w:val="af5"/>
              <w:spacing w:line="268" w:lineRule="atLeas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6B58DE" w:rsidRPr="005344E4" w:rsidRDefault="006B58DE" w:rsidP="006B58DE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Предметные результаты: и</w:t>
            </w: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спользовать для ответов на вопросы небольшие тексты о природе и обществе; </w:t>
            </w:r>
          </w:p>
          <w:p w:rsidR="006B58DE" w:rsidRPr="005344E4" w:rsidRDefault="006B58DE" w:rsidP="006B58DE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>Совместная деятельность: соблюдать правила общения в совместной деятельности: договариваться, справедливо распределять работу, определять нарушение правил взаимоотношений, при участии учителя устранять возникающие конфликты.</w:t>
            </w:r>
          </w:p>
          <w:p w:rsidR="00A66E4A" w:rsidRPr="005344E4" w:rsidRDefault="00A66E4A" w:rsidP="00A66E4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Работа с информацией:</w:t>
            </w: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понимать, что информация может быть представлена в разной форме – текста, иллюстраций, видео, таблицы; </w:t>
            </w:r>
          </w:p>
          <w:p w:rsidR="001B32AA" w:rsidRPr="005344E4" w:rsidRDefault="001B32AA" w:rsidP="001B32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Базовые исследовательские действия:</w:t>
            </w:r>
          </w:p>
          <w:p w:rsidR="001B32AA" w:rsidRPr="005344E4" w:rsidRDefault="001B32AA" w:rsidP="005344E4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проводить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 </w:t>
            </w:r>
          </w:p>
          <w:p w:rsidR="001B32AA" w:rsidRPr="005344E4" w:rsidRDefault="001B32AA" w:rsidP="005344E4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формулировать выводы и подкреплять их доказательствами на основе результатов </w:t>
            </w: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проведённого наблюдения (опыта, измерения, исследования). </w:t>
            </w:r>
          </w:p>
          <w:p w:rsidR="00A80F70" w:rsidRPr="005344E4" w:rsidRDefault="00A80F70" w:rsidP="00A80F7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Коммуникативные  действия:</w:t>
            </w:r>
          </w:p>
          <w:p w:rsidR="00E90DA4" w:rsidRPr="005344E4" w:rsidRDefault="00A80F70" w:rsidP="005344E4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соблюдать правила ведения диалога и дискуссии; проявлять уважительное отношение к собеседнику; 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02717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VI. Этап самостоятельной работы с самоконтролем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 w:rsidP="000271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Самостоятельно проверить и оценить, насколько удалось освоить полученные навыки и информацию.</w:t>
            </w:r>
          </w:p>
          <w:p w:rsidR="00E90DA4" w:rsidRPr="005344E4" w:rsidRDefault="00E90DA4" w:rsidP="000271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9843FC" w:rsidRPr="005344E4" w:rsidRDefault="009843FC" w:rsidP="00AA485B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</w:rPr>
            </w:pPr>
            <w:r w:rsidRPr="005344E4">
              <w:rPr>
                <w:color w:val="010101"/>
              </w:rPr>
              <w:t>Молодцы, вы хорошо поработали. Проверим, как вы запомнили, что узнали.</w:t>
            </w:r>
          </w:p>
          <w:p w:rsidR="00AA485B" w:rsidRPr="005344E4" w:rsidRDefault="009843FC" w:rsidP="00AA485B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</w:rPr>
            </w:pPr>
            <w:r w:rsidRPr="005344E4">
              <w:rPr>
                <w:color w:val="010101"/>
              </w:rPr>
              <w:t>И</w:t>
            </w:r>
            <w:r w:rsidR="00AA485B" w:rsidRPr="005344E4">
              <w:rPr>
                <w:color w:val="010101"/>
              </w:rPr>
              <w:t>гра «Может ли такое быть?».</w:t>
            </w:r>
          </w:p>
          <w:p w:rsidR="00AA485B" w:rsidRPr="005344E4" w:rsidRDefault="00AA485B" w:rsidP="00AA485B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</w:rPr>
            </w:pPr>
            <w:r w:rsidRPr="005344E4">
              <w:rPr>
                <w:color w:val="010101"/>
              </w:rPr>
              <w:t xml:space="preserve"> Внимательно слушайте стихи, если вы согласны, рисуете </w:t>
            </w:r>
            <w:r w:rsidR="00826C74" w:rsidRPr="005344E4">
              <w:rPr>
                <w:color w:val="010101"/>
              </w:rPr>
              <w:t>снежинку,</w:t>
            </w:r>
            <w:r w:rsidRPr="005344E4">
              <w:rPr>
                <w:color w:val="010101"/>
              </w:rPr>
              <w:t xml:space="preserve"> если не согласны </w:t>
            </w:r>
            <w:r w:rsidR="00826C74" w:rsidRPr="005344E4">
              <w:rPr>
                <w:color w:val="010101"/>
              </w:rPr>
              <w:t>–</w:t>
            </w:r>
            <w:r w:rsidRPr="005344E4">
              <w:rPr>
                <w:color w:val="010101"/>
              </w:rPr>
              <w:t xml:space="preserve"> </w:t>
            </w:r>
            <w:r w:rsidR="00826C74" w:rsidRPr="005344E4">
              <w:rPr>
                <w:color w:val="010101"/>
              </w:rPr>
              <w:t>снежок.</w:t>
            </w:r>
            <w:r w:rsidRPr="005344E4">
              <w:rPr>
                <w:color w:val="010101"/>
              </w:rPr>
              <w:t xml:space="preserve"> Будьте внимательны!</w:t>
            </w:r>
          </w:p>
          <w:p w:rsidR="005344E4" w:rsidRPr="005344E4" w:rsidRDefault="005344E4" w:rsidP="00AA485B">
            <w:pPr>
              <w:pStyle w:val="a6"/>
              <w:shd w:val="clear" w:color="auto" w:fill="F9FAFA"/>
              <w:spacing w:before="0" w:beforeAutospacing="0" w:after="0" w:afterAutospacing="0"/>
              <w:rPr>
                <w:color w:val="010101"/>
              </w:rPr>
            </w:pPr>
          </w:p>
          <w:p w:rsidR="00E90DA4" w:rsidRPr="005344E4" w:rsidRDefault="00AA485B" w:rsidP="00826C7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Сравните с эталоном. </w:t>
            </w:r>
            <w:r w:rsidR="00826C74"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Если  </w:t>
            </w:r>
            <w:proofErr w:type="gramStart"/>
            <w:r w:rsidR="00826C74" w:rsidRPr="005344E4">
              <w:rPr>
                <w:rFonts w:ascii="Times New Roman" w:eastAsia="Times New Roman" w:hAnsi="Times New Roman"/>
                <w:sz w:val="24"/>
                <w:szCs w:val="24"/>
              </w:rPr>
              <w:t>нет ошибок заполните</w:t>
            </w:r>
            <w:proofErr w:type="gramEnd"/>
            <w:r w:rsidR="00826C74"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 горку снежинками, если есть ошибки заполните горку снежками.</w:t>
            </w:r>
          </w:p>
        </w:tc>
        <w:tc>
          <w:tcPr>
            <w:tcW w:w="3260" w:type="dxa"/>
          </w:tcPr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Сверяются с эталоном на слайде.</w:t>
            </w:r>
          </w:p>
          <w:p w:rsidR="00532507" w:rsidRPr="005344E4" w:rsidRDefault="00532507" w:rsidP="00826C7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 xml:space="preserve">В листе самооценки </w:t>
            </w:r>
            <w:r w:rsidR="00826C74" w:rsidRPr="005344E4">
              <w:rPr>
                <w:rFonts w:ascii="Times New Roman" w:eastAsia="Times New Roman" w:hAnsi="Times New Roman"/>
                <w:sz w:val="24"/>
                <w:szCs w:val="24"/>
              </w:rPr>
              <w:t>рисуют снежинки и снежки.</w:t>
            </w:r>
          </w:p>
        </w:tc>
        <w:tc>
          <w:tcPr>
            <w:tcW w:w="4678" w:type="dxa"/>
          </w:tcPr>
          <w:p w:rsidR="00A80F70" w:rsidRPr="005344E4" w:rsidRDefault="00A80F70" w:rsidP="001B32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Регулятивные действия:</w:t>
            </w:r>
          </w:p>
          <w:p w:rsidR="001B32AA" w:rsidRPr="005344E4" w:rsidRDefault="001B32AA" w:rsidP="001B32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Самоконтроль:</w:t>
            </w:r>
          </w:p>
          <w:p w:rsidR="001B32AA" w:rsidRPr="005344E4" w:rsidRDefault="001B32AA" w:rsidP="001B32AA">
            <w:pPr>
              <w:numPr>
                <w:ilvl w:val="0"/>
                <w:numId w:val="15"/>
              </w:numPr>
              <w:spacing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осуществлять контроль процесса и результата своей деятельности; </w:t>
            </w:r>
          </w:p>
          <w:p w:rsidR="001B32AA" w:rsidRPr="005344E4" w:rsidRDefault="001B32AA" w:rsidP="001B32AA">
            <w:pPr>
              <w:numPr>
                <w:ilvl w:val="0"/>
                <w:numId w:val="15"/>
              </w:numPr>
              <w:spacing w:line="264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находить ошибки в своей работе и устанавливать их причины; </w:t>
            </w:r>
          </w:p>
          <w:p w:rsidR="00E90DA4" w:rsidRPr="005344E4" w:rsidRDefault="001B32AA" w:rsidP="001B32AA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>объективно оценивать результаты своей деятельности, соотносить свою оценку с оценкой учителя;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02717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t>VII. Включение в систему знаний и повторение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 w:rsidP="000271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Обеспечение усвоения новых знаний и способов действий на уровне применения в измененной ситуации.</w:t>
            </w:r>
          </w:p>
        </w:tc>
        <w:tc>
          <w:tcPr>
            <w:tcW w:w="4536" w:type="dxa"/>
          </w:tcPr>
          <w:p w:rsidR="00D12FD0" w:rsidRPr="005344E4" w:rsidRDefault="00D12FD0" w:rsidP="00D12FD0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 w:rsidRPr="005344E4">
              <w:rPr>
                <w:rFonts w:ascii="Times New Roman" w:hAnsi="Times New Roman"/>
                <w:sz w:val="24"/>
                <w:szCs w:val="24"/>
              </w:rPr>
              <w:t xml:space="preserve">Давайте вернёмся к вопросу </w:t>
            </w:r>
            <w:proofErr w:type="spellStart"/>
            <w:r w:rsidRPr="005344E4">
              <w:rPr>
                <w:rFonts w:ascii="Times New Roman" w:hAnsi="Times New Roman"/>
                <w:sz w:val="24"/>
                <w:szCs w:val="24"/>
              </w:rPr>
              <w:t>Муравьишки</w:t>
            </w:r>
            <w:proofErr w:type="spellEnd"/>
            <w:r w:rsidRPr="005344E4">
              <w:rPr>
                <w:rFonts w:ascii="Times New Roman" w:hAnsi="Times New Roman"/>
                <w:sz w:val="24"/>
                <w:szCs w:val="24"/>
              </w:rPr>
              <w:t>:</w:t>
            </w:r>
            <w:r w:rsidRPr="005344E4">
              <w:rPr>
                <w:rFonts w:ascii="Times New Roman" w:hAnsi="Times New Roman"/>
                <w:bCs/>
                <w:sz w:val="24"/>
                <w:szCs w:val="24"/>
              </w:rPr>
              <w:t xml:space="preserve"> «Где живут белые медведи и охотятся ли они на пингвинов?» В нашей экспедиции мы собрали много материалов. Можем ли теперь от</w:t>
            </w:r>
            <w:r w:rsidR="002E05F0">
              <w:rPr>
                <w:rFonts w:ascii="Times New Roman" w:hAnsi="Times New Roman"/>
                <w:bCs/>
                <w:sz w:val="24"/>
                <w:szCs w:val="24"/>
              </w:rPr>
              <w:t xml:space="preserve">ветить на вопрос? </w:t>
            </w:r>
            <w:r w:rsidR="00B201EE" w:rsidRPr="005344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44E4">
              <w:rPr>
                <w:rFonts w:ascii="Times New Roman" w:hAnsi="Times New Roman"/>
                <w:bCs/>
                <w:sz w:val="24"/>
                <w:szCs w:val="24"/>
              </w:rPr>
              <w:t>Все материалы экспедиции учёные собирали в полярных дневниках.</w:t>
            </w:r>
          </w:p>
          <w:p w:rsidR="00D12FD0" w:rsidRPr="005344E4" w:rsidRDefault="002E05F0" w:rsidP="00D12FD0">
            <w:pPr>
              <w:pStyle w:val="a4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Полярный дневник </w:t>
            </w:r>
          </w:p>
          <w:p w:rsidR="00D12FD0" w:rsidRPr="005344E4" w:rsidRDefault="00917607" w:rsidP="00917607">
            <w:pPr>
              <w:outlineLvl w:val="0"/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</w:pPr>
            <w:r w:rsidRPr="005344E4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5344E4" w:rsidRPr="005344E4">
              <w:rPr>
                <w:rFonts w:ascii="Times New Roman" w:hAnsi="Times New Roman"/>
                <w:bCs/>
                <w:sz w:val="24"/>
                <w:szCs w:val="24"/>
              </w:rPr>
              <w:t xml:space="preserve">Карта. </w:t>
            </w:r>
            <w:r w:rsidR="00D12FD0" w:rsidRPr="005344E4">
              <w:rPr>
                <w:rFonts w:ascii="Times New Roman" w:hAnsi="Times New Roman"/>
                <w:bCs/>
                <w:sz w:val="24"/>
                <w:szCs w:val="24"/>
              </w:rPr>
              <w:t xml:space="preserve"> Когда экспедиция достигала полюса, на нём устанавливали флаг страны. Русская экспедиция </w:t>
            </w:r>
            <w:r w:rsidR="00D12FD0" w:rsidRPr="005344E4">
              <w:rPr>
                <w:rFonts w:ascii="Times New Roman" w:hAnsi="Times New Roman"/>
                <w:b/>
                <w:bCs/>
                <w:color w:val="202122"/>
                <w:sz w:val="24"/>
                <w:szCs w:val="24"/>
                <w:shd w:val="clear" w:color="auto" w:fill="FFFFFF"/>
              </w:rPr>
              <w:t xml:space="preserve">на Южный полюс </w:t>
            </w:r>
            <w:r w:rsidR="009843FC" w:rsidRPr="005344E4">
              <w:rPr>
                <w:rFonts w:ascii="Times New Roman" w:hAnsi="Times New Roman"/>
                <w:b/>
                <w:bCs/>
                <w:color w:val="202122"/>
                <w:sz w:val="24"/>
                <w:szCs w:val="24"/>
                <w:shd w:val="clear" w:color="auto" w:fill="FFFFFF"/>
              </w:rPr>
              <w:t>200 лет назад</w:t>
            </w:r>
            <w:r w:rsidR="00D12FD0" w:rsidRPr="005344E4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 под руководством  Беллинсгаузена и Лазарева</w:t>
            </w:r>
            <w:r w:rsidRPr="005344E4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 xml:space="preserve"> была вторая в мире после известного путешественника Джеймса Кука.</w:t>
            </w:r>
            <w:r w:rsidR="00D12FD0" w:rsidRPr="005344E4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17607" w:rsidRPr="005344E4" w:rsidRDefault="00917607" w:rsidP="00917607">
            <w:pPr>
              <w:outlineLvl w:val="0"/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</w:pPr>
            <w:r w:rsidRPr="005344E4">
              <w:rPr>
                <w:rFonts w:ascii="Times New Roman" w:hAnsi="Times New Roman"/>
                <w:color w:val="202122"/>
                <w:sz w:val="24"/>
                <w:szCs w:val="24"/>
                <w:shd w:val="clear" w:color="auto" w:fill="FFFFFF"/>
              </w:rPr>
              <w:t>А на северный полюс русская экспедиция была первая в мире</w:t>
            </w:r>
            <w:r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 xml:space="preserve"> во главе с Иваном Папаниным </w:t>
            </w:r>
            <w:r w:rsidR="009843FC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 xml:space="preserve">100 лет назад. </w:t>
            </w:r>
            <w:r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Предлагаю поместить Российский флаг на полюсах.</w:t>
            </w:r>
            <w:r w:rsidR="009843FC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r w:rsidR="009843FC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lastRenderedPageBreak/>
              <w:t>А вы нарисуете наш флаг на своих картах.</w:t>
            </w:r>
          </w:p>
          <w:p w:rsidR="00917607" w:rsidRPr="005344E4" w:rsidRDefault="00917607" w:rsidP="00917607">
            <w:pPr>
              <w:outlineLvl w:val="0"/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</w:pPr>
            <w:r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2.</w:t>
            </w:r>
            <w:proofErr w:type="gramStart"/>
            <w:r w:rsidR="00BE2892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Н</w:t>
            </w:r>
            <w:r w:rsidR="005344E4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еобходимое</w:t>
            </w:r>
            <w:proofErr w:type="gramEnd"/>
            <w:r w:rsidR="005344E4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 xml:space="preserve"> для экспедиции</w:t>
            </w:r>
          </w:p>
          <w:p w:rsidR="00917607" w:rsidRPr="005344E4" w:rsidRDefault="00917607" w:rsidP="00917607">
            <w:pPr>
              <w:outlineLvl w:val="0"/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</w:pPr>
            <w:r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3.</w:t>
            </w:r>
            <w:r w:rsidR="00BE2892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З</w:t>
            </w:r>
            <w:r w:rsidR="005344E4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аметки о животных.</w:t>
            </w:r>
          </w:p>
          <w:p w:rsidR="00AC75D1" w:rsidRPr="005344E4" w:rsidRDefault="00AC75D1" w:rsidP="00917607">
            <w:pPr>
              <w:outlineLvl w:val="0"/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</w:pPr>
            <w:r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4.</w:t>
            </w:r>
            <w:r w:rsidR="005344E4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 xml:space="preserve"> Красная книга</w:t>
            </w:r>
            <w:r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.</w:t>
            </w:r>
            <w:r w:rsidR="007A0E09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r w:rsidR="000214EC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 xml:space="preserve"> Что вы знаете о красной книге? Как вы думаете, почему я поместила в наш дневник Красную книгу? </w:t>
            </w:r>
            <w:r w:rsidR="007A0E09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 xml:space="preserve">Белый медведь и императорский пингвин </w:t>
            </w:r>
            <w:proofErr w:type="gramStart"/>
            <w:r w:rsidR="007A0E09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занесены</w:t>
            </w:r>
            <w:proofErr w:type="gramEnd"/>
            <w:r w:rsidR="007A0E09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 xml:space="preserve"> в Красную книгу. </w:t>
            </w:r>
            <w:r w:rsidR="000214EC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П</w:t>
            </w:r>
            <w:r w:rsidR="007A0E09" w:rsidRPr="005344E4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>очему</w:t>
            </w:r>
            <w:r w:rsidR="002E05F0">
              <w:rPr>
                <w:rFonts w:ascii="Times New Roman" w:hAnsi="Times New Roman"/>
                <w:color w:val="2C2D2E"/>
                <w:spacing w:val="1"/>
                <w:sz w:val="24"/>
                <w:szCs w:val="24"/>
                <w:shd w:val="clear" w:color="auto" w:fill="FFFFFF"/>
              </w:rPr>
              <w:t xml:space="preserve">? </w:t>
            </w:r>
          </w:p>
          <w:p w:rsidR="00D12FD0" w:rsidRPr="005344E4" w:rsidRDefault="000214EC" w:rsidP="005344E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Cs w:val="28"/>
                <w:bdr w:val="none" w:sz="0" w:space="0" w:color="auto" w:frame="1"/>
              </w:rPr>
            </w:pPr>
            <w:r w:rsidRPr="005344E4">
              <w:rPr>
                <w:color w:val="000000"/>
                <w:szCs w:val="28"/>
                <w:bdr w:val="none" w:sz="0" w:space="0" w:color="auto" w:frame="1"/>
              </w:rPr>
              <w:t xml:space="preserve"> Какой совет вы можете дать людям, чтобы многие поколения видели этих животных не только на картинках?</w:t>
            </w:r>
          </w:p>
          <w:p w:rsidR="00E90DA4" w:rsidRPr="005344E4" w:rsidRDefault="001D1041" w:rsidP="005344E4">
            <w:pPr>
              <w:pStyle w:val="a4"/>
              <w:rPr>
                <w:rFonts w:ascii="Times New Roman" w:hAnsi="Times New Roman"/>
              </w:rPr>
            </w:pPr>
            <w:r w:rsidRPr="005344E4">
              <w:rPr>
                <w:rFonts w:ascii="Times New Roman" w:hAnsi="Times New Roman"/>
                <w:bCs/>
                <w:sz w:val="24"/>
                <w:szCs w:val="24"/>
              </w:rPr>
              <w:t>К какому выводу мы пришли в ходе нашей экспедиции</w:t>
            </w:r>
          </w:p>
        </w:tc>
        <w:tc>
          <w:tcPr>
            <w:tcW w:w="3260" w:type="dxa"/>
          </w:tcPr>
          <w:p w:rsidR="00532507" w:rsidRPr="005344E4" w:rsidRDefault="00532507" w:rsidP="00532507">
            <w:pPr>
              <w:pStyle w:val="a4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C91AB0" w:rsidRPr="005344E4" w:rsidRDefault="00C91AB0" w:rsidP="00532507">
            <w:pPr>
              <w:pStyle w:val="a4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C91AB0" w:rsidRPr="005344E4" w:rsidRDefault="00C91AB0" w:rsidP="00532507">
            <w:pPr>
              <w:pStyle w:val="a4"/>
              <w:jc w:val="both"/>
              <w:rPr>
                <w:rFonts w:ascii="Times New Roman" w:hAnsi="Times New Roman"/>
                <w:sz w:val="24"/>
                <w:szCs w:val="32"/>
              </w:rPr>
            </w:pPr>
            <w:r w:rsidRPr="005344E4">
              <w:rPr>
                <w:rFonts w:ascii="Times New Roman" w:hAnsi="Times New Roman"/>
                <w:sz w:val="24"/>
                <w:szCs w:val="32"/>
              </w:rPr>
              <w:t>Отвечают на вопрос урока</w:t>
            </w:r>
          </w:p>
          <w:p w:rsidR="00532507" w:rsidRPr="005344E4" w:rsidRDefault="00532507" w:rsidP="00532507">
            <w:pPr>
              <w:pStyle w:val="a4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32507" w:rsidRPr="005344E4" w:rsidRDefault="00532507" w:rsidP="00532507">
            <w:pPr>
              <w:pStyle w:val="a4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32507" w:rsidRPr="005344E4" w:rsidRDefault="00532507" w:rsidP="00532507">
            <w:pPr>
              <w:pStyle w:val="a4"/>
              <w:jc w:val="both"/>
              <w:rPr>
                <w:rFonts w:ascii="Times New Roman" w:hAnsi="Times New Roman"/>
                <w:sz w:val="32"/>
                <w:szCs w:val="32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Помогают собирать полярный дневник</w:t>
            </w: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44E4" w:rsidRPr="005344E4" w:rsidRDefault="005344E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44E4" w:rsidRPr="005344E4" w:rsidRDefault="005344E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91AB0" w:rsidRPr="005344E4" w:rsidRDefault="00C91AB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Рисуют флаг России.</w:t>
            </w: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44E4" w:rsidRPr="005344E4" w:rsidRDefault="005344E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44E4" w:rsidRPr="005344E4" w:rsidRDefault="005344E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44E4" w:rsidRPr="005344E4" w:rsidRDefault="005344E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Предположения детей.</w:t>
            </w: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214EC" w:rsidRPr="005344E4" w:rsidRDefault="000214E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214EC" w:rsidRPr="005344E4" w:rsidRDefault="000214E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Формулируют советы</w:t>
            </w: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Формулируют вывод</w:t>
            </w:r>
          </w:p>
          <w:p w:rsidR="000214EC" w:rsidRPr="005344E4" w:rsidRDefault="000214E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B32AA" w:rsidRPr="005344E4" w:rsidRDefault="001B32AA" w:rsidP="001B32A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Работа с информацией:</w:t>
            </w: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понимать, что информация может быть представлена в разной форме – текста, иллюстраций, видео, таблицы; </w:t>
            </w:r>
          </w:p>
          <w:p w:rsidR="001B32AA" w:rsidRPr="005344E4" w:rsidRDefault="001B32AA" w:rsidP="001B32AA">
            <w:pPr>
              <w:spacing w:line="264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Предметные результаты:</w:t>
            </w: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оценивать ситуации, раскрывающие положительное и негативное отношение к природе; правила поведения в быту, в общественных местах; </w:t>
            </w:r>
          </w:p>
          <w:p w:rsidR="001B32AA" w:rsidRPr="005344E4" w:rsidRDefault="001B32AA" w:rsidP="001B32A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Личностные результаты: становление ценностного отношения к своей Родине – России; понимание особой роли многонациональной России в современном мире; </w:t>
            </w:r>
          </w:p>
          <w:p w:rsidR="001B32AA" w:rsidRPr="005344E4" w:rsidRDefault="001B32AA" w:rsidP="001B32AA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90DA4" w:rsidRPr="005344E4" w:rsidRDefault="00E90D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15452" w:type="dxa"/>
            <w:gridSpan w:val="4"/>
          </w:tcPr>
          <w:p w:rsidR="00E90DA4" w:rsidRPr="005344E4" w:rsidRDefault="00E90DA4" w:rsidP="0002717C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VIII. Рефлексия</w:t>
            </w:r>
          </w:p>
        </w:tc>
      </w:tr>
      <w:tr w:rsidR="00E90DA4" w:rsidRPr="005344E4" w:rsidTr="005344E4">
        <w:trPr>
          <w:gridAfter w:val="1"/>
          <w:wAfter w:w="4820" w:type="dxa"/>
          <w:trHeight w:val="240"/>
        </w:trPr>
        <w:tc>
          <w:tcPr>
            <w:tcW w:w="2978" w:type="dxa"/>
          </w:tcPr>
          <w:p w:rsidR="00E90DA4" w:rsidRPr="005344E4" w:rsidRDefault="00E90DA4" w:rsidP="000271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Анализ и оценка успешности достижения  цели; выявление качества и уровня овладения знаниями</w:t>
            </w:r>
          </w:p>
        </w:tc>
        <w:tc>
          <w:tcPr>
            <w:tcW w:w="4536" w:type="dxa"/>
          </w:tcPr>
          <w:p w:rsidR="000214EC" w:rsidRPr="005344E4" w:rsidRDefault="00E90DA4" w:rsidP="00E90DA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Cs w:val="28"/>
                <w:bdr w:val="none" w:sz="0" w:space="0" w:color="auto" w:frame="1"/>
              </w:rPr>
            </w:pPr>
            <w:r w:rsidRPr="005344E4">
              <w:rPr>
                <w:color w:val="000000"/>
                <w:szCs w:val="28"/>
                <w:bdr w:val="none" w:sz="0" w:space="0" w:color="auto" w:frame="1"/>
              </w:rPr>
              <w:t>-Вы все хорошо работали и пришли к выводу, хотя работали в разных группах. Ведь это очень важно для нашей экспедиции. Она была не напрасной. </w:t>
            </w:r>
          </w:p>
          <w:p w:rsidR="001D1041" w:rsidRPr="005344E4" w:rsidRDefault="000214EC" w:rsidP="00E90DA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Cs w:val="28"/>
                <w:bdr w:val="none" w:sz="0" w:space="0" w:color="auto" w:frame="1"/>
              </w:rPr>
            </w:pPr>
            <w:r w:rsidRPr="005344E4">
              <w:rPr>
                <w:color w:val="000000"/>
                <w:szCs w:val="28"/>
                <w:bdr w:val="none" w:sz="0" w:space="0" w:color="auto" w:frame="1"/>
              </w:rPr>
              <w:t xml:space="preserve"> </w:t>
            </w:r>
            <w:r w:rsidR="00805E45" w:rsidRPr="005344E4">
              <w:rPr>
                <w:color w:val="000000"/>
                <w:szCs w:val="28"/>
                <w:bdr w:val="none" w:sz="0" w:space="0" w:color="auto" w:frame="1"/>
              </w:rPr>
              <w:t xml:space="preserve">Зима – весёлое время года. Самая любимая зимняя забава детей – царь горы, когда нужно забраться на самую высокую снежную горку. </w:t>
            </w:r>
            <w:r w:rsidR="001D1041" w:rsidRPr="005344E4">
              <w:rPr>
                <w:color w:val="000000"/>
                <w:szCs w:val="28"/>
                <w:bdr w:val="none" w:sz="0" w:space="0" w:color="auto" w:frame="1"/>
              </w:rPr>
              <w:t>В вашем листе самооценки</w:t>
            </w:r>
            <w:r w:rsidR="00453019" w:rsidRPr="005344E4">
              <w:rPr>
                <w:color w:val="000000"/>
                <w:szCs w:val="28"/>
                <w:bdr w:val="none" w:sz="0" w:space="0" w:color="auto" w:frame="1"/>
              </w:rPr>
              <w:t xml:space="preserve"> </w:t>
            </w:r>
            <w:r w:rsidR="00805E45" w:rsidRPr="005344E4">
              <w:rPr>
                <w:color w:val="000000"/>
                <w:szCs w:val="28"/>
                <w:bdr w:val="none" w:sz="0" w:space="0" w:color="auto" w:frame="1"/>
              </w:rPr>
              <w:t xml:space="preserve"> такая горка. Она олицетворяет гору знаний  и умений, которые вы получили сегодня на уроке. Оцените свою работу и запас знаний.</w:t>
            </w:r>
          </w:p>
          <w:p w:rsidR="00805E45" w:rsidRPr="005344E4" w:rsidRDefault="00805E45" w:rsidP="00805E45">
            <w:pPr>
              <w:spacing w:line="100" w:lineRule="atLeast"/>
              <w:rPr>
                <w:rFonts w:ascii="Times New Roman" w:hAnsi="Times New Roman"/>
                <w:sz w:val="24"/>
              </w:rPr>
            </w:pPr>
            <w:r w:rsidRPr="005344E4">
              <w:rPr>
                <w:rFonts w:ascii="Times New Roman" w:hAnsi="Times New Roman"/>
                <w:sz w:val="24"/>
              </w:rPr>
              <w:t xml:space="preserve">Вот и подошло к концу наше путешествие. Вам понравился наш урок? </w:t>
            </w:r>
          </w:p>
          <w:p w:rsidR="00805E45" w:rsidRPr="005344E4" w:rsidRDefault="00805E45" w:rsidP="00E90DA4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Cs w:val="28"/>
                <w:bdr w:val="none" w:sz="0" w:space="0" w:color="auto" w:frame="1"/>
              </w:rPr>
            </w:pPr>
            <w:r w:rsidRPr="005344E4">
              <w:t>- Молодцы. Вы сегодня прекрасно поработали. Большое спасибо за урок</w:t>
            </w:r>
          </w:p>
          <w:p w:rsidR="00E90DA4" w:rsidRPr="005344E4" w:rsidRDefault="00E90D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E90DA4" w:rsidRPr="005344E4" w:rsidRDefault="00E90DA4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32507" w:rsidRPr="005344E4" w:rsidRDefault="0053250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В листах с</w:t>
            </w:r>
            <w:r w:rsidR="005E65EA" w:rsidRPr="005344E4">
              <w:rPr>
                <w:rFonts w:ascii="Times New Roman" w:eastAsia="Times New Roman" w:hAnsi="Times New Roman"/>
                <w:sz w:val="24"/>
                <w:szCs w:val="24"/>
              </w:rPr>
              <w:t>амооценки оценивают свою работ</w:t>
            </w:r>
            <w:r w:rsidRPr="005344E4">
              <w:rPr>
                <w:rFonts w:ascii="Times New Roman" w:eastAsia="Times New Roman" w:hAnsi="Times New Roman"/>
                <w:sz w:val="24"/>
                <w:szCs w:val="24"/>
              </w:rPr>
              <w:t>у на уроке.</w:t>
            </w:r>
          </w:p>
        </w:tc>
        <w:tc>
          <w:tcPr>
            <w:tcW w:w="4678" w:type="dxa"/>
          </w:tcPr>
          <w:p w:rsidR="00A80F70" w:rsidRPr="005344E4" w:rsidRDefault="00A80F70" w:rsidP="00A80F7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344E4">
              <w:rPr>
                <w:rFonts w:ascii="Times New Roman" w:hAnsi="Times New Roman"/>
                <w:b/>
                <w:sz w:val="24"/>
                <w:szCs w:val="24"/>
              </w:rPr>
              <w:t>Самоконтроль:</w:t>
            </w:r>
          </w:p>
          <w:p w:rsidR="00A80F70" w:rsidRPr="005344E4" w:rsidRDefault="00A80F70" w:rsidP="00A80F70">
            <w:pPr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осуществлять контроль процесса и результата своей деятельности; </w:t>
            </w:r>
          </w:p>
          <w:p w:rsidR="00E90DA4" w:rsidRPr="005344E4" w:rsidRDefault="00A80F70" w:rsidP="00A80F7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44E4">
              <w:rPr>
                <w:rFonts w:ascii="Times New Roman" w:hAnsi="Times New Roman"/>
                <w:color w:val="000000"/>
                <w:sz w:val="24"/>
                <w:szCs w:val="24"/>
              </w:rPr>
              <w:t>объективно оценивать результаты своей деятельности, соотносить свою оценку с оценкой учителя;</w:t>
            </w:r>
          </w:p>
        </w:tc>
      </w:tr>
    </w:tbl>
    <w:p w:rsidR="00390104" w:rsidRPr="005344E4" w:rsidRDefault="00390104">
      <w:pPr>
        <w:rPr>
          <w:rFonts w:ascii="Times New Roman" w:eastAsia="Times New Roman" w:hAnsi="Times New Roman"/>
          <w:sz w:val="24"/>
          <w:szCs w:val="24"/>
        </w:rPr>
      </w:pPr>
    </w:p>
    <w:sectPr w:rsidR="00390104" w:rsidRPr="005344E4" w:rsidSect="00607C56">
      <w:pgSz w:w="16838" w:h="11906" w:orient="landscape"/>
      <w:pgMar w:top="426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384"/>
    <w:multiLevelType w:val="multilevel"/>
    <w:tmpl w:val="027C86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1D2F3B4D"/>
    <w:multiLevelType w:val="multilevel"/>
    <w:tmpl w:val="500082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nsid w:val="1E345A5A"/>
    <w:multiLevelType w:val="multilevel"/>
    <w:tmpl w:val="EFC85560"/>
    <w:lvl w:ilvl="0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3B939F5"/>
    <w:multiLevelType w:val="multilevel"/>
    <w:tmpl w:val="758C1C5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2741286E"/>
    <w:multiLevelType w:val="multilevel"/>
    <w:tmpl w:val="7AF8FFF6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2A872A40"/>
    <w:multiLevelType w:val="multilevel"/>
    <w:tmpl w:val="1AD6014E"/>
    <w:lvl w:ilvl="0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310E11A2"/>
    <w:multiLevelType w:val="multilevel"/>
    <w:tmpl w:val="67D4883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4287799D"/>
    <w:multiLevelType w:val="multilevel"/>
    <w:tmpl w:val="BCDE243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44147EED"/>
    <w:multiLevelType w:val="hybridMultilevel"/>
    <w:tmpl w:val="5B7E8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5F79D9"/>
    <w:multiLevelType w:val="multilevel"/>
    <w:tmpl w:val="93DE51B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5BC26294"/>
    <w:multiLevelType w:val="multilevel"/>
    <w:tmpl w:val="03A0714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2D00839"/>
    <w:multiLevelType w:val="hybridMultilevel"/>
    <w:tmpl w:val="24F89E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D7F6E28"/>
    <w:multiLevelType w:val="multilevel"/>
    <w:tmpl w:val="617ADD1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6E7E3826"/>
    <w:multiLevelType w:val="multilevel"/>
    <w:tmpl w:val="79AE7B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nsid w:val="6F9457BB"/>
    <w:multiLevelType w:val="multilevel"/>
    <w:tmpl w:val="EA1E320A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78A63BAB"/>
    <w:multiLevelType w:val="multilevel"/>
    <w:tmpl w:val="9668847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7C6D21FA"/>
    <w:multiLevelType w:val="multilevel"/>
    <w:tmpl w:val="393E5CA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11"/>
  </w:num>
  <w:num w:numId="5">
    <w:abstractNumId w:val="2"/>
  </w:num>
  <w:num w:numId="6">
    <w:abstractNumId w:val="4"/>
  </w:num>
  <w:num w:numId="7">
    <w:abstractNumId w:val="9"/>
  </w:num>
  <w:num w:numId="8">
    <w:abstractNumId w:val="8"/>
  </w:num>
  <w:num w:numId="9">
    <w:abstractNumId w:val="10"/>
  </w:num>
  <w:num w:numId="10">
    <w:abstractNumId w:val="6"/>
  </w:num>
  <w:num w:numId="11">
    <w:abstractNumId w:val="14"/>
  </w:num>
  <w:num w:numId="12">
    <w:abstractNumId w:val="16"/>
  </w:num>
  <w:num w:numId="13">
    <w:abstractNumId w:val="7"/>
  </w:num>
  <w:num w:numId="14">
    <w:abstractNumId w:val="3"/>
  </w:num>
  <w:num w:numId="15">
    <w:abstractNumId w:val="5"/>
  </w:num>
  <w:num w:numId="16">
    <w:abstractNumId w:val="12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0104"/>
    <w:rsid w:val="000214EC"/>
    <w:rsid w:val="0002717C"/>
    <w:rsid w:val="000974BE"/>
    <w:rsid w:val="000A76F1"/>
    <w:rsid w:val="000F0932"/>
    <w:rsid w:val="00111348"/>
    <w:rsid w:val="0013538B"/>
    <w:rsid w:val="0014055D"/>
    <w:rsid w:val="001B21BA"/>
    <w:rsid w:val="001B32AA"/>
    <w:rsid w:val="001B41A7"/>
    <w:rsid w:val="001C6D01"/>
    <w:rsid w:val="001D1041"/>
    <w:rsid w:val="002458E8"/>
    <w:rsid w:val="00276740"/>
    <w:rsid w:val="002A3691"/>
    <w:rsid w:val="002B7FC3"/>
    <w:rsid w:val="002E05F0"/>
    <w:rsid w:val="002E2477"/>
    <w:rsid w:val="00390104"/>
    <w:rsid w:val="003A4FD1"/>
    <w:rsid w:val="004139FC"/>
    <w:rsid w:val="00453019"/>
    <w:rsid w:val="004A655C"/>
    <w:rsid w:val="00532507"/>
    <w:rsid w:val="005344E4"/>
    <w:rsid w:val="005609AA"/>
    <w:rsid w:val="00597023"/>
    <w:rsid w:val="005B506D"/>
    <w:rsid w:val="005E65EA"/>
    <w:rsid w:val="005F01E1"/>
    <w:rsid w:val="00607C56"/>
    <w:rsid w:val="006767C7"/>
    <w:rsid w:val="006B58DE"/>
    <w:rsid w:val="006E3816"/>
    <w:rsid w:val="006E7B37"/>
    <w:rsid w:val="006F39CC"/>
    <w:rsid w:val="00764563"/>
    <w:rsid w:val="007A0E09"/>
    <w:rsid w:val="00802713"/>
    <w:rsid w:val="00805E45"/>
    <w:rsid w:val="00826C74"/>
    <w:rsid w:val="00871D03"/>
    <w:rsid w:val="008E5E9E"/>
    <w:rsid w:val="00917607"/>
    <w:rsid w:val="009335D3"/>
    <w:rsid w:val="00964AB7"/>
    <w:rsid w:val="009843FC"/>
    <w:rsid w:val="009979E6"/>
    <w:rsid w:val="009C17AC"/>
    <w:rsid w:val="00A00A44"/>
    <w:rsid w:val="00A66E4A"/>
    <w:rsid w:val="00A80F70"/>
    <w:rsid w:val="00AA485B"/>
    <w:rsid w:val="00AC75D1"/>
    <w:rsid w:val="00AD0EAB"/>
    <w:rsid w:val="00B201EE"/>
    <w:rsid w:val="00BA5BDB"/>
    <w:rsid w:val="00BE0982"/>
    <w:rsid w:val="00BE147A"/>
    <w:rsid w:val="00BE2892"/>
    <w:rsid w:val="00C004B8"/>
    <w:rsid w:val="00C91AB0"/>
    <w:rsid w:val="00CE61F3"/>
    <w:rsid w:val="00D12FD0"/>
    <w:rsid w:val="00D27795"/>
    <w:rsid w:val="00D63CE3"/>
    <w:rsid w:val="00D66B50"/>
    <w:rsid w:val="00D94625"/>
    <w:rsid w:val="00DD650D"/>
    <w:rsid w:val="00E026FB"/>
    <w:rsid w:val="00E747CE"/>
    <w:rsid w:val="00E90DA4"/>
    <w:rsid w:val="00EB027B"/>
    <w:rsid w:val="00FB6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55D"/>
    <w:rPr>
      <w:rFonts w:cs="Times New Roman"/>
    </w:rPr>
  </w:style>
  <w:style w:type="paragraph" w:styleId="1">
    <w:name w:val="heading 1"/>
    <w:basedOn w:val="a"/>
    <w:next w:val="a"/>
    <w:rsid w:val="00607C5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607C5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07C5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07C5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607C56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607C5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07C5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07C56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080007"/>
    <w:pPr>
      <w:spacing w:after="0" w:line="240" w:lineRule="auto"/>
    </w:pPr>
    <w:rPr>
      <w:rFonts w:cs="Times New Roman"/>
    </w:rPr>
  </w:style>
  <w:style w:type="table" w:styleId="a5">
    <w:name w:val="Table Grid"/>
    <w:basedOn w:val="a1"/>
    <w:uiPriority w:val="59"/>
    <w:rsid w:val="008D5E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AA5E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072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72B82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072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72B82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A16E9C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7B1902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7B1902"/>
    <w:rPr>
      <w:color w:val="800080" w:themeColor="followedHyperlink"/>
      <w:u w:val="single"/>
    </w:rPr>
  </w:style>
  <w:style w:type="paragraph" w:styleId="ae">
    <w:name w:val="Subtitle"/>
    <w:basedOn w:val="a"/>
    <w:next w:val="a"/>
    <w:rsid w:val="00607C5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rsid w:val="00607C5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rsid w:val="00607C5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"/>
    <w:rsid w:val="00607C5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"/>
    <w:rsid w:val="00607C56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097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974BE"/>
    <w:rPr>
      <w:rFonts w:ascii="Tahoma" w:hAnsi="Tahoma" w:cs="Tahoma"/>
      <w:sz w:val="16"/>
      <w:szCs w:val="16"/>
    </w:rPr>
  </w:style>
  <w:style w:type="paragraph" w:customStyle="1" w:styleId="af5">
    <w:name w:val="Базовый"/>
    <w:rsid w:val="00532507"/>
    <w:pPr>
      <w:tabs>
        <w:tab w:val="left" w:pos="709"/>
      </w:tabs>
      <w:suppressAutoHyphens/>
      <w:spacing w:line="276" w:lineRule="atLeast"/>
    </w:pPr>
    <w:rPr>
      <w:rFonts w:eastAsia="SimSu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55D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1"/>
    <w:qFormat/>
    <w:rsid w:val="00080007"/>
    <w:pPr>
      <w:spacing w:after="0" w:line="240" w:lineRule="auto"/>
    </w:pPr>
    <w:rPr>
      <w:rFonts w:cs="Times New Roman"/>
    </w:rPr>
  </w:style>
  <w:style w:type="table" w:styleId="a5">
    <w:name w:val="Table Grid"/>
    <w:basedOn w:val="a1"/>
    <w:uiPriority w:val="59"/>
    <w:rsid w:val="008D5E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AA5E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072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72B82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072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72B82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A16E9C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7B1902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7B1902"/>
    <w:rPr>
      <w:color w:val="800080" w:themeColor="followedHyperlink"/>
      <w:u w:val="single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097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974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CbPqEZUwyK8y21SczG8NTlkBGuA==">AMUW2mUHvSYDeNr/QCJqhopH4ITNXqpULNrbTfWao2knKFvXi1b2zXXH72e6qv06t3Mrzy2mVkEnrxGHzLEiVGn54y0KT96Wy9Q8YhRBK40zX4DsEvXe6Y8+AJszf2gn5cABSfNekeKa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8</Pages>
  <Words>2229</Words>
  <Characters>12710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Ольга</cp:lastModifiedBy>
  <cp:revision>28</cp:revision>
  <dcterms:created xsi:type="dcterms:W3CDTF">2025-02-19T10:00:00Z</dcterms:created>
  <dcterms:modified xsi:type="dcterms:W3CDTF">2025-02-23T06:22:00Z</dcterms:modified>
</cp:coreProperties>
</file>