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84" w:rsidRDefault="00A47984" w:rsidP="00A4798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профессионально-нравственной культуры будущих специалистов по туризму</w:t>
      </w:r>
    </w:p>
    <w:p w:rsidR="004B416E" w:rsidRDefault="00541061" w:rsidP="004B41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иностранных языков</w:t>
      </w:r>
      <w:r w:rsidR="004B416E">
        <w:rPr>
          <w:rFonts w:ascii="Times New Roman" w:hAnsi="Times New Roman" w:cs="Times New Roman"/>
          <w:sz w:val="28"/>
          <w:szCs w:val="28"/>
        </w:rPr>
        <w:t xml:space="preserve"> ГПОУ ТО «</w:t>
      </w:r>
      <w:proofErr w:type="spellStart"/>
      <w:r w:rsidR="004B416E">
        <w:rPr>
          <w:rFonts w:ascii="Times New Roman" w:hAnsi="Times New Roman" w:cs="Times New Roman"/>
          <w:sz w:val="28"/>
          <w:szCs w:val="28"/>
        </w:rPr>
        <w:t>Щекинский</w:t>
      </w:r>
      <w:proofErr w:type="spellEnd"/>
      <w:r w:rsidR="004B416E">
        <w:rPr>
          <w:rFonts w:ascii="Times New Roman" w:hAnsi="Times New Roman" w:cs="Times New Roman"/>
          <w:sz w:val="28"/>
          <w:szCs w:val="28"/>
        </w:rPr>
        <w:t xml:space="preserve"> политехнический колледж» </w:t>
      </w:r>
      <w:proofErr w:type="spellStart"/>
      <w:r w:rsidR="004B416E">
        <w:rPr>
          <w:rFonts w:ascii="Times New Roman" w:hAnsi="Times New Roman" w:cs="Times New Roman"/>
          <w:sz w:val="28"/>
          <w:szCs w:val="28"/>
        </w:rPr>
        <w:t>Батова</w:t>
      </w:r>
      <w:proofErr w:type="spellEnd"/>
      <w:r w:rsidR="004B416E">
        <w:rPr>
          <w:rFonts w:ascii="Times New Roman" w:hAnsi="Times New Roman" w:cs="Times New Roman"/>
          <w:sz w:val="28"/>
          <w:szCs w:val="28"/>
        </w:rPr>
        <w:t xml:space="preserve"> Татьяна Ивановна</w:t>
      </w:r>
    </w:p>
    <w:p w:rsidR="004B416E" w:rsidRDefault="004B416E" w:rsidP="004B41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9F8" w:rsidRPr="005459BE" w:rsidRDefault="00CA1304" w:rsidP="001A59F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A59F8" w:rsidRPr="005459BE">
        <w:rPr>
          <w:rFonts w:ascii="Times New Roman" w:hAnsi="Times New Roman" w:cs="Times New Roman"/>
          <w:sz w:val="28"/>
          <w:szCs w:val="28"/>
        </w:rPr>
        <w:t>Выпускник</w:t>
      </w:r>
      <w:r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</w:t>
      </w:r>
      <w:r w:rsidR="001A59F8" w:rsidRPr="005459BE">
        <w:rPr>
          <w:rFonts w:ascii="Times New Roman" w:hAnsi="Times New Roman" w:cs="Times New Roman"/>
          <w:sz w:val="28"/>
          <w:szCs w:val="28"/>
        </w:rPr>
        <w:t xml:space="preserve">, вступая в самостоятельную жизнь в условиях современного рынка труда и быстро изменяющегося информационного пространства, должен быть компетентным, ответственным, коммуникабельным человеком, творческим работником. </w:t>
      </w:r>
    </w:p>
    <w:p w:rsidR="001A59F8" w:rsidRDefault="00CA1304" w:rsidP="001A59F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1A59F8" w:rsidRPr="005459BE">
        <w:rPr>
          <w:rFonts w:ascii="Times New Roman" w:hAnsi="Times New Roman" w:cs="Times New Roman"/>
          <w:bCs/>
          <w:sz w:val="28"/>
          <w:szCs w:val="28"/>
        </w:rPr>
        <w:t>Основная задача средних специальных учебных заведений – подготовка обучающихся к будущей профессиональной деятельности, формирование теоретических знаний и практических умений. Специалист среднего звена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A59F8" w:rsidRPr="005459BE">
        <w:rPr>
          <w:rFonts w:ascii="Times New Roman" w:hAnsi="Times New Roman" w:cs="Times New Roman"/>
          <w:bCs/>
          <w:sz w:val="28"/>
          <w:szCs w:val="28"/>
        </w:rPr>
        <w:t>должен уметь планировать работу, анализировать ситуацию, принимать самостоятельные решения.</w:t>
      </w:r>
    </w:p>
    <w:p w:rsidR="00343658" w:rsidRDefault="00CA1304" w:rsidP="00CA13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416E">
        <w:rPr>
          <w:rFonts w:ascii="Times New Roman" w:hAnsi="Times New Roman" w:cs="Times New Roman"/>
          <w:bCs/>
          <w:sz w:val="28"/>
          <w:szCs w:val="28"/>
        </w:rPr>
        <w:t xml:space="preserve">  Я преподаватель иностранного языка в ГПОУ ТО «</w:t>
      </w:r>
      <w:proofErr w:type="spellStart"/>
      <w:r w:rsidR="004B416E">
        <w:rPr>
          <w:rFonts w:ascii="Times New Roman" w:hAnsi="Times New Roman" w:cs="Times New Roman"/>
          <w:bCs/>
          <w:sz w:val="28"/>
          <w:szCs w:val="28"/>
        </w:rPr>
        <w:t>Щёкинский</w:t>
      </w:r>
      <w:proofErr w:type="spellEnd"/>
      <w:r w:rsidR="004B416E">
        <w:rPr>
          <w:rFonts w:ascii="Times New Roman" w:hAnsi="Times New Roman" w:cs="Times New Roman"/>
          <w:bCs/>
          <w:sz w:val="28"/>
          <w:szCs w:val="28"/>
        </w:rPr>
        <w:t xml:space="preserve"> политехнический колледж». Воспитательная работа в</w:t>
      </w:r>
      <w:r w:rsidR="00EB0A34">
        <w:rPr>
          <w:rFonts w:ascii="Times New Roman" w:hAnsi="Times New Roman" w:cs="Times New Roman"/>
          <w:bCs/>
          <w:sz w:val="28"/>
          <w:szCs w:val="28"/>
        </w:rPr>
        <w:t xml:space="preserve"> ГПОУ ТО «</w:t>
      </w:r>
      <w:proofErr w:type="spellStart"/>
      <w:r w:rsidR="00EB0A34">
        <w:rPr>
          <w:rFonts w:ascii="Times New Roman" w:hAnsi="Times New Roman" w:cs="Times New Roman"/>
          <w:bCs/>
          <w:sz w:val="28"/>
          <w:szCs w:val="28"/>
        </w:rPr>
        <w:t>Щёкинский</w:t>
      </w:r>
      <w:proofErr w:type="spellEnd"/>
      <w:r w:rsidR="00EB0A34">
        <w:rPr>
          <w:rFonts w:ascii="Times New Roman" w:hAnsi="Times New Roman" w:cs="Times New Roman"/>
          <w:bCs/>
          <w:sz w:val="28"/>
          <w:szCs w:val="28"/>
        </w:rPr>
        <w:t xml:space="preserve"> политехнический колледж»</w:t>
      </w:r>
      <w:r w:rsidR="004B416E">
        <w:rPr>
          <w:rFonts w:ascii="Times New Roman" w:hAnsi="Times New Roman" w:cs="Times New Roman"/>
          <w:bCs/>
          <w:sz w:val="28"/>
          <w:szCs w:val="28"/>
        </w:rPr>
        <w:t xml:space="preserve"> начинается 1 сентября с </w:t>
      </w:r>
      <w:proofErr w:type="spellStart"/>
      <w:r w:rsidR="004B416E">
        <w:rPr>
          <w:rFonts w:ascii="Times New Roman" w:hAnsi="Times New Roman" w:cs="Times New Roman"/>
          <w:bCs/>
          <w:sz w:val="28"/>
          <w:szCs w:val="28"/>
        </w:rPr>
        <w:t>общеколледжной</w:t>
      </w:r>
      <w:proofErr w:type="spellEnd"/>
      <w:r w:rsidR="004B41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3658">
        <w:rPr>
          <w:rFonts w:ascii="Times New Roman" w:hAnsi="Times New Roman" w:cs="Times New Roman"/>
          <w:bCs/>
          <w:sz w:val="28"/>
          <w:szCs w:val="28"/>
        </w:rPr>
        <w:t xml:space="preserve">торжественной линейки, посвященной Дню знаний. В течение учебного года проводятся тематические мероприятия, посвященные памятным и праздничным датам, Разговоры о </w:t>
      </w:r>
      <w:proofErr w:type="gramStart"/>
      <w:r w:rsidR="00343658">
        <w:rPr>
          <w:rFonts w:ascii="Times New Roman" w:hAnsi="Times New Roman" w:cs="Times New Roman"/>
          <w:bCs/>
          <w:sz w:val="28"/>
          <w:szCs w:val="28"/>
        </w:rPr>
        <w:t>важном</w:t>
      </w:r>
      <w:proofErr w:type="gramEnd"/>
      <w:r w:rsidR="00343658">
        <w:rPr>
          <w:rFonts w:ascii="Times New Roman" w:hAnsi="Times New Roman" w:cs="Times New Roman"/>
          <w:bCs/>
          <w:sz w:val="28"/>
          <w:szCs w:val="28"/>
        </w:rPr>
        <w:t>,</w:t>
      </w:r>
      <w:r w:rsidR="00CD284C">
        <w:rPr>
          <w:rFonts w:ascii="Times New Roman" w:hAnsi="Times New Roman" w:cs="Times New Roman"/>
          <w:bCs/>
          <w:sz w:val="28"/>
          <w:szCs w:val="28"/>
        </w:rPr>
        <w:t xml:space="preserve"> классные часы, </w:t>
      </w:r>
      <w:r w:rsidR="00343658">
        <w:rPr>
          <w:rFonts w:ascii="Times New Roman" w:hAnsi="Times New Roman" w:cs="Times New Roman"/>
          <w:bCs/>
          <w:sz w:val="28"/>
          <w:szCs w:val="28"/>
        </w:rPr>
        <w:t xml:space="preserve"> концерты, соревнования, конкурсы</w:t>
      </w:r>
      <w:r w:rsidR="00CD284C">
        <w:rPr>
          <w:rFonts w:ascii="Times New Roman" w:hAnsi="Times New Roman" w:cs="Times New Roman"/>
          <w:bCs/>
          <w:sz w:val="28"/>
          <w:szCs w:val="28"/>
        </w:rPr>
        <w:t>. Во внеурочное время это родительские собрания, привлечение студентов к работе по благоустройству и озеленению территории колледжа, общежития. Системность воспитательных мероприятий – основа воспитательной работы в колледже.</w:t>
      </w:r>
    </w:p>
    <w:p w:rsidR="00CA1304" w:rsidRPr="00CA1304" w:rsidRDefault="00343658" w:rsidP="00CA13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A1304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="00CA1304">
        <w:rPr>
          <w:rFonts w:ascii="Times New Roman" w:hAnsi="Times New Roman" w:cs="Times New Roman"/>
          <w:bCs/>
          <w:sz w:val="28"/>
          <w:szCs w:val="28"/>
        </w:rPr>
        <w:t>Щекинском</w:t>
      </w:r>
      <w:proofErr w:type="spellEnd"/>
      <w:r w:rsidR="00CA1304">
        <w:rPr>
          <w:rFonts w:ascii="Times New Roman" w:hAnsi="Times New Roman" w:cs="Times New Roman"/>
          <w:bCs/>
          <w:sz w:val="28"/>
          <w:szCs w:val="28"/>
        </w:rPr>
        <w:t xml:space="preserve"> политехническом колледже ведется </w:t>
      </w:r>
      <w:proofErr w:type="gramStart"/>
      <w:r w:rsidR="00CA1304">
        <w:rPr>
          <w:rFonts w:ascii="Times New Roman" w:hAnsi="Times New Roman" w:cs="Times New Roman"/>
          <w:bCs/>
          <w:sz w:val="28"/>
          <w:szCs w:val="28"/>
        </w:rPr>
        <w:t>обучение по специальности</w:t>
      </w:r>
      <w:proofErr w:type="gramEnd"/>
      <w:r w:rsidR="00CA1304">
        <w:rPr>
          <w:rFonts w:ascii="Times New Roman" w:hAnsi="Times New Roman" w:cs="Times New Roman"/>
          <w:bCs/>
          <w:sz w:val="28"/>
          <w:szCs w:val="28"/>
        </w:rPr>
        <w:t xml:space="preserve"> «Туризм и гостеприимство».</w:t>
      </w:r>
      <w:r w:rsidR="00CA1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Сфера </w:t>
      </w:r>
      <w:r w:rsidR="00CA1304" w:rsidRPr="00536F3E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туризма</w:t>
      </w:r>
      <w:r w:rsidR="00CA1304" w:rsidRPr="00DE2E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A1304" w:rsidRPr="000C009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мировой тенденцией нашего времени, как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средство повышения качества жизни населения, воспитания патриотических чувств молодежи, </w:t>
      </w:r>
      <w:r w:rsidR="00A479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</w:t>
      </w:r>
      <w:r w:rsidR="00CA13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основа 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>просвещения и развити</w:t>
      </w:r>
      <w:r w:rsidR="00CA13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общества.</w:t>
      </w:r>
      <w:r w:rsidR="00CA1304" w:rsidRPr="000C0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 обладает огромным потенциалом, </w:t>
      </w:r>
      <w:r w:rsidR="00CA1304" w:rsidRPr="000C00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для развития внутреннего туризма, так и для приема иностранных туристов. 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Регионы нашей страны </w:t>
      </w:r>
      <w:r w:rsidR="00CA13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располагают 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высоким культурно-познавательным и туристско-рекреационным потенциалом: </w:t>
      </w:r>
      <w:r w:rsidR="00CA1304" w:rsidRPr="000C0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историческое и культурное наследие, первозданная природа</w:t>
      </w:r>
      <w:r w:rsidR="00CA1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хорошая транспортная доступность объектов туристского показа,</w:t>
      </w:r>
      <w:r w:rsidR="00CA13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богатые традиции</w:t>
      </w:r>
      <w:r w:rsidR="00CA1304" w:rsidRPr="000C009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04EEA" w:rsidRDefault="00CA1304" w:rsidP="00CA130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A59F8" w:rsidRPr="00FB49E5">
        <w:rPr>
          <w:sz w:val="28"/>
          <w:szCs w:val="28"/>
        </w:rPr>
        <w:t>Специалист по туризму (базовой подготовк</w:t>
      </w:r>
      <w:r w:rsidR="001A59F8">
        <w:rPr>
          <w:sz w:val="28"/>
          <w:szCs w:val="28"/>
        </w:rPr>
        <w:t xml:space="preserve">и) должен обладать всеми общими, </w:t>
      </w:r>
      <w:r w:rsidR="001A59F8" w:rsidRPr="00FB49E5">
        <w:rPr>
          <w:sz w:val="28"/>
          <w:szCs w:val="28"/>
        </w:rPr>
        <w:t>а также профессиональными компетенциями</w:t>
      </w:r>
      <w:r w:rsidR="001A59F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04EEA" w:rsidRPr="00FB49E5">
        <w:rPr>
          <w:rFonts w:eastAsia="Times New Roman"/>
          <w:color w:val="181818"/>
          <w:sz w:val="28"/>
          <w:szCs w:val="28"/>
          <w:lang w:eastAsia="ru-RU"/>
        </w:rPr>
        <w:t xml:space="preserve">Подготовка квалифицированных кадров в сфере туризма, имеющих развитую профессиональную компетенцию со знанием иностранных языков, является сегодня особенно актуальной. </w:t>
      </w:r>
      <w:r w:rsidR="00704EEA" w:rsidRPr="00FB49E5">
        <w:rPr>
          <w:sz w:val="28"/>
          <w:szCs w:val="28"/>
        </w:rPr>
        <w:t>Специалисту по туризму нужно быть эрудированным, начитанным, знать родной и иностранный  язык.</w:t>
      </w:r>
    </w:p>
    <w:p w:rsidR="00C629C9" w:rsidRDefault="00A47984" w:rsidP="00CA130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629C9">
        <w:rPr>
          <w:sz w:val="28"/>
          <w:szCs w:val="28"/>
        </w:rPr>
        <w:t>Необходимость формирования профессионально-нравственной культуры диктуется специфическими особенностями подготовки будущего специалиста в области туризма. Такие особенности определяются типом и профилем учебного заведения, базовым образованием преподавателей, уровнем их воспитательного потенциала, стажем педагогической деятельности, разнообразием и глубиной воспитательных</w:t>
      </w:r>
      <w:r w:rsidR="002E6B50">
        <w:rPr>
          <w:sz w:val="28"/>
          <w:szCs w:val="28"/>
        </w:rPr>
        <w:t xml:space="preserve"> </w:t>
      </w:r>
      <w:r w:rsidR="00C629C9">
        <w:rPr>
          <w:sz w:val="28"/>
          <w:szCs w:val="28"/>
        </w:rPr>
        <w:t xml:space="preserve">форм воздействия, влиянием актива группы на формирование профессионально-нравственной культуры </w:t>
      </w:r>
      <w:proofErr w:type="spellStart"/>
      <w:r w:rsidR="00C629C9">
        <w:rPr>
          <w:sz w:val="28"/>
          <w:szCs w:val="28"/>
        </w:rPr>
        <w:t>одногруппников</w:t>
      </w:r>
      <w:proofErr w:type="spellEnd"/>
      <w:r w:rsidR="00C629C9">
        <w:rPr>
          <w:sz w:val="28"/>
          <w:szCs w:val="28"/>
        </w:rPr>
        <w:t>.</w:t>
      </w:r>
    </w:p>
    <w:p w:rsidR="00260FAB" w:rsidRDefault="00260FAB" w:rsidP="00CA130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Психологический портрет студентов направления «Туризм и гостеприимство» позволяет сделать вывод, что общение является  фактором становления личности будущего специалиста и развития его профессионально-нравственной культуры. Именно общение выступает средством формирования моральных, нравственных, творческих, идеологических ценностей.</w:t>
      </w:r>
    </w:p>
    <w:p w:rsidR="004B416E" w:rsidRPr="004B416E" w:rsidRDefault="00260FAB" w:rsidP="004B416E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41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Большое значение в формировании профессионально-нравственной культуры специалистов по туризму является участие в исследовательской работе. Она способствует формированию таких качеств, как целеус</w:t>
      </w:r>
      <w:r w:rsidR="00A47984">
        <w:rPr>
          <w:sz w:val="28"/>
          <w:szCs w:val="28"/>
        </w:rPr>
        <w:t>тремленность, организованность, умение доводить начатое дело до конца.</w:t>
      </w:r>
      <w:r w:rsidR="002E6B50">
        <w:rPr>
          <w:sz w:val="28"/>
          <w:szCs w:val="28"/>
        </w:rPr>
        <w:t xml:space="preserve"> </w:t>
      </w:r>
      <w:r w:rsidR="00DB1281" w:rsidRPr="005459BE">
        <w:rPr>
          <w:sz w:val="28"/>
          <w:szCs w:val="28"/>
        </w:rPr>
        <w:t>Индивидуальный проект на 1 курсе</w:t>
      </w:r>
      <w:r w:rsidR="002E6B50">
        <w:rPr>
          <w:sz w:val="28"/>
          <w:szCs w:val="28"/>
        </w:rPr>
        <w:t xml:space="preserve"> - э</w:t>
      </w:r>
      <w:r w:rsidR="00DB1281" w:rsidRPr="005459BE">
        <w:rPr>
          <w:sz w:val="28"/>
          <w:szCs w:val="28"/>
        </w:rPr>
        <w:t>то оценка</w:t>
      </w:r>
      <w:r w:rsidR="002E6B50">
        <w:rPr>
          <w:sz w:val="28"/>
          <w:szCs w:val="28"/>
        </w:rPr>
        <w:t xml:space="preserve"> личностных, </w:t>
      </w:r>
      <w:r w:rsidR="002E6B50">
        <w:rPr>
          <w:sz w:val="28"/>
          <w:szCs w:val="28"/>
        </w:rPr>
        <w:lastRenderedPageBreak/>
        <w:t>предметных</w:t>
      </w:r>
      <w:r w:rsidR="00DB1281" w:rsidRPr="005459BE">
        <w:rPr>
          <w:sz w:val="28"/>
          <w:szCs w:val="28"/>
        </w:rPr>
        <w:t xml:space="preserve"> и </w:t>
      </w:r>
      <w:proofErr w:type="spellStart"/>
      <w:r w:rsidR="00DB1281" w:rsidRPr="005459BE">
        <w:rPr>
          <w:sz w:val="28"/>
          <w:szCs w:val="28"/>
        </w:rPr>
        <w:t>метапредметных</w:t>
      </w:r>
      <w:proofErr w:type="spellEnd"/>
      <w:r w:rsidR="00DB1281" w:rsidRPr="005459BE">
        <w:rPr>
          <w:sz w:val="28"/>
          <w:szCs w:val="28"/>
        </w:rPr>
        <w:t xml:space="preserve"> результатов, полученных </w:t>
      </w:r>
      <w:proofErr w:type="gramStart"/>
      <w:r w:rsidR="00DB1281" w:rsidRPr="005459BE">
        <w:rPr>
          <w:sz w:val="28"/>
          <w:szCs w:val="28"/>
        </w:rPr>
        <w:t>обучающимися</w:t>
      </w:r>
      <w:proofErr w:type="gramEnd"/>
      <w:r w:rsidR="00DB1281" w:rsidRPr="005459BE">
        <w:rPr>
          <w:sz w:val="28"/>
          <w:szCs w:val="28"/>
        </w:rPr>
        <w:t xml:space="preserve"> в ходе освоения основной образовательной программы ФГОС СОО и в пределах освоения ППССЗ. Цель выполнения - продемонстрировать свои достижения в самостоятельном освоении содержания и методов избранных областей знаний, способность проектировать и осуществлять результативную деятельность соо</w:t>
      </w:r>
      <w:r w:rsidR="00DB1281">
        <w:rPr>
          <w:sz w:val="28"/>
          <w:szCs w:val="28"/>
        </w:rPr>
        <w:t>тветствующей учебной дисциплине.</w:t>
      </w:r>
      <w:r w:rsidR="002E6B50">
        <w:rPr>
          <w:sz w:val="28"/>
          <w:szCs w:val="28"/>
        </w:rPr>
        <w:t xml:space="preserve"> </w:t>
      </w:r>
    </w:p>
    <w:p w:rsidR="00704EEA" w:rsidRPr="00FB49E5" w:rsidRDefault="004B416E" w:rsidP="001A59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4EEA">
        <w:rPr>
          <w:rFonts w:ascii="Times New Roman" w:hAnsi="Times New Roman" w:cs="Times New Roman"/>
          <w:sz w:val="28"/>
          <w:szCs w:val="28"/>
        </w:rPr>
        <w:t>Многоступенчатая работа, направленная на формирование патриотичес</w:t>
      </w:r>
      <w:r w:rsidR="0091622B">
        <w:rPr>
          <w:rFonts w:ascii="Times New Roman" w:hAnsi="Times New Roman" w:cs="Times New Roman"/>
          <w:sz w:val="28"/>
          <w:szCs w:val="28"/>
        </w:rPr>
        <w:t>к</w:t>
      </w:r>
      <w:r w:rsidR="00704EEA">
        <w:rPr>
          <w:rFonts w:ascii="Times New Roman" w:hAnsi="Times New Roman" w:cs="Times New Roman"/>
          <w:sz w:val="28"/>
          <w:szCs w:val="28"/>
        </w:rPr>
        <w:t>ого чув</w:t>
      </w:r>
      <w:r w:rsidR="0091622B">
        <w:rPr>
          <w:rFonts w:ascii="Times New Roman" w:hAnsi="Times New Roman" w:cs="Times New Roman"/>
          <w:sz w:val="28"/>
          <w:szCs w:val="28"/>
        </w:rPr>
        <w:t>ства к родной стран</w:t>
      </w:r>
      <w:r w:rsidR="009C5A0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91622B">
        <w:rPr>
          <w:rFonts w:ascii="Times New Roman" w:hAnsi="Times New Roman" w:cs="Times New Roman"/>
          <w:sz w:val="28"/>
          <w:szCs w:val="28"/>
        </w:rPr>
        <w:t xml:space="preserve"> родному краю, городу, учебному заведению, развивает творческую активность студентов.</w:t>
      </w:r>
      <w:r w:rsidR="0049067B">
        <w:rPr>
          <w:rFonts w:ascii="Times New Roman" w:hAnsi="Times New Roman" w:cs="Times New Roman"/>
          <w:sz w:val="28"/>
          <w:szCs w:val="28"/>
        </w:rPr>
        <w:t xml:space="preserve"> </w:t>
      </w:r>
      <w:r w:rsidR="0091622B">
        <w:rPr>
          <w:rFonts w:ascii="Times New Roman" w:hAnsi="Times New Roman" w:cs="Times New Roman"/>
          <w:sz w:val="28"/>
          <w:szCs w:val="28"/>
        </w:rPr>
        <w:t xml:space="preserve">Результатом этой деятельности </w:t>
      </w:r>
      <w:r w:rsidR="0049067B">
        <w:rPr>
          <w:rFonts w:ascii="Times New Roman" w:hAnsi="Times New Roman" w:cs="Times New Roman"/>
          <w:sz w:val="28"/>
          <w:szCs w:val="28"/>
        </w:rPr>
        <w:t>являются проектные задания в форме сочинения, презентации, стенгазеты, на духовном уровне – развитие чувства гордости за свою страну, осознание роли России в судьбах мира, сопричастности к событиям современности.</w:t>
      </w:r>
      <w:r w:rsidR="0091622B">
        <w:rPr>
          <w:rFonts w:ascii="Times New Roman" w:hAnsi="Times New Roman" w:cs="Times New Roman"/>
          <w:sz w:val="28"/>
          <w:szCs w:val="28"/>
        </w:rPr>
        <w:t xml:space="preserve"> </w:t>
      </w:r>
      <w:r w:rsidR="009C5A03">
        <w:rPr>
          <w:rFonts w:ascii="Times New Roman" w:hAnsi="Times New Roman" w:cs="Times New Roman"/>
          <w:sz w:val="28"/>
          <w:szCs w:val="28"/>
        </w:rPr>
        <w:t>И, конечно же, важный инструмент воспитания подрастающего поколения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A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это </w:t>
      </w:r>
      <w:r w:rsidR="009C5A03">
        <w:rPr>
          <w:rFonts w:ascii="Times New Roman" w:hAnsi="Times New Roman" w:cs="Times New Roman"/>
          <w:sz w:val="28"/>
          <w:szCs w:val="28"/>
        </w:rPr>
        <w:t xml:space="preserve">коллектив преподавателей, целью работы которого является  </w:t>
      </w:r>
      <w:r w:rsidR="009C5A03" w:rsidRPr="00335FBB">
        <w:rPr>
          <w:rFonts w:ascii="Times New Roman" w:hAnsi="Times New Roman" w:cs="Times New Roman"/>
          <w:sz w:val="28"/>
          <w:szCs w:val="28"/>
        </w:rPr>
        <w:t>создание  условий  для саморазвития и самореализации личности обучающегося, его успешной социализации в обществе.</w:t>
      </w:r>
    </w:p>
    <w:p w:rsidR="00836294" w:rsidRDefault="00836294"/>
    <w:sectPr w:rsidR="00836294" w:rsidSect="00836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A59F8"/>
    <w:rsid w:val="001A59F8"/>
    <w:rsid w:val="00260FAB"/>
    <w:rsid w:val="002E6B50"/>
    <w:rsid w:val="00343658"/>
    <w:rsid w:val="0049067B"/>
    <w:rsid w:val="004B416E"/>
    <w:rsid w:val="00541061"/>
    <w:rsid w:val="00704EEA"/>
    <w:rsid w:val="00836294"/>
    <w:rsid w:val="0091622B"/>
    <w:rsid w:val="009C5A03"/>
    <w:rsid w:val="00A47984"/>
    <w:rsid w:val="00BA2BDE"/>
    <w:rsid w:val="00C629C9"/>
    <w:rsid w:val="00CA1304"/>
    <w:rsid w:val="00CD284C"/>
    <w:rsid w:val="00DB1281"/>
    <w:rsid w:val="00EB0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59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EF002-1AAE-47F0-95E7-1A43E22D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2025-09-24T09:36:00Z</dcterms:created>
  <dcterms:modified xsi:type="dcterms:W3CDTF">2025-09-25T07:58:00Z</dcterms:modified>
</cp:coreProperties>
</file>