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131" w:rsidRPr="00C60ED0" w:rsidRDefault="008A0C01" w:rsidP="000F637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Проект </w:t>
      </w:r>
    </w:p>
    <w:p w:rsidR="008A0C01" w:rsidRPr="00C60ED0" w:rsidRDefault="00961131" w:rsidP="000F6375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«Награждён посмертно</w:t>
      </w:r>
      <w:r w:rsidR="008A0C01" w:rsidRPr="00C60ED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»</w:t>
      </w:r>
    </w:p>
    <w:p w:rsidR="008A0C01" w:rsidRPr="00C60ED0" w:rsidRDefault="008A0C01" w:rsidP="000F637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Тип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 виду деятельности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познавательно – </w:t>
      </w:r>
      <w:proofErr w:type="gramStart"/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информационный</w:t>
      </w:r>
      <w:proofErr w:type="gramEnd"/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 числу участников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групповой</w:t>
      </w:r>
      <w:proofErr w:type="gramEnd"/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 времени проведения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961131" w:rsidRPr="00C60ED0">
        <w:rPr>
          <w:rFonts w:ascii="Times New Roman" w:hAnsi="Times New Roman" w:cs="Times New Roman"/>
          <w:sz w:val="28"/>
          <w:szCs w:val="28"/>
        </w:rPr>
        <w:t>среднесрочный</w:t>
      </w:r>
      <w:proofErr w:type="gramEnd"/>
      <w:r w:rsidR="00961131" w:rsidRPr="00C60ED0">
        <w:rPr>
          <w:rFonts w:ascii="Times New Roman" w:hAnsi="Times New Roman" w:cs="Times New Roman"/>
          <w:sz w:val="28"/>
          <w:szCs w:val="28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F63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Участники </w:t>
      </w:r>
      <w:r w:rsidRPr="000F6375">
        <w:rPr>
          <w:rFonts w:ascii="Times New Roman" w:eastAsia="Times New Roman" w:hAnsi="Times New Roman" w:cs="Times New Roman"/>
          <w:bCs/>
          <w:color w:val="111111"/>
          <w:sz w:val="28"/>
          <w:szCs w:val="28"/>
          <w:u w:val="single"/>
          <w:lang w:eastAsia="ru-RU"/>
        </w:rPr>
        <w:t>проекта</w:t>
      </w:r>
      <w:r w:rsidRPr="000F637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подготовительной к школе группы компенсирующей направленности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родители, воспитатели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ветераны.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Проблема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 Д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ети 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нашего времени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знают, что такое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война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 рассказать им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войне 1941 – 1945г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Идея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Познакомить детей с ветераном писателем детских рассказов. Дать как можно больше информации о </w:t>
      </w:r>
      <w:r w:rsidR="00961131"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героическо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прошлом нашей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страны.</w:t>
      </w:r>
      <w:r w:rsidR="00C5147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Познакомить с героями –</w:t>
      </w:r>
      <w:r w:rsidR="00907AD7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147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собаками.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Актуальность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Патриотическое чувство 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результат длительного, воспита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тельного воздействия,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личность,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начиная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самого 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раннего детства и оно является, одной из актуальных проблем воспитания.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результате систематической, целенаправленной воспитательной работы у детей могут быть сформированы элементы гражданственности и патриотизма. Нельзя быть патриотом, не чувствуя личной связи с Родиной, не зная, как любили и защищали ее наши предки.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следует забывать, что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война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одним из наиболее важных исторических опытов и практик в формировании, воспитании и восприятии настоящего мужчины. Образ воина является символом мужественности. 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годы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наиболее ярко проявились такие качества как отвага, дружба, взаимопомощь, мужество, преданность, … Но они были присущи не только людям, но и их четвероногим друзьям –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собакам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 многие из нас знают об этих четвероногих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героях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спасших жизни сотни тысяч человеческих жизней. Возможно, некоторые ветераны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остались живы только благодаря их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отличной работе и беспрекословному исполнению своего долга – помогать человеку в любой ситуации, даже если она будет стоить им жизни.</w:t>
      </w:r>
    </w:p>
    <w:p w:rsidR="008A0C01" w:rsidRPr="00C60ED0" w:rsidRDefault="0096113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ыло принято ре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шение разработать </w:t>
      </w:r>
      <w:r w:rsidR="008A0C01"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60ED0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Награждён посмертно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Задачи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Познакомить с историей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полной примеров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величайшего героизма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мужества людей в борьбе за свободу Родины; рассказать о смелости и преданности, которую проявляли наши четвероногие друзья –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собаки в годы Великой Отечественной Войны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Подвести к восприятию художественных произведений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Уточнить знания о праздновании Дня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Победы,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объяснить, почему он так </w:t>
      </w:r>
      <w:proofErr w:type="gramStart"/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называется</w:t>
      </w:r>
      <w:proofErr w:type="gramEnd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кого поздравляют в этот день.</w:t>
      </w:r>
    </w:p>
    <w:p w:rsidR="0096113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Формировать нравственно –</w:t>
      </w:r>
      <w:r w:rsidR="0072765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патриотические качества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Рассказать детям о том, что люди помнят и чтя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память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собаках - героях Великой Отечественной Войны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честь пишут стихи, устанавливают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памятники.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Познакомить детей с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собаками – героями Великой Отечественной Войны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Организовать сотрудничество с родителями, оказывать поддержку и содействие семьям в воспитании у дошкольников патриотических чувств.</w:t>
      </w:r>
      <w:r w:rsidR="00C5147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Организовать встречу с автором повести о собаке</w:t>
      </w:r>
      <w:r w:rsidR="0072765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147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герое Цезаре с Трубачёвым Григорием Дмитриевичем.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Воспитывать в детях бережное отношение к животным.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Сроки реализации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="00C5147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январь </w:t>
      </w:r>
      <w:r w:rsidR="00907AD7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май </w:t>
      </w:r>
      <w:r w:rsidR="00C5147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2020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года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Предполагаемый результат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Пробуждение в детях инте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реса и уважения к истории страны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Привлечение к совместной работе родителей.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Расширение знаний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Формирование уважительного отношения к участникам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войны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бережного отношения к животным.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5. Понимание важности праздника – Дня Победы в жизни российского человека.</w:t>
      </w:r>
    </w:p>
    <w:p w:rsidR="008A0C01" w:rsidRPr="00C60ED0" w:rsidRDefault="0096113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Оформление выставки детских 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 и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рисунков по книге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="00C5147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Награждён</w:t>
      </w:r>
      <w:proofErr w:type="gramEnd"/>
      <w:r w:rsidR="00C5147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посмертно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Этапы работы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этап Подготовительный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Определение темы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Формулирование целей и задач.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Беседа с детьми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96113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Я знаю о войне!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Подбор необходимого материала.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Привлеч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ение родителей к участию в проекте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Составление презентации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="00961131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Награждён</w:t>
      </w:r>
      <w:proofErr w:type="gramEnd"/>
      <w:r w:rsidR="00961131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 посмертно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Подготовка консультаций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родителям на тему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 рассказать детям о </w:t>
      </w:r>
      <w:r w:rsidR="00C5147B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героях войны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этап Основной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(реализация 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проекта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Работа с детьми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6113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Образовательные</w:t>
      </w:r>
      <w:r w:rsidR="0096113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области</w:t>
      </w:r>
    </w:p>
    <w:p w:rsidR="0096113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Деятельность с детьми 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Цель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Познавательное</w:t>
      </w:r>
      <w:r w:rsidR="00C5147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развитие -</w:t>
      </w:r>
      <w:r w:rsidR="0072765B"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Беседа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C5147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 местам боевой славы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«День Победы»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2765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Собаки </w:t>
      </w:r>
      <w:r w:rsidR="0072765B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на 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войн</w:t>
      </w:r>
      <w:r w:rsidR="0072765B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е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показ презентации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Собаки – герои </w:t>
      </w:r>
      <w:r w:rsidR="0072765B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войны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рассматривание иллюстраций «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Великая Отечественная Война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произведениях художников»,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собаки на 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памятники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собакам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Сформировать у детей начальные представления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познакомить с ролью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</w:t>
      </w:r>
      <w:r w:rsidR="00961131"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бак в годы 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Войны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их подвигах и преданности.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Речевое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- выставка художественной литературы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72765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собаках - героях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- Знакомство с художественной литературой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0C01" w:rsidRPr="00C60ED0" w:rsidRDefault="0072765B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Трубачёв Г.Д. «Награждён посмертно»; 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С. </w:t>
      </w:r>
      <w:proofErr w:type="spellStart"/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Ерошенко</w:t>
      </w:r>
      <w:proofErr w:type="spellEnd"/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8A0C01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Собаки на войне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Малютин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Воспоминание ветерана</w:t>
      </w:r>
      <w:proofErr w:type="gramEnd"/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С. </w:t>
      </w:r>
      <w:proofErr w:type="spellStart"/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Баруздин</w:t>
      </w:r>
      <w:proofErr w:type="spellEnd"/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«Шел по улице солдат»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Л. Кассиль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«Твои защитники»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З. Александрова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«Дозор»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А. Жаров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«Пограничник»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составление рассказа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="0072765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Награждён</w:t>
      </w:r>
      <w:proofErr w:type="gramEnd"/>
      <w:r w:rsidR="0072765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посмертно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заучивание пословиц и поговорок о чести, долге, солдатской дружбе. Познакомить с художественной литературой, учить </w:t>
      </w:r>
      <w:proofErr w:type="gram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эмоционально</w:t>
      </w:r>
      <w:proofErr w:type="gramEnd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воспринимать художественные произведения; развивать у детей связную речь, добиваться логической последовательности в рассказах.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Художественно –</w:t>
      </w:r>
      <w:r w:rsidR="000F637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эстетическое развитие - Слушание музыкальных произведений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М. </w:t>
      </w:r>
      <w:proofErr w:type="spell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Блантер</w:t>
      </w:r>
      <w:proofErr w:type="spellEnd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М. Исаковский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«Катюша»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Д. </w:t>
      </w:r>
      <w:proofErr w:type="spell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Тухманов</w:t>
      </w:r>
      <w:proofErr w:type="spellEnd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Харитонов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«День Победы»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Лебедев – Кумач, А. Александров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«Священная 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война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Лазарев, В. Агапкин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«Прощание славянки»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лепка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Собаки и танки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аппликация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«Памятник </w:t>
      </w:r>
      <w:r w:rsidR="0072765B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Цезарю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рисование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72765B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Цезарь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 xml:space="preserve"> на войне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самостоятельная художественная деятельность. Познакомить с музыкальными произведениями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развивать изобразительные способности, художественное творчество, воображение.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Социально – коммуникативное развитие - Сюжетно – ролевая игра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«Пограничники»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72765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разведке с собакой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-дидактическая игра </w:t>
      </w:r>
      <w:r w:rsidR="0072765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пару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72765B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строительная игра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«Памятник </w:t>
      </w:r>
      <w:r w:rsidR="0072765B"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Цезарю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нравственно –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патриотические качества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ловкость,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храбрость, мужество, стремление защищать свою Родину, воспитывать любовь и бережное отношение к животным. Развивать умение выражать словами свои мысли, чувства.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Физическое развитие Физкультурный досуг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«Защитники Родины»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Формировать у детей физические навыки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Работа с родителями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Консультация для родителей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«Как рассказать ребенку </w:t>
      </w:r>
      <w:r w:rsidR="00C60ED0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 ВОВ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72765B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Выставка рисунков на тему: «Каким я вижу памятник собаке – герою Цезарю» 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A0C01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(родители с детьми)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этап Заключительный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Оформление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72765B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Оформление выставки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работ,</w:t>
      </w:r>
    </w:p>
    <w:p w:rsidR="00C60ED0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Оформление </w:t>
      </w:r>
      <w:r w:rsidR="0072765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выставки книг о собаках героях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="0072765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Награждён</w:t>
      </w:r>
      <w:proofErr w:type="gramEnd"/>
      <w:r w:rsidR="0072765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посмертно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0F6375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F63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Результаты </w:t>
      </w:r>
      <w:r w:rsidRPr="000F6375">
        <w:rPr>
          <w:rFonts w:ascii="Times New Roman" w:eastAsia="Times New Roman" w:hAnsi="Times New Roman" w:cs="Times New Roman"/>
          <w:bCs/>
          <w:i/>
          <w:color w:val="111111"/>
          <w:sz w:val="28"/>
          <w:szCs w:val="28"/>
          <w:lang w:eastAsia="ru-RU"/>
        </w:rPr>
        <w:t>проекта</w:t>
      </w:r>
      <w:r w:rsidRPr="000F6375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: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Расширены знания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Закреплено умение составлять рассказ о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собаках на 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Сформировано уважительное отношение к участникам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войны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их четвероногим друзьям.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Продукт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проектной деятельности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выставка творческих работ детей,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C60ED0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собрана коллекция книг </w:t>
      </w:r>
      <w:r w:rsidR="0072765B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собаках на войне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="0072765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Награждён</w:t>
      </w:r>
      <w:proofErr w:type="gramEnd"/>
      <w:r w:rsidR="0072765B"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посмертно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презентация </w:t>
      </w:r>
      <w:r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проекта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0C01" w:rsidRPr="00C60ED0" w:rsidRDefault="008A0C01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Перспектива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F6375" w:rsidRDefault="00C60ED0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Важно п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родолжать расширение и реализацию поставленных задач в развитии детей, их знаний о </w:t>
      </w:r>
      <w:r w:rsidR="008A0C01" w:rsidRPr="00C60ED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Великой Отечественной Войне</w:t>
      </w:r>
      <w:r w:rsidR="008A0C01"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F6375" w:rsidRDefault="000F6375" w:rsidP="000F6375">
      <w:pPr>
        <w:spacing w:after="0" w:line="360" w:lineRule="auto"/>
        <w:ind w:left="1701" w:right="567" w:firstLine="34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F6375" w:rsidRDefault="000F6375" w:rsidP="000F6375">
      <w:pPr>
        <w:spacing w:after="0" w:line="360" w:lineRule="auto"/>
        <w:ind w:left="1701" w:right="567" w:firstLine="34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F6375">
        <w:rPr>
          <w:rFonts w:ascii="Times New Roman" w:eastAsia="Calibri" w:hAnsi="Times New Roman" w:cs="Times New Roman"/>
          <w:sz w:val="28"/>
          <w:szCs w:val="28"/>
          <w:u w:val="single"/>
        </w:rPr>
        <w:t>Список используемой литературы:</w:t>
      </w:r>
    </w:p>
    <w:p w:rsidR="000F6375" w:rsidRDefault="000F6375" w:rsidP="000F6375">
      <w:pPr>
        <w:spacing w:after="0" w:line="360" w:lineRule="auto"/>
        <w:ind w:righ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Трубачёв Г.Д. «Награждён посмертно»</w:t>
      </w:r>
    </w:p>
    <w:p w:rsidR="000F6375" w:rsidRDefault="000F6375" w:rsidP="000F6375">
      <w:pPr>
        <w:spacing w:after="0" w:line="360" w:lineRule="auto"/>
        <w:ind w:right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С. </w:t>
      </w:r>
      <w:proofErr w:type="spell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Ерошенко</w:t>
      </w:r>
      <w:proofErr w:type="spellEnd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Собаки на войне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0F6375" w:rsidRDefault="000F6375" w:rsidP="000F637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Малютин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Воспоминание ветерана</w:t>
      </w:r>
      <w:proofErr w:type="gramEnd"/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:rsidR="000F6375" w:rsidRDefault="000F6375" w:rsidP="000F637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С. </w:t>
      </w:r>
      <w:proofErr w:type="spell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Баруздин</w:t>
      </w:r>
      <w:proofErr w:type="spellEnd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«Шел по улице солдат»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:rsidR="000F6375" w:rsidRDefault="000F6375" w:rsidP="000F637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Л. Кассиль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«Твои защитники»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0F6375" w:rsidRPr="000F6375" w:rsidRDefault="000F6375" w:rsidP="000F6375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З. Александрова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«Дозор»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А. Жаров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«Пограничник»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F6375" w:rsidRDefault="000F6375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 xml:space="preserve">- Сборник музыкальных 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произведений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М. </w:t>
      </w:r>
      <w:proofErr w:type="spell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Блантер</w:t>
      </w:r>
      <w:proofErr w:type="spellEnd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М. Исаковский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«Катюша»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Д. </w:t>
      </w:r>
      <w:proofErr w:type="spellStart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Тухманов</w:t>
      </w:r>
      <w:proofErr w:type="spellEnd"/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Харитонов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«День Победы»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Лебедев – Кумач, А. Александров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«Священная </w:t>
      </w:r>
      <w:r w:rsidRPr="00C60ED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война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C60ED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В. Лазарев, В. Агапкин </w:t>
      </w:r>
      <w:r w:rsidRPr="00C60ED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«Прощание славянки»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0F6375" w:rsidRDefault="005F5816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5" w:history="1">
        <w:r w:rsidR="004C5A5B" w:rsidRPr="00DF29F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https://youtu.be/ucAGfi006_g</w:t>
        </w:r>
      </w:hyperlink>
    </w:p>
    <w:p w:rsidR="004C5A5B" w:rsidRDefault="005F5816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6" w:history="1">
        <w:r w:rsidR="004C5A5B" w:rsidRPr="00DF29F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https://youtu.be/OxD_ja058vA</w:t>
        </w:r>
      </w:hyperlink>
    </w:p>
    <w:p w:rsidR="004C5A5B" w:rsidRDefault="005F5816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hyperlink r:id="rId7" w:history="1">
        <w:r w:rsidR="004C5A5B" w:rsidRPr="00DF29F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https://youtu.be/6uYD2fA41Hw</w:t>
        </w:r>
      </w:hyperlink>
    </w:p>
    <w:p w:rsidR="004C5A5B" w:rsidRDefault="004C5A5B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C174B" w:rsidRDefault="00AC174B" w:rsidP="00AC174B">
      <w:pPr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МБДОУ ДСКВ №30 г. Ейска МО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Ейский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</w:t>
      </w:r>
    </w:p>
    <w:p w:rsidR="000F6375" w:rsidRDefault="00AC174B" w:rsidP="00AC174B">
      <w:pPr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Павлик Елена Павловна</w:t>
      </w:r>
    </w:p>
    <w:p w:rsidR="000F6375" w:rsidRPr="00C60ED0" w:rsidRDefault="000F6375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6375" w:rsidRPr="000F6375" w:rsidRDefault="000F6375" w:rsidP="000F6375">
      <w:pPr>
        <w:spacing w:line="360" w:lineRule="auto"/>
        <w:ind w:left="1701" w:right="567" w:firstLine="348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0F6375" w:rsidRDefault="000F6375" w:rsidP="000F6375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F6375" w:rsidRPr="00C60ED0" w:rsidRDefault="000F6375" w:rsidP="000F6375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30D52" w:rsidRPr="00C60ED0" w:rsidRDefault="00F30D52" w:rsidP="000F6375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7C6B5C" w:rsidRPr="00C60ED0" w:rsidRDefault="007C6B5C" w:rsidP="000F637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7C6B5C" w:rsidRPr="00C60ED0" w:rsidSect="007C6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90A8B"/>
    <w:multiLevelType w:val="multilevel"/>
    <w:tmpl w:val="39BC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E67B6"/>
    <w:multiLevelType w:val="multilevel"/>
    <w:tmpl w:val="6EEE1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E05930"/>
    <w:multiLevelType w:val="multilevel"/>
    <w:tmpl w:val="ACE41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1D02AB"/>
    <w:multiLevelType w:val="multilevel"/>
    <w:tmpl w:val="260C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0D52"/>
    <w:rsid w:val="000057A9"/>
    <w:rsid w:val="0001397D"/>
    <w:rsid w:val="00013A86"/>
    <w:rsid w:val="00020D1E"/>
    <w:rsid w:val="0003288E"/>
    <w:rsid w:val="00040A58"/>
    <w:rsid w:val="00063AC8"/>
    <w:rsid w:val="00073667"/>
    <w:rsid w:val="00073B35"/>
    <w:rsid w:val="00074451"/>
    <w:rsid w:val="00075117"/>
    <w:rsid w:val="000A14BB"/>
    <w:rsid w:val="000A7E8C"/>
    <w:rsid w:val="000B1035"/>
    <w:rsid w:val="000B51C5"/>
    <w:rsid w:val="000B7763"/>
    <w:rsid w:val="000C0CE5"/>
    <w:rsid w:val="000E33E6"/>
    <w:rsid w:val="000E4780"/>
    <w:rsid w:val="000E5B4B"/>
    <w:rsid w:val="000F06BD"/>
    <w:rsid w:val="000F48EC"/>
    <w:rsid w:val="000F6375"/>
    <w:rsid w:val="001148D4"/>
    <w:rsid w:val="00131992"/>
    <w:rsid w:val="00157267"/>
    <w:rsid w:val="001577BB"/>
    <w:rsid w:val="00182C88"/>
    <w:rsid w:val="00191387"/>
    <w:rsid w:val="00193AF9"/>
    <w:rsid w:val="001A79F6"/>
    <w:rsid w:val="001B584F"/>
    <w:rsid w:val="001B7830"/>
    <w:rsid w:val="001C66E9"/>
    <w:rsid w:val="001C7853"/>
    <w:rsid w:val="001E577D"/>
    <w:rsid w:val="001F6240"/>
    <w:rsid w:val="00210957"/>
    <w:rsid w:val="00240A40"/>
    <w:rsid w:val="002476E2"/>
    <w:rsid w:val="00251080"/>
    <w:rsid w:val="00257193"/>
    <w:rsid w:val="002672F3"/>
    <w:rsid w:val="002714B7"/>
    <w:rsid w:val="002716B3"/>
    <w:rsid w:val="00272E71"/>
    <w:rsid w:val="00283E6B"/>
    <w:rsid w:val="00297097"/>
    <w:rsid w:val="002B361A"/>
    <w:rsid w:val="002B5130"/>
    <w:rsid w:val="002E3C7B"/>
    <w:rsid w:val="002F60E4"/>
    <w:rsid w:val="00303266"/>
    <w:rsid w:val="003122B8"/>
    <w:rsid w:val="00334AF7"/>
    <w:rsid w:val="00357E01"/>
    <w:rsid w:val="00365077"/>
    <w:rsid w:val="00367528"/>
    <w:rsid w:val="0037527E"/>
    <w:rsid w:val="003B57C9"/>
    <w:rsid w:val="003D3FCC"/>
    <w:rsid w:val="003D68E3"/>
    <w:rsid w:val="003E1148"/>
    <w:rsid w:val="00407BE1"/>
    <w:rsid w:val="004273E3"/>
    <w:rsid w:val="004304CC"/>
    <w:rsid w:val="00463C35"/>
    <w:rsid w:val="00491CC0"/>
    <w:rsid w:val="004979D1"/>
    <w:rsid w:val="004A19CD"/>
    <w:rsid w:val="004C5A5B"/>
    <w:rsid w:val="004C5C22"/>
    <w:rsid w:val="004F787B"/>
    <w:rsid w:val="00513E35"/>
    <w:rsid w:val="00532A5C"/>
    <w:rsid w:val="005337D8"/>
    <w:rsid w:val="00554B21"/>
    <w:rsid w:val="00576EC8"/>
    <w:rsid w:val="005929BC"/>
    <w:rsid w:val="005C4734"/>
    <w:rsid w:val="005D6B26"/>
    <w:rsid w:val="005F5816"/>
    <w:rsid w:val="006121F8"/>
    <w:rsid w:val="006154E9"/>
    <w:rsid w:val="0062462F"/>
    <w:rsid w:val="0062733A"/>
    <w:rsid w:val="0063736A"/>
    <w:rsid w:val="00664B0A"/>
    <w:rsid w:val="00665D03"/>
    <w:rsid w:val="00690B49"/>
    <w:rsid w:val="006A3106"/>
    <w:rsid w:val="006A7447"/>
    <w:rsid w:val="006B6912"/>
    <w:rsid w:val="006D51A4"/>
    <w:rsid w:val="006D5658"/>
    <w:rsid w:val="006E3ACF"/>
    <w:rsid w:val="006F6D6E"/>
    <w:rsid w:val="00700E68"/>
    <w:rsid w:val="00703411"/>
    <w:rsid w:val="00713598"/>
    <w:rsid w:val="00717EE5"/>
    <w:rsid w:val="0072765B"/>
    <w:rsid w:val="007654CD"/>
    <w:rsid w:val="0076589C"/>
    <w:rsid w:val="00766115"/>
    <w:rsid w:val="007664A6"/>
    <w:rsid w:val="007838D9"/>
    <w:rsid w:val="00794A38"/>
    <w:rsid w:val="00795C52"/>
    <w:rsid w:val="007B1CC0"/>
    <w:rsid w:val="007B5C6C"/>
    <w:rsid w:val="007C6B5C"/>
    <w:rsid w:val="007C76BC"/>
    <w:rsid w:val="007D100B"/>
    <w:rsid w:val="007D155E"/>
    <w:rsid w:val="007F76D4"/>
    <w:rsid w:val="00800A0C"/>
    <w:rsid w:val="00800F4E"/>
    <w:rsid w:val="008401EC"/>
    <w:rsid w:val="00854584"/>
    <w:rsid w:val="00861F89"/>
    <w:rsid w:val="00866DC2"/>
    <w:rsid w:val="00872EB8"/>
    <w:rsid w:val="008A0C01"/>
    <w:rsid w:val="008A1D7A"/>
    <w:rsid w:val="008B7FB9"/>
    <w:rsid w:val="008C2DC3"/>
    <w:rsid w:val="008C4D88"/>
    <w:rsid w:val="008D038E"/>
    <w:rsid w:val="008D6D62"/>
    <w:rsid w:val="008E1C2D"/>
    <w:rsid w:val="008E2DDF"/>
    <w:rsid w:val="008E489E"/>
    <w:rsid w:val="008F3947"/>
    <w:rsid w:val="008F3A9F"/>
    <w:rsid w:val="00907AD7"/>
    <w:rsid w:val="0091047C"/>
    <w:rsid w:val="009108B4"/>
    <w:rsid w:val="009159E1"/>
    <w:rsid w:val="00921994"/>
    <w:rsid w:val="00926BFD"/>
    <w:rsid w:val="00940941"/>
    <w:rsid w:val="009515DE"/>
    <w:rsid w:val="00957D65"/>
    <w:rsid w:val="00961131"/>
    <w:rsid w:val="00964C80"/>
    <w:rsid w:val="00972AB7"/>
    <w:rsid w:val="009B4BFA"/>
    <w:rsid w:val="009C23C8"/>
    <w:rsid w:val="009C600B"/>
    <w:rsid w:val="009D23B2"/>
    <w:rsid w:val="009D2B95"/>
    <w:rsid w:val="009D4C05"/>
    <w:rsid w:val="00A01531"/>
    <w:rsid w:val="00A3249C"/>
    <w:rsid w:val="00A34E3E"/>
    <w:rsid w:val="00A84942"/>
    <w:rsid w:val="00A912E4"/>
    <w:rsid w:val="00A93A85"/>
    <w:rsid w:val="00AB6CA0"/>
    <w:rsid w:val="00AC174B"/>
    <w:rsid w:val="00AD10B7"/>
    <w:rsid w:val="00AD223B"/>
    <w:rsid w:val="00B03059"/>
    <w:rsid w:val="00B033D1"/>
    <w:rsid w:val="00B10FB1"/>
    <w:rsid w:val="00B13818"/>
    <w:rsid w:val="00B16559"/>
    <w:rsid w:val="00B32012"/>
    <w:rsid w:val="00B34BE2"/>
    <w:rsid w:val="00B44A9C"/>
    <w:rsid w:val="00B71BA0"/>
    <w:rsid w:val="00BB4C3D"/>
    <w:rsid w:val="00BB673C"/>
    <w:rsid w:val="00BC2A39"/>
    <w:rsid w:val="00BC2E19"/>
    <w:rsid w:val="00BC3376"/>
    <w:rsid w:val="00BE3741"/>
    <w:rsid w:val="00BF0806"/>
    <w:rsid w:val="00C03E59"/>
    <w:rsid w:val="00C04E08"/>
    <w:rsid w:val="00C20B85"/>
    <w:rsid w:val="00C25548"/>
    <w:rsid w:val="00C470E2"/>
    <w:rsid w:val="00C47F1A"/>
    <w:rsid w:val="00C5147B"/>
    <w:rsid w:val="00C60ED0"/>
    <w:rsid w:val="00C64367"/>
    <w:rsid w:val="00C73C58"/>
    <w:rsid w:val="00C7683E"/>
    <w:rsid w:val="00C8354B"/>
    <w:rsid w:val="00CB4C52"/>
    <w:rsid w:val="00CB6B6E"/>
    <w:rsid w:val="00CC2DCD"/>
    <w:rsid w:val="00CE260F"/>
    <w:rsid w:val="00CE5171"/>
    <w:rsid w:val="00CE60F9"/>
    <w:rsid w:val="00CF1657"/>
    <w:rsid w:val="00CF2B71"/>
    <w:rsid w:val="00CF6C2C"/>
    <w:rsid w:val="00D02032"/>
    <w:rsid w:val="00D059B1"/>
    <w:rsid w:val="00D120DD"/>
    <w:rsid w:val="00D2344C"/>
    <w:rsid w:val="00D255AB"/>
    <w:rsid w:val="00D30479"/>
    <w:rsid w:val="00D30E02"/>
    <w:rsid w:val="00D32D56"/>
    <w:rsid w:val="00D34291"/>
    <w:rsid w:val="00D431F8"/>
    <w:rsid w:val="00D45B15"/>
    <w:rsid w:val="00D47F43"/>
    <w:rsid w:val="00D631DE"/>
    <w:rsid w:val="00D64F1E"/>
    <w:rsid w:val="00D71A32"/>
    <w:rsid w:val="00D74AF5"/>
    <w:rsid w:val="00D768F4"/>
    <w:rsid w:val="00D868DF"/>
    <w:rsid w:val="00D87DBF"/>
    <w:rsid w:val="00D904B3"/>
    <w:rsid w:val="00D95F82"/>
    <w:rsid w:val="00D97AE4"/>
    <w:rsid w:val="00DA5BEF"/>
    <w:rsid w:val="00DA7F26"/>
    <w:rsid w:val="00DB19EE"/>
    <w:rsid w:val="00DD7C8F"/>
    <w:rsid w:val="00DE5528"/>
    <w:rsid w:val="00DF75D8"/>
    <w:rsid w:val="00DF7965"/>
    <w:rsid w:val="00E03CE5"/>
    <w:rsid w:val="00E116A7"/>
    <w:rsid w:val="00E15295"/>
    <w:rsid w:val="00E16350"/>
    <w:rsid w:val="00E17CF8"/>
    <w:rsid w:val="00E27190"/>
    <w:rsid w:val="00E27E26"/>
    <w:rsid w:val="00E308E9"/>
    <w:rsid w:val="00E31331"/>
    <w:rsid w:val="00E359E3"/>
    <w:rsid w:val="00E40697"/>
    <w:rsid w:val="00E411E4"/>
    <w:rsid w:val="00E53B3B"/>
    <w:rsid w:val="00E71B26"/>
    <w:rsid w:val="00E8220E"/>
    <w:rsid w:val="00EA787B"/>
    <w:rsid w:val="00EB1772"/>
    <w:rsid w:val="00ED1FE7"/>
    <w:rsid w:val="00EE65B1"/>
    <w:rsid w:val="00EF7005"/>
    <w:rsid w:val="00F03AA5"/>
    <w:rsid w:val="00F05184"/>
    <w:rsid w:val="00F14338"/>
    <w:rsid w:val="00F274E3"/>
    <w:rsid w:val="00F30D52"/>
    <w:rsid w:val="00F318B8"/>
    <w:rsid w:val="00F31D40"/>
    <w:rsid w:val="00F3245B"/>
    <w:rsid w:val="00F43A4B"/>
    <w:rsid w:val="00F56D60"/>
    <w:rsid w:val="00F6725B"/>
    <w:rsid w:val="00F8586E"/>
    <w:rsid w:val="00F86C51"/>
    <w:rsid w:val="00F977ED"/>
    <w:rsid w:val="00FB23A4"/>
    <w:rsid w:val="00FC7018"/>
    <w:rsid w:val="00FD072A"/>
    <w:rsid w:val="00FD25D8"/>
    <w:rsid w:val="00FD5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B5C"/>
  </w:style>
  <w:style w:type="paragraph" w:styleId="1">
    <w:name w:val="heading 1"/>
    <w:basedOn w:val="a"/>
    <w:link w:val="10"/>
    <w:uiPriority w:val="9"/>
    <w:qFormat/>
    <w:rsid w:val="008A0C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0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30D5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8A0C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A0C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7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6uYD2fA41H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OxD_ja058vA" TargetMode="External"/><Relationship Id="rId5" Type="http://schemas.openxmlformats.org/officeDocument/2006/relationships/hyperlink" Target="https://youtu.be/ucAGfi006_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2020-03-25T12:49:00Z</dcterms:created>
  <dcterms:modified xsi:type="dcterms:W3CDTF">2022-10-20T08:34:00Z</dcterms:modified>
</cp:coreProperties>
</file>