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396" w:rsidRPr="008F7C6F" w:rsidRDefault="00022396" w:rsidP="008F7C6F">
      <w:pPr>
        <w:rPr>
          <w:rFonts w:ascii="Times New Roman" w:hAnsi="Times New Roman"/>
          <w:sz w:val="24"/>
          <w:szCs w:val="24"/>
        </w:rPr>
      </w:pPr>
      <w:r w:rsidRPr="008F7C6F">
        <w:rPr>
          <w:rFonts w:ascii="Times New Roman" w:hAnsi="Times New Roman"/>
          <w:sz w:val="24"/>
          <w:szCs w:val="24"/>
        </w:rPr>
        <w:t>МУНИЦИПАЛЬНОЕ  БЮДЖЕТНОЕ  ДОШКОЛЬНОЕ ОБРАЗОВАТЕЛЬНОЕ УЧРЕЖДЕНИЕ  «ДЕТСКИЙ САД № 4  г. НАЗЫВАЕВСКА ОМСКОЙ ОБЛАСТИ»</w:t>
      </w:r>
    </w:p>
    <w:p w:rsidR="00022396" w:rsidRDefault="00022396" w:rsidP="00361A30">
      <w:pPr>
        <w:jc w:val="both"/>
        <w:rPr>
          <w:rFonts w:ascii="Times New Roman" w:hAnsi="Times New Roman"/>
          <w:b/>
          <w:sz w:val="52"/>
          <w:szCs w:val="52"/>
        </w:rPr>
      </w:pPr>
    </w:p>
    <w:p w:rsidR="00022396" w:rsidRDefault="00022396" w:rsidP="00361A30">
      <w:pPr>
        <w:jc w:val="both"/>
        <w:rPr>
          <w:rFonts w:ascii="Times New Roman" w:hAnsi="Times New Roman"/>
          <w:b/>
          <w:sz w:val="52"/>
          <w:szCs w:val="52"/>
        </w:rPr>
      </w:pPr>
    </w:p>
    <w:p w:rsidR="00022396" w:rsidRPr="00F11643" w:rsidRDefault="00022396" w:rsidP="003C35C8">
      <w:pPr>
        <w:jc w:val="center"/>
        <w:rPr>
          <w:rFonts w:ascii="Times New Roman" w:hAnsi="Times New Roman"/>
          <w:b/>
          <w:sz w:val="52"/>
          <w:szCs w:val="52"/>
        </w:rPr>
      </w:pPr>
      <w:r w:rsidRPr="00F11643">
        <w:rPr>
          <w:rFonts w:ascii="Times New Roman" w:hAnsi="Times New Roman"/>
          <w:b/>
          <w:sz w:val="52"/>
          <w:szCs w:val="52"/>
        </w:rPr>
        <w:t>Мастер – класс</w:t>
      </w:r>
    </w:p>
    <w:p w:rsidR="00022396" w:rsidRDefault="00022396" w:rsidP="00361A30">
      <w:pPr>
        <w:jc w:val="both"/>
        <w:rPr>
          <w:rFonts w:ascii="Times New Roman" w:hAnsi="Times New Roman"/>
          <w:b/>
          <w:sz w:val="36"/>
          <w:szCs w:val="36"/>
        </w:rPr>
      </w:pPr>
    </w:p>
    <w:p w:rsidR="003C35C8" w:rsidRDefault="003C35C8" w:rsidP="003C35C8">
      <w:pPr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 xml:space="preserve"> </w:t>
      </w:r>
    </w:p>
    <w:p w:rsidR="00022396" w:rsidRDefault="00022396" w:rsidP="00C03DDD">
      <w:pPr>
        <w:jc w:val="both"/>
        <w:rPr>
          <w:rFonts w:ascii="Times New Roman" w:hAnsi="Times New Roman"/>
          <w:b/>
          <w:sz w:val="36"/>
          <w:szCs w:val="36"/>
        </w:rPr>
      </w:pPr>
      <w:r w:rsidRPr="00F11643">
        <w:rPr>
          <w:rFonts w:ascii="Times New Roman" w:hAnsi="Times New Roman"/>
          <w:b/>
          <w:sz w:val="52"/>
          <w:szCs w:val="52"/>
        </w:rPr>
        <w:t>Тема:</w:t>
      </w:r>
      <w:r w:rsidR="003C35C8">
        <w:rPr>
          <w:rFonts w:ascii="Times New Roman" w:hAnsi="Times New Roman"/>
          <w:b/>
          <w:sz w:val="52"/>
          <w:szCs w:val="52"/>
        </w:rPr>
        <w:t xml:space="preserve"> </w:t>
      </w:r>
      <w:r w:rsidRPr="00361A30">
        <w:rPr>
          <w:rFonts w:ascii="Times New Roman" w:hAnsi="Times New Roman"/>
          <w:b/>
          <w:sz w:val="36"/>
          <w:szCs w:val="36"/>
        </w:rPr>
        <w:t>«Игры для  развития  мелкой  моторики  рук  с использованием  нестандартного  оборудования»</w:t>
      </w:r>
    </w:p>
    <w:p w:rsidR="00022396" w:rsidRDefault="00022396" w:rsidP="003C35C8">
      <w:pPr>
        <w:rPr>
          <w:rFonts w:ascii="Times New Roman" w:hAnsi="Times New Roman"/>
          <w:b/>
          <w:sz w:val="36"/>
          <w:szCs w:val="36"/>
        </w:rPr>
      </w:pPr>
    </w:p>
    <w:p w:rsidR="003C35C8" w:rsidRDefault="003C35C8" w:rsidP="003C35C8">
      <w:pPr>
        <w:rPr>
          <w:rFonts w:ascii="Times New Roman" w:hAnsi="Times New Roman"/>
          <w:b/>
          <w:sz w:val="36"/>
          <w:szCs w:val="36"/>
        </w:rPr>
      </w:pPr>
    </w:p>
    <w:p w:rsidR="003C35C8" w:rsidRDefault="003C35C8" w:rsidP="003C35C8">
      <w:pPr>
        <w:rPr>
          <w:rFonts w:ascii="Times New Roman" w:hAnsi="Times New Roman"/>
          <w:b/>
          <w:sz w:val="36"/>
          <w:szCs w:val="36"/>
        </w:rPr>
      </w:pPr>
    </w:p>
    <w:p w:rsidR="003C35C8" w:rsidRDefault="003C35C8" w:rsidP="003C35C8">
      <w:pPr>
        <w:rPr>
          <w:rFonts w:ascii="Times New Roman" w:hAnsi="Times New Roman"/>
          <w:b/>
          <w:sz w:val="36"/>
          <w:szCs w:val="36"/>
        </w:rPr>
      </w:pPr>
    </w:p>
    <w:p w:rsidR="003C35C8" w:rsidRDefault="003C35C8" w:rsidP="003C35C8">
      <w:pPr>
        <w:rPr>
          <w:rFonts w:ascii="Times New Roman" w:hAnsi="Times New Roman"/>
          <w:b/>
          <w:sz w:val="36"/>
          <w:szCs w:val="36"/>
        </w:rPr>
      </w:pPr>
    </w:p>
    <w:p w:rsidR="003C35C8" w:rsidRDefault="003C35C8" w:rsidP="003C35C8">
      <w:pPr>
        <w:rPr>
          <w:rFonts w:ascii="Times New Roman" w:hAnsi="Times New Roman"/>
          <w:b/>
          <w:sz w:val="36"/>
          <w:szCs w:val="36"/>
        </w:rPr>
      </w:pPr>
    </w:p>
    <w:p w:rsidR="003C35C8" w:rsidRDefault="003C35C8" w:rsidP="003C35C8">
      <w:pPr>
        <w:rPr>
          <w:rFonts w:ascii="Times New Roman" w:hAnsi="Times New Roman"/>
          <w:b/>
          <w:sz w:val="36"/>
          <w:szCs w:val="36"/>
        </w:rPr>
      </w:pPr>
    </w:p>
    <w:p w:rsidR="00022396" w:rsidRDefault="00022396" w:rsidP="003C35C8">
      <w:pPr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Подготовила: </w:t>
      </w:r>
      <w:proofErr w:type="spellStart"/>
      <w:r w:rsidRPr="00361A30">
        <w:rPr>
          <w:rFonts w:ascii="Times New Roman" w:hAnsi="Times New Roman"/>
          <w:sz w:val="36"/>
          <w:szCs w:val="36"/>
        </w:rPr>
        <w:t>Гнускова</w:t>
      </w:r>
      <w:proofErr w:type="spellEnd"/>
      <w:r w:rsidRPr="00361A30">
        <w:rPr>
          <w:rFonts w:ascii="Times New Roman" w:hAnsi="Times New Roman"/>
          <w:sz w:val="36"/>
          <w:szCs w:val="36"/>
        </w:rPr>
        <w:t xml:space="preserve"> Елена Николаевна  воспи</w:t>
      </w:r>
      <w:r>
        <w:rPr>
          <w:rFonts w:ascii="Times New Roman" w:hAnsi="Times New Roman"/>
          <w:sz w:val="36"/>
          <w:szCs w:val="36"/>
        </w:rPr>
        <w:t>татель группы «Ягод</w:t>
      </w:r>
      <w:r w:rsidR="003C35C8">
        <w:rPr>
          <w:rFonts w:ascii="Times New Roman" w:hAnsi="Times New Roman"/>
          <w:sz w:val="36"/>
          <w:szCs w:val="36"/>
        </w:rPr>
        <w:t>ка»</w:t>
      </w:r>
    </w:p>
    <w:p w:rsidR="003C35C8" w:rsidRDefault="003C35C8" w:rsidP="003C35C8">
      <w:pPr>
        <w:rPr>
          <w:rFonts w:ascii="Times New Roman" w:hAnsi="Times New Roman"/>
          <w:sz w:val="36"/>
          <w:szCs w:val="36"/>
        </w:rPr>
      </w:pPr>
    </w:p>
    <w:p w:rsidR="003C35C8" w:rsidRDefault="003C35C8" w:rsidP="003C35C8">
      <w:pPr>
        <w:rPr>
          <w:rFonts w:ascii="Times New Roman" w:hAnsi="Times New Roman"/>
          <w:sz w:val="36"/>
          <w:szCs w:val="36"/>
        </w:rPr>
      </w:pPr>
    </w:p>
    <w:p w:rsidR="003C35C8" w:rsidRDefault="003C35C8" w:rsidP="003C35C8">
      <w:pPr>
        <w:rPr>
          <w:rFonts w:ascii="Times New Roman" w:hAnsi="Times New Roman"/>
          <w:b/>
          <w:sz w:val="36"/>
          <w:szCs w:val="36"/>
        </w:rPr>
      </w:pPr>
    </w:p>
    <w:p w:rsidR="00022396" w:rsidRPr="008F7C6F" w:rsidRDefault="00022396" w:rsidP="00361A30">
      <w:pPr>
        <w:jc w:val="both"/>
        <w:rPr>
          <w:rFonts w:ascii="Times New Roman" w:hAnsi="Times New Roman"/>
          <w:b/>
          <w:sz w:val="28"/>
          <w:szCs w:val="28"/>
        </w:rPr>
      </w:pPr>
      <w:r w:rsidRPr="008F7C6F">
        <w:rPr>
          <w:rFonts w:ascii="Times New Roman" w:hAnsi="Times New Roman"/>
          <w:b/>
          <w:sz w:val="28"/>
          <w:szCs w:val="28"/>
        </w:rPr>
        <w:lastRenderedPageBreak/>
        <w:t>Мастер – класс  «Игры для  развития  мелкой  моторики  рук  с использованием  нестандартного  оборудования»</w:t>
      </w:r>
    </w:p>
    <w:p w:rsidR="00022396" w:rsidRPr="008F7C6F" w:rsidRDefault="00022396" w:rsidP="00361A30">
      <w:pPr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</w:rPr>
        <w:t>Гнускова Елена Николаевна  воспитатель группы «Ягодка»  МБДОУ «Детский сад №4 г. Называевска Омской области.</w:t>
      </w:r>
    </w:p>
    <w:p w:rsidR="00022396" w:rsidRPr="008F7C6F" w:rsidRDefault="00022396" w:rsidP="00361A30">
      <w:pPr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</w:rPr>
        <w:t xml:space="preserve"> Мастер – класс для воспитателей «Игры для развития мелкой моторики рук с использованием нестандартного оборудования».</w:t>
      </w:r>
    </w:p>
    <w:p w:rsidR="00022396" w:rsidRPr="008F7C6F" w:rsidRDefault="00022396" w:rsidP="00361A30">
      <w:pPr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b/>
          <w:sz w:val="28"/>
          <w:szCs w:val="28"/>
        </w:rPr>
        <w:t xml:space="preserve">Цель: </w:t>
      </w:r>
      <w:r w:rsidRPr="008F7C6F">
        <w:rPr>
          <w:rFonts w:ascii="Times New Roman" w:hAnsi="Times New Roman"/>
          <w:sz w:val="28"/>
          <w:szCs w:val="28"/>
        </w:rPr>
        <w:t xml:space="preserve">Познакомить коллег с играми, используя нестандартное оборудование. </w:t>
      </w:r>
    </w:p>
    <w:p w:rsidR="00022396" w:rsidRPr="008F7C6F" w:rsidRDefault="00022396" w:rsidP="00361A30">
      <w:pPr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</w:rPr>
        <w:t>Раскрыть значение нетрадиционных игр в работе с дошкольниками для развития мелкой моторики рук.</w:t>
      </w:r>
    </w:p>
    <w:p w:rsidR="00022396" w:rsidRPr="008F7C6F" w:rsidRDefault="00022396" w:rsidP="00361A30">
      <w:pPr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</w:rPr>
        <w:t>Поделиться опытом с коллегами.</w:t>
      </w:r>
    </w:p>
    <w:p w:rsidR="00022396" w:rsidRPr="008F7C6F" w:rsidRDefault="00022396" w:rsidP="00361A30">
      <w:pPr>
        <w:jc w:val="both"/>
        <w:rPr>
          <w:rFonts w:ascii="Times New Roman" w:hAnsi="Times New Roman"/>
          <w:b/>
          <w:sz w:val="28"/>
          <w:szCs w:val="28"/>
        </w:rPr>
      </w:pPr>
      <w:r w:rsidRPr="008F7C6F">
        <w:rPr>
          <w:rFonts w:ascii="Times New Roman" w:hAnsi="Times New Roman"/>
          <w:b/>
          <w:sz w:val="28"/>
          <w:szCs w:val="28"/>
        </w:rPr>
        <w:t>Вступительное слово.</w:t>
      </w:r>
    </w:p>
    <w:p w:rsidR="007D060D" w:rsidRDefault="00022396" w:rsidP="00361A30">
      <w:pPr>
        <w:jc w:val="both"/>
        <w:rPr>
          <w:rFonts w:ascii="Times New Roman" w:hAnsi="Times New Roman"/>
          <w:i/>
          <w:sz w:val="28"/>
          <w:szCs w:val="28"/>
        </w:rPr>
      </w:pPr>
      <w:r w:rsidRPr="008F7C6F">
        <w:rPr>
          <w:rFonts w:ascii="Times New Roman" w:hAnsi="Times New Roman"/>
          <w:i/>
          <w:sz w:val="28"/>
          <w:szCs w:val="28"/>
        </w:rPr>
        <w:t xml:space="preserve">Истоки способностей и дарований детей находится на кончиках пальцев.   </w:t>
      </w:r>
    </w:p>
    <w:p w:rsidR="00022396" w:rsidRPr="008F7C6F" w:rsidRDefault="00022396" w:rsidP="00361A30">
      <w:pPr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</w:rPr>
        <w:t xml:space="preserve"> ( В.А. Сухомлинский).</w:t>
      </w:r>
    </w:p>
    <w:p w:rsidR="00022396" w:rsidRPr="008F7C6F" w:rsidRDefault="00022396" w:rsidP="00361A30">
      <w:pPr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</w:rPr>
        <w:t xml:space="preserve"> С каждым годом жизнь предъявляет все более высокие требования не только к нам, взрослым, но и к детям: неуклонно растет объем знаний, которые нужно им передавать. Мало того, педагоги хотят, чтобы усвоение этих знаний было не механическим, а осмысленным. Для того чтобы помочь детям справиться с ожидающими их сложными задачами, нужно позаботиться о своевременном и полноценном формировании у них речи. Это -  основное условие успешного обучения, ведь посредством речи совершается развитие отвлеченного мышления, с помощью слова мы выражаем свои мысли. </w:t>
      </w:r>
    </w:p>
    <w:p w:rsidR="00022396" w:rsidRPr="008F7C6F" w:rsidRDefault="00022396" w:rsidP="00361A30">
      <w:pPr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</w:rPr>
        <w:t>Что же следует сделать для того, чтобы речь ребенка развивалась правильно, вовремя, чтобы малыш рос существом социальным?</w:t>
      </w:r>
    </w:p>
    <w:p w:rsidR="00022396" w:rsidRPr="008F7C6F" w:rsidRDefault="00022396" w:rsidP="00361A30">
      <w:pPr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</w:rPr>
        <w:t xml:space="preserve"> Ответы на эти вопросы ищут специалисты разных  областей знаний – психологи, лингвисты, логопеды, дефектологи. Ими предложены интересные гипотезы для объяснения механизмов речи. Например М.М. Кольцова в работе «Ребенок учится говорить» указывает на то, что речевые области головного мозга человека формируются под влиянием импульсов от пальцев рук. Это значит, чем больше ребенок умеет, хочет, и стремиться делать руками, тем он умнее и изобретательнее. Ведь на кончиках пальцев – неиссякаемый источник творческой мысли, который питает мозг ребенка. Вся история развития человечества доказывает, что движения руки тесно </w:t>
      </w:r>
      <w:r w:rsidRPr="008F7C6F">
        <w:rPr>
          <w:rFonts w:ascii="Times New Roman" w:hAnsi="Times New Roman"/>
          <w:sz w:val="28"/>
          <w:szCs w:val="28"/>
        </w:rPr>
        <w:lastRenderedPageBreak/>
        <w:t>связано с речью. На протяжении всего раннего детства  четко выступает эта зависимость – по мере совершенствования мелкой моторики идет развитие речевой функции. Функция руки и речь развиваются параллельно. Естественно, это должно использоваться в работе с детьми – и с теми, у которых развитие речи происходит своевременно, и особенно с теми, у которых имеются различные нарушения развития речи.</w:t>
      </w:r>
    </w:p>
    <w:p w:rsidR="00022396" w:rsidRPr="008F7C6F" w:rsidRDefault="00022396" w:rsidP="00361A30">
      <w:pPr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b/>
          <w:sz w:val="28"/>
          <w:szCs w:val="28"/>
        </w:rPr>
        <w:t>Вывод из выше сказанного</w:t>
      </w:r>
      <w:proofErr w:type="gramStart"/>
      <w:r w:rsidRPr="008F7C6F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="00C03DDD">
        <w:rPr>
          <w:rFonts w:ascii="Times New Roman" w:hAnsi="Times New Roman"/>
          <w:b/>
          <w:sz w:val="28"/>
          <w:szCs w:val="28"/>
        </w:rPr>
        <w:t xml:space="preserve"> </w:t>
      </w:r>
      <w:r w:rsidRPr="008F7C6F">
        <w:rPr>
          <w:rFonts w:ascii="Times New Roman" w:hAnsi="Times New Roman"/>
          <w:b/>
          <w:i/>
          <w:sz w:val="28"/>
          <w:szCs w:val="28"/>
        </w:rPr>
        <w:t>Совершенствование мелкой моторики – это совершенствование речи.</w:t>
      </w:r>
    </w:p>
    <w:p w:rsidR="00022396" w:rsidRPr="008F7C6F" w:rsidRDefault="00022396" w:rsidP="00361A30">
      <w:pPr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</w:rPr>
        <w:t>Дети очень любят манипулировать, играть с предметами-заместителями, придумывать для них новое применение. В продаже есть готовые игры с предметами для развития мелкой моторики рук, но в основном стоят они недешево это раз, и не все детские сады имеют возможность приобрести эти пособия.</w:t>
      </w:r>
    </w:p>
    <w:p w:rsidR="00022396" w:rsidRPr="008F7C6F" w:rsidRDefault="00022396" w:rsidP="00361A30">
      <w:pPr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</w:rPr>
        <w:t xml:space="preserve">Я хочу познакомить вас, уважаемые коллеги с играми, где  использую предметы, которые окружают ребенка в быту. </w:t>
      </w:r>
    </w:p>
    <w:p w:rsidR="00022396" w:rsidRPr="008F7C6F" w:rsidRDefault="00022396" w:rsidP="00361A30">
      <w:pPr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</w:rPr>
        <w:t xml:space="preserve">Такие забавы очень увлекательны: они способствуют развитию творческой активности, мышления, речи, мелких мышц рук. Вырабатывается ловкость, умение управлять своими движениями, концентрировать внимание на одном виде деятельности. </w:t>
      </w:r>
    </w:p>
    <w:p w:rsidR="00022396" w:rsidRPr="008F7C6F" w:rsidRDefault="00022396" w:rsidP="00361A30">
      <w:pPr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</w:rPr>
        <w:t>Предложенные игры, требующие тонких движений пальцев, повышают работоспособность головного мозга, дают детям мощный толчок к познавательной и творческой активности, развивают внимание, мышление, память. Кисти рук становятся более подвижными и гибкими, что помогает будущим школьникам успешно овладеть навыками письма.</w:t>
      </w:r>
    </w:p>
    <w:p w:rsidR="00022396" w:rsidRPr="008F7C6F" w:rsidRDefault="00022396" w:rsidP="00361A30">
      <w:pPr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</w:rPr>
        <w:t>Нетрадиционное использование предметов стимулирует умственную деятельность, способствует хорошему эмоциональному настрою, повышает общий тонус, снижает психоэмоциональное напряжение, координирует движение пальцев рук, расширяет словарный запас, приучает руку к осознанным, точным, целенаправленным движениям.</w:t>
      </w:r>
    </w:p>
    <w:p w:rsidR="00022396" w:rsidRPr="008F7C6F" w:rsidRDefault="00022396" w:rsidP="00361A30">
      <w:pPr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b/>
          <w:sz w:val="28"/>
          <w:szCs w:val="28"/>
        </w:rPr>
        <w:t>Практическая часть</w:t>
      </w:r>
    </w:p>
    <w:p w:rsidR="00022396" w:rsidRPr="008F7C6F" w:rsidRDefault="00022396" w:rsidP="00361A30">
      <w:pPr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</w:rPr>
        <w:t>(Дать коллегам возможность самим поиграть в игры).</w:t>
      </w:r>
    </w:p>
    <w:p w:rsidR="00022396" w:rsidRPr="008F7C6F" w:rsidRDefault="00022396" w:rsidP="00361A30">
      <w:pPr>
        <w:jc w:val="both"/>
        <w:rPr>
          <w:rFonts w:ascii="Times New Roman" w:hAnsi="Times New Roman"/>
          <w:b/>
          <w:sz w:val="28"/>
          <w:szCs w:val="28"/>
        </w:rPr>
      </w:pPr>
      <w:r w:rsidRPr="008F7C6F">
        <w:rPr>
          <w:rFonts w:ascii="Times New Roman" w:hAnsi="Times New Roman"/>
          <w:b/>
          <w:sz w:val="28"/>
          <w:szCs w:val="28"/>
        </w:rPr>
        <w:t>«Сказочные скрепки»</w:t>
      </w:r>
    </w:p>
    <w:p w:rsidR="00022396" w:rsidRPr="008F7C6F" w:rsidRDefault="00022396" w:rsidP="00361A30">
      <w:pPr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</w:rPr>
        <w:t>Задачи: развивать мелкую моторику; учить ориентироваться на листке, закреплять знание цветов; развивать связную речь.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7C6F">
        <w:rPr>
          <w:rFonts w:ascii="Times New Roman" w:hAnsi="Times New Roman"/>
          <w:i/>
          <w:sz w:val="28"/>
          <w:szCs w:val="28"/>
        </w:rPr>
        <w:lastRenderedPageBreak/>
        <w:t>Наши скрепки непростые_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7C6F">
        <w:rPr>
          <w:rFonts w:ascii="Times New Roman" w:hAnsi="Times New Roman"/>
          <w:i/>
          <w:sz w:val="28"/>
          <w:szCs w:val="28"/>
        </w:rPr>
        <w:t>Сказочные и цветные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7C6F">
        <w:rPr>
          <w:rFonts w:ascii="Times New Roman" w:hAnsi="Times New Roman"/>
          <w:i/>
          <w:sz w:val="28"/>
          <w:szCs w:val="28"/>
        </w:rPr>
        <w:t>По одной скорей бери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7C6F">
        <w:rPr>
          <w:rFonts w:ascii="Times New Roman" w:hAnsi="Times New Roman"/>
          <w:i/>
          <w:sz w:val="28"/>
          <w:szCs w:val="28"/>
        </w:rPr>
        <w:t>Да по образцу клади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7C6F">
        <w:rPr>
          <w:rFonts w:ascii="Times New Roman" w:hAnsi="Times New Roman"/>
          <w:i/>
          <w:sz w:val="28"/>
          <w:szCs w:val="28"/>
        </w:rPr>
        <w:t>И получится машина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7C6F">
        <w:rPr>
          <w:rFonts w:ascii="Times New Roman" w:hAnsi="Times New Roman"/>
          <w:i/>
          <w:sz w:val="28"/>
          <w:szCs w:val="28"/>
        </w:rPr>
        <w:t>Солнышко, салют, картина,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7C6F">
        <w:rPr>
          <w:rFonts w:ascii="Times New Roman" w:hAnsi="Times New Roman"/>
          <w:i/>
          <w:sz w:val="28"/>
          <w:szCs w:val="28"/>
        </w:rPr>
        <w:t>Шарик, эскимо, звезда,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7C6F">
        <w:rPr>
          <w:rFonts w:ascii="Times New Roman" w:hAnsi="Times New Roman"/>
          <w:i/>
          <w:sz w:val="28"/>
          <w:szCs w:val="28"/>
        </w:rPr>
        <w:t>Мячик, рыбка, поезда.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b/>
          <w:sz w:val="28"/>
          <w:szCs w:val="28"/>
        </w:rPr>
        <w:t xml:space="preserve">«Цветные дорожки» </w:t>
      </w:r>
      <w:r w:rsidRPr="008F7C6F">
        <w:rPr>
          <w:rFonts w:ascii="Times New Roman" w:hAnsi="Times New Roman"/>
          <w:sz w:val="28"/>
          <w:szCs w:val="28"/>
        </w:rPr>
        <w:t xml:space="preserve"> ( макаронные изделия бантики).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7C6F">
        <w:rPr>
          <w:rFonts w:ascii="Times New Roman" w:hAnsi="Times New Roman"/>
          <w:i/>
          <w:sz w:val="28"/>
          <w:szCs w:val="28"/>
        </w:rPr>
        <w:t>По цветным дорожкам быстро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7C6F">
        <w:rPr>
          <w:rFonts w:ascii="Times New Roman" w:hAnsi="Times New Roman"/>
          <w:i/>
          <w:sz w:val="28"/>
          <w:szCs w:val="28"/>
        </w:rPr>
        <w:t>Пальчики шагают дружно,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7C6F">
        <w:rPr>
          <w:rFonts w:ascii="Times New Roman" w:hAnsi="Times New Roman"/>
          <w:i/>
          <w:sz w:val="28"/>
          <w:szCs w:val="28"/>
        </w:rPr>
        <w:t>Повторяя звуки, слоги,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7C6F">
        <w:rPr>
          <w:rFonts w:ascii="Times New Roman" w:hAnsi="Times New Roman"/>
          <w:i/>
          <w:sz w:val="28"/>
          <w:szCs w:val="28"/>
        </w:rPr>
        <w:t>Что для нас так важно, нужно!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8F7C6F">
        <w:rPr>
          <w:rFonts w:ascii="Times New Roman" w:hAnsi="Times New Roman"/>
          <w:i/>
          <w:sz w:val="28"/>
          <w:szCs w:val="28"/>
        </w:rPr>
        <w:t>Тра-тра-тра</w:t>
      </w:r>
      <w:proofErr w:type="spellEnd"/>
      <w:r w:rsidRPr="008F7C6F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8F7C6F">
        <w:rPr>
          <w:rFonts w:ascii="Times New Roman" w:hAnsi="Times New Roman"/>
          <w:i/>
          <w:sz w:val="28"/>
          <w:szCs w:val="28"/>
        </w:rPr>
        <w:t>Тра-тра-тра</w:t>
      </w:r>
      <w:proofErr w:type="spellEnd"/>
      <w:r w:rsidRPr="008F7C6F">
        <w:rPr>
          <w:rFonts w:ascii="Times New Roman" w:hAnsi="Times New Roman"/>
          <w:i/>
          <w:sz w:val="28"/>
          <w:szCs w:val="28"/>
        </w:rPr>
        <w:t>,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7C6F">
        <w:rPr>
          <w:rFonts w:ascii="Times New Roman" w:hAnsi="Times New Roman"/>
          <w:i/>
          <w:sz w:val="28"/>
          <w:szCs w:val="28"/>
        </w:rPr>
        <w:t>В детский сад идти пора.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b/>
          <w:sz w:val="28"/>
          <w:szCs w:val="28"/>
        </w:rPr>
        <w:t xml:space="preserve">«Построй антенну» </w:t>
      </w:r>
      <w:r w:rsidRPr="008F7C6F">
        <w:rPr>
          <w:rFonts w:ascii="Times New Roman" w:hAnsi="Times New Roman"/>
          <w:sz w:val="28"/>
          <w:szCs w:val="28"/>
        </w:rPr>
        <w:t>( на «</w:t>
      </w:r>
      <w:proofErr w:type="spellStart"/>
      <w:r w:rsidRPr="008F7C6F">
        <w:rPr>
          <w:rFonts w:ascii="Times New Roman" w:hAnsi="Times New Roman"/>
          <w:sz w:val="28"/>
          <w:szCs w:val="28"/>
        </w:rPr>
        <w:t>спагатину</w:t>
      </w:r>
      <w:proofErr w:type="spellEnd"/>
      <w:r w:rsidRPr="008F7C6F">
        <w:rPr>
          <w:rFonts w:ascii="Times New Roman" w:hAnsi="Times New Roman"/>
          <w:sz w:val="28"/>
          <w:szCs w:val="28"/>
        </w:rPr>
        <w:t>» нанизывают мелкие части трубочки).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7C6F">
        <w:rPr>
          <w:rFonts w:ascii="Times New Roman" w:hAnsi="Times New Roman"/>
          <w:i/>
          <w:sz w:val="28"/>
          <w:szCs w:val="28"/>
        </w:rPr>
        <w:t>Раз антенна, два антенна,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7C6F">
        <w:rPr>
          <w:rFonts w:ascii="Times New Roman" w:hAnsi="Times New Roman"/>
          <w:i/>
          <w:sz w:val="28"/>
          <w:szCs w:val="28"/>
        </w:rPr>
        <w:t>Ой, как трудно удержать!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7C6F">
        <w:rPr>
          <w:rFonts w:ascii="Times New Roman" w:hAnsi="Times New Roman"/>
          <w:i/>
          <w:sz w:val="28"/>
          <w:szCs w:val="28"/>
        </w:rPr>
        <w:t>Но я знаю, для чего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7C6F">
        <w:rPr>
          <w:rFonts w:ascii="Times New Roman" w:hAnsi="Times New Roman"/>
          <w:i/>
          <w:sz w:val="28"/>
          <w:szCs w:val="28"/>
        </w:rPr>
        <w:t>Пальцы нам тренировать.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F7C6F">
        <w:rPr>
          <w:rFonts w:ascii="Times New Roman" w:hAnsi="Times New Roman"/>
          <w:b/>
          <w:sz w:val="28"/>
          <w:szCs w:val="28"/>
        </w:rPr>
        <w:t>«Вязанная мозаика»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</w:rPr>
        <w:t>Выкладываем геометрические фигуры по шаблону.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b/>
          <w:sz w:val="28"/>
          <w:szCs w:val="28"/>
        </w:rPr>
        <w:t xml:space="preserve">« Коврики резиновые» </w:t>
      </w:r>
      <w:r w:rsidRPr="008F7C6F">
        <w:rPr>
          <w:rFonts w:ascii="Times New Roman" w:hAnsi="Times New Roman"/>
          <w:sz w:val="28"/>
          <w:szCs w:val="28"/>
        </w:rPr>
        <w:t>(шнуровка)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F7C6F">
        <w:rPr>
          <w:rFonts w:ascii="Times New Roman" w:hAnsi="Times New Roman"/>
          <w:b/>
          <w:sz w:val="28"/>
          <w:szCs w:val="28"/>
        </w:rPr>
        <w:t xml:space="preserve">   Игры с гелем. 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F7C6F">
        <w:rPr>
          <w:rFonts w:ascii="Times New Roman" w:hAnsi="Times New Roman"/>
          <w:b/>
          <w:sz w:val="28"/>
          <w:szCs w:val="28"/>
        </w:rPr>
        <w:t>«Волшебная волна»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</w:rPr>
        <w:t>Задачи: развивать мелкую моторику; снимать напряжение (успокаивать нервную систему ребенка)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i/>
          <w:sz w:val="28"/>
          <w:szCs w:val="28"/>
        </w:rPr>
        <w:t>Раз, два, три, четыре, пять – будем мы волну гонять. А теперь ладошкой ровно будем море рисовать</w:t>
      </w:r>
      <w:r w:rsidRPr="008F7C6F">
        <w:rPr>
          <w:rFonts w:ascii="Times New Roman" w:hAnsi="Times New Roman"/>
          <w:sz w:val="28"/>
          <w:szCs w:val="28"/>
        </w:rPr>
        <w:t xml:space="preserve"> – разглаживаем гель в обратном направлении, выравнивая по всему пакетику. Одна рука придерживает край пакетика, другая разглаживает.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b/>
          <w:sz w:val="28"/>
          <w:szCs w:val="28"/>
        </w:rPr>
        <w:t xml:space="preserve">«Ига с платочками»  </w:t>
      </w:r>
      <w:r w:rsidRPr="008F7C6F">
        <w:rPr>
          <w:rFonts w:ascii="Times New Roman" w:hAnsi="Times New Roman"/>
          <w:sz w:val="28"/>
          <w:szCs w:val="28"/>
        </w:rPr>
        <w:t>(со всеми педагогами).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F7C6F">
        <w:rPr>
          <w:rFonts w:ascii="Times New Roman" w:hAnsi="Times New Roman"/>
          <w:b/>
          <w:sz w:val="28"/>
          <w:szCs w:val="28"/>
        </w:rPr>
        <w:lastRenderedPageBreak/>
        <w:t xml:space="preserve"> «Червячок»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i/>
          <w:sz w:val="28"/>
          <w:szCs w:val="28"/>
        </w:rPr>
        <w:t>Дети кладут платочек на колени или любую ровную поверхность.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</w:rPr>
        <w:t xml:space="preserve">Когда дождик поливает: </w:t>
      </w:r>
      <w:r w:rsidRPr="008F7C6F">
        <w:rPr>
          <w:rFonts w:ascii="Times New Roman" w:hAnsi="Times New Roman"/>
          <w:i/>
          <w:sz w:val="28"/>
          <w:szCs w:val="28"/>
        </w:rPr>
        <w:t>Показывают ладонь правой руки.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8F7C6F">
        <w:rPr>
          <w:rFonts w:ascii="Times New Roman" w:hAnsi="Times New Roman"/>
          <w:sz w:val="28"/>
          <w:szCs w:val="28"/>
          <w:u w:val="single"/>
        </w:rPr>
        <w:t>Кап,кап,кап,кап</w:t>
      </w:r>
      <w:proofErr w:type="spellEnd"/>
      <w:r w:rsidRPr="008F7C6F">
        <w:rPr>
          <w:rFonts w:ascii="Times New Roman" w:hAnsi="Times New Roman"/>
          <w:sz w:val="28"/>
          <w:szCs w:val="28"/>
        </w:rPr>
        <w:t>……</w:t>
      </w:r>
      <w:r w:rsidRPr="008F7C6F">
        <w:rPr>
          <w:rFonts w:ascii="Times New Roman" w:hAnsi="Times New Roman"/>
          <w:i/>
          <w:sz w:val="28"/>
          <w:szCs w:val="28"/>
        </w:rPr>
        <w:t>Указательным пальцем левой руки «собирают на нее капельки дождя»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  <w:u w:val="single"/>
        </w:rPr>
        <w:t>Дождевой червяк гуляет</w:t>
      </w:r>
      <w:r w:rsidRPr="008F7C6F">
        <w:rPr>
          <w:rFonts w:ascii="Times New Roman" w:hAnsi="Times New Roman"/>
          <w:sz w:val="28"/>
          <w:szCs w:val="28"/>
        </w:rPr>
        <w:t xml:space="preserve">. </w:t>
      </w:r>
      <w:r w:rsidRPr="008F7C6F">
        <w:rPr>
          <w:rFonts w:ascii="Times New Roman" w:hAnsi="Times New Roman"/>
          <w:i/>
          <w:sz w:val="28"/>
          <w:szCs w:val="28"/>
        </w:rPr>
        <w:t>Указательным пальцем пр. или левой руки передвигаются в разные стороны по поверхности платочка.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  <w:u w:val="single"/>
        </w:rPr>
        <w:t xml:space="preserve">Когда </w:t>
      </w:r>
      <w:proofErr w:type="spellStart"/>
      <w:r w:rsidRPr="008F7C6F">
        <w:rPr>
          <w:rFonts w:ascii="Times New Roman" w:hAnsi="Times New Roman"/>
          <w:sz w:val="28"/>
          <w:szCs w:val="28"/>
          <w:u w:val="single"/>
        </w:rPr>
        <w:t>сухо-вниз</w:t>
      </w:r>
      <w:proofErr w:type="spellEnd"/>
      <w:r w:rsidRPr="008F7C6F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8F7C6F">
        <w:rPr>
          <w:rFonts w:ascii="Times New Roman" w:hAnsi="Times New Roman"/>
          <w:sz w:val="28"/>
          <w:szCs w:val="28"/>
          <w:u w:val="single"/>
        </w:rPr>
        <w:t>ползет,</w:t>
      </w:r>
      <w:r w:rsidRPr="008F7C6F">
        <w:rPr>
          <w:rFonts w:ascii="Times New Roman" w:hAnsi="Times New Roman"/>
          <w:i/>
          <w:sz w:val="28"/>
          <w:szCs w:val="28"/>
        </w:rPr>
        <w:t>Ук.пальцем</w:t>
      </w:r>
      <w:proofErr w:type="spellEnd"/>
      <w:r w:rsidRPr="008F7C6F">
        <w:rPr>
          <w:rFonts w:ascii="Times New Roman" w:hAnsi="Times New Roman"/>
          <w:i/>
          <w:sz w:val="28"/>
          <w:szCs w:val="28"/>
        </w:rPr>
        <w:t xml:space="preserve"> передвигаются вниз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  <w:u w:val="single"/>
        </w:rPr>
        <w:t>Землю в темноте жует!</w:t>
      </w:r>
      <w:r w:rsidRPr="008F7C6F">
        <w:rPr>
          <w:rFonts w:ascii="Times New Roman" w:hAnsi="Times New Roman"/>
          <w:i/>
          <w:sz w:val="28"/>
          <w:szCs w:val="28"/>
        </w:rPr>
        <w:t>Пальцами собирают платочек в ладонь.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F7C6F">
        <w:rPr>
          <w:rFonts w:ascii="Times New Roman" w:hAnsi="Times New Roman"/>
          <w:b/>
          <w:sz w:val="28"/>
          <w:szCs w:val="28"/>
        </w:rPr>
        <w:t>Заключение</w:t>
      </w:r>
      <w:r>
        <w:rPr>
          <w:rFonts w:ascii="Times New Roman" w:hAnsi="Times New Roman"/>
          <w:b/>
          <w:sz w:val="28"/>
          <w:szCs w:val="28"/>
        </w:rPr>
        <w:t xml:space="preserve"> :</w:t>
      </w:r>
    </w:p>
    <w:p w:rsidR="00022396" w:rsidRPr="008F7C6F" w:rsidRDefault="00022396" w:rsidP="007D6E29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8F7C6F">
        <w:rPr>
          <w:rFonts w:ascii="Times New Roman" w:hAnsi="Times New Roman"/>
          <w:sz w:val="28"/>
          <w:szCs w:val="28"/>
        </w:rPr>
        <w:t>Играя с детьми в игры, обращайте внимание на точность и качество выполнения движений, на согласованность речи с работой пальцев и кистей рук.</w:t>
      </w:r>
    </w:p>
    <w:bookmarkEnd w:id="0"/>
    <w:p w:rsidR="00022396" w:rsidRPr="008F7C6F" w:rsidRDefault="00022396" w:rsidP="00D6061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</w:rPr>
        <w:t>По ходу занятия комментируйте, помогайте, подсказывайте и оценивайте действия ребенка для закрепления у него правильных двигательных действий. Следите, чтобы упражнения выполнялись без лишнего напряжения.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</w:rPr>
        <w:t xml:space="preserve"> Обязательно используйте физкультминутки как элемент двигательной активности и переключение на другой вид деятельности.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</w:rPr>
        <w:t xml:space="preserve"> Работу проводить регулярно, систематически.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</w:rPr>
        <w:t>Длительность игр с двухлетними малышами- 5-10 минут, занятия с детьми 3-4 лет не должны превышать  15 минут, с ребятами 5-6 лет-25 минут.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8F7C6F">
        <w:rPr>
          <w:rFonts w:ascii="Times New Roman" w:hAnsi="Times New Roman"/>
          <w:i/>
          <w:sz w:val="28"/>
          <w:szCs w:val="28"/>
        </w:rPr>
        <w:t>Пальчиковые игры с нестандартным оборудованием обладают способностью настраивать детей на концентрацию внимания, что также может быть использовано педагогом, но по этой же причине ими нельзя злоупотреблять – в течении дня к ним можно обращаться несколько раз, но играть понемногу.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022396" w:rsidRPr="008F7C6F" w:rsidRDefault="00022396" w:rsidP="00AD3B54">
      <w:pPr>
        <w:jc w:val="both"/>
        <w:rPr>
          <w:rFonts w:ascii="Times New Roman" w:hAnsi="Times New Roman"/>
          <w:sz w:val="28"/>
          <w:szCs w:val="28"/>
        </w:rPr>
      </w:pPr>
      <w:r w:rsidRPr="008F7C6F">
        <w:rPr>
          <w:rFonts w:ascii="Times New Roman" w:hAnsi="Times New Roman"/>
          <w:sz w:val="28"/>
          <w:szCs w:val="28"/>
        </w:rPr>
        <w:t>Я надеюсь что опыт, с которым вы сегодня познакомились, поможет вам успешно использовать нестандартное оборудование, раскроет значение нетрадиционных игр в работе с дошкольниками для развития мелкой моторики рук.</w:t>
      </w: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22396" w:rsidRPr="008F7C6F" w:rsidRDefault="00022396" w:rsidP="00D6061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F7C6F">
        <w:rPr>
          <w:rFonts w:ascii="Times New Roman" w:hAnsi="Times New Roman"/>
          <w:b/>
          <w:sz w:val="28"/>
          <w:szCs w:val="28"/>
        </w:rPr>
        <w:t>Желаю вам успехов и приятных минут общения с ребенком!</w:t>
      </w:r>
    </w:p>
    <w:sectPr w:rsidR="00022396" w:rsidRPr="008F7C6F" w:rsidSect="00694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070"/>
    <w:rsid w:val="00007B2B"/>
    <w:rsid w:val="00022396"/>
    <w:rsid w:val="00045D44"/>
    <w:rsid w:val="00055733"/>
    <w:rsid w:val="000D199F"/>
    <w:rsid w:val="00106E41"/>
    <w:rsid w:val="00195B4E"/>
    <w:rsid w:val="001A20A0"/>
    <w:rsid w:val="001C45C4"/>
    <w:rsid w:val="001D5BF4"/>
    <w:rsid w:val="002625EB"/>
    <w:rsid w:val="002A74CC"/>
    <w:rsid w:val="002D4556"/>
    <w:rsid w:val="00300534"/>
    <w:rsid w:val="00361A30"/>
    <w:rsid w:val="00392946"/>
    <w:rsid w:val="003C35C8"/>
    <w:rsid w:val="00526C08"/>
    <w:rsid w:val="005476D8"/>
    <w:rsid w:val="00555070"/>
    <w:rsid w:val="005B3995"/>
    <w:rsid w:val="005B581B"/>
    <w:rsid w:val="006105C2"/>
    <w:rsid w:val="006949A0"/>
    <w:rsid w:val="006B485C"/>
    <w:rsid w:val="006E1A3E"/>
    <w:rsid w:val="007424DC"/>
    <w:rsid w:val="00751C95"/>
    <w:rsid w:val="007D060D"/>
    <w:rsid w:val="007D6E29"/>
    <w:rsid w:val="008300F3"/>
    <w:rsid w:val="008F7C6F"/>
    <w:rsid w:val="009715D2"/>
    <w:rsid w:val="009B7E69"/>
    <w:rsid w:val="00A55094"/>
    <w:rsid w:val="00AD3B54"/>
    <w:rsid w:val="00B345F2"/>
    <w:rsid w:val="00B6312E"/>
    <w:rsid w:val="00B81599"/>
    <w:rsid w:val="00BC759F"/>
    <w:rsid w:val="00C00B7B"/>
    <w:rsid w:val="00C03DDD"/>
    <w:rsid w:val="00D00F54"/>
    <w:rsid w:val="00D6061D"/>
    <w:rsid w:val="00DE30FB"/>
    <w:rsid w:val="00E646CB"/>
    <w:rsid w:val="00F11643"/>
    <w:rsid w:val="00F5169D"/>
    <w:rsid w:val="00F92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A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53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1032</Words>
  <Characters>5884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2016-04-25T05:10:00Z</cp:lastPrinted>
  <dcterms:created xsi:type="dcterms:W3CDTF">2016-04-24T15:24:00Z</dcterms:created>
  <dcterms:modified xsi:type="dcterms:W3CDTF">2017-05-11T17:44:00Z</dcterms:modified>
</cp:coreProperties>
</file>