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55" w:rsidRPr="00862855" w:rsidRDefault="00862855" w:rsidP="007D41C5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862855" w:rsidRPr="00862855" w:rsidTr="00862855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62855" w:rsidRPr="00862855" w:rsidRDefault="00EF1FD9" w:rsidP="007D41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hyperlink r:id="rId6" w:history="1">
              <w:r w:rsidR="00862855" w:rsidRPr="00862855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32"/>
                  <w:szCs w:val="32"/>
                  <w:lang w:eastAsia="ru-RU"/>
                </w:rPr>
                <w:t>ХРАМ-ЧАСОВНЯ В ЧЕСТЬ СВ. БЛЖ. МАТРОНЫ МОСКОВСКОЙ В С. САРС</w:t>
              </w:r>
            </w:hyperlink>
          </w:p>
          <w:p w:rsidR="00862855" w:rsidRPr="00862855" w:rsidRDefault="00862855" w:rsidP="007D41C5">
            <w:pPr>
              <w:shd w:val="clear" w:color="auto" w:fill="FFFFFF" w:themeFill="background1"/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</w:tbl>
    <w:p w:rsidR="0086285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7E58834" wp14:editId="4F4A7A04">
            <wp:extent cx="2808514" cy="3450771"/>
            <wp:effectExtent l="0" t="0" r="0" b="0"/>
            <wp:docPr id="2" name="Рисунок 1" descr="https://i.mycdn.me/i?r=AyH4iRPQ2q0otWIFepML2LxRqUabqsqVjUx3Wo2bGzDKAQ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https://i.mycdn.me/i?r=AyH4iRPQ2q0otWIFepML2LxRqUabqsqVjUx3Wo2bGzDKAQ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25" cy="3453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Pr="00862855" w:rsidRDefault="007D41C5" w:rsidP="007D41C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862855" w:rsidRPr="00862855" w:rsidRDefault="00862855" w:rsidP="00862855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862855" w:rsidRPr="00862855" w:rsidTr="007D41C5">
        <w:trPr>
          <w:tblCellSpacing w:w="0" w:type="dxa"/>
        </w:trPr>
        <w:tc>
          <w:tcPr>
            <w:tcW w:w="0" w:type="auto"/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62855" w:rsidRPr="007D41C5" w:rsidRDefault="00EF1FD9" w:rsidP="007D41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  <w:hyperlink r:id="rId8" w:history="1">
              <w:r w:rsid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ХРАМ В ЧЕСТЬ ПРЕПОДОБНОГО</w:t>
              </w:r>
              <w:r w:rsidR="007D41C5" w:rsidRP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 xml:space="preserve"> СЕРГИЯ РАДОНЕЖСКОГО </w:t>
              </w:r>
              <w:r w:rsidR="007D41C5" w:rsidRP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В</w:t>
              </w:r>
              <w:r w:rsidR="007D41C5" w:rsidRP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 xml:space="preserve"> ПОС</w:t>
              </w:r>
              <w:r w:rsid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 xml:space="preserve">ЕЛОК </w:t>
              </w:r>
              <w:r w:rsidR="007D41C5" w:rsidRP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ОКТЯБРЬСКИЙ</w:t>
              </w:r>
            </w:hyperlink>
          </w:p>
          <w:p w:rsidR="00862855" w:rsidRPr="007D41C5" w:rsidRDefault="00862855" w:rsidP="007D41C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60A0AD3F" wp14:editId="0F233350">
                  <wp:extent cx="3809256" cy="2841172"/>
                  <wp:effectExtent l="0" t="0" r="1270" b="0"/>
                  <wp:docPr id="3" name="Рисунок 3" descr="http://chernblag.3dn.ru/_pu/0/s93857695.jpg">
                    <a:hlinkClick xmlns:a="http://schemas.openxmlformats.org/drawingml/2006/main" r:id="rId9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hernblag.3dn.ru/_pu/0/s93857695.jpg">
                            <a:hlinkClick r:id="rId9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839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41C5" w:rsidRDefault="007D41C5" w:rsidP="00862855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Default="007D41C5" w:rsidP="00862855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p w:rsidR="007D41C5" w:rsidRPr="00862855" w:rsidRDefault="007D41C5" w:rsidP="00862855">
      <w:pPr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7D41C5" w:rsidRPr="007D41C5" w:rsidTr="007D41C5">
        <w:trPr>
          <w:tblCellSpacing w:w="0" w:type="dxa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62855" w:rsidRPr="007D41C5" w:rsidRDefault="00EF1FD9" w:rsidP="007D4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  <w:hyperlink r:id="rId11" w:history="1">
              <w:r w:rsidR="007D41C5" w:rsidRP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ХРАМ В ЧЕСТЬ ПЕРВОСВЯТИТЕЛЕЙ ЗЕМЛИ ПЕРМСКОЙ В С</w:t>
              </w:r>
              <w:r w:rsid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ЕЛЕ</w:t>
              </w:r>
              <w:r w:rsidR="007D41C5" w:rsidRPr="007D41C5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 xml:space="preserve"> БОГОРОДСКОЕ</w:t>
              </w:r>
            </w:hyperlink>
          </w:p>
          <w:p w:rsidR="00862855" w:rsidRPr="007D41C5" w:rsidRDefault="00862855" w:rsidP="0086285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7A9E26A9" wp14:editId="203E0E6B">
                  <wp:extent cx="3806825" cy="2854960"/>
                  <wp:effectExtent l="0" t="0" r="3175" b="2540"/>
                  <wp:docPr id="4" name="Рисунок 4" descr="http://chernblag.3dn.ru/_pu/0/s00902455.jpg">
                    <a:hlinkClick xmlns:a="http://schemas.openxmlformats.org/drawingml/2006/main" r:id="rId12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hernblag.3dn.ru/_pu/0/s00902455.jpg">
                            <a:hlinkClick r:id="rId12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85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855" w:rsidRPr="007D41C5" w:rsidRDefault="00EF1FD9" w:rsidP="00862855">
            <w:pPr>
              <w:shd w:val="clear" w:color="auto" w:fill="FAF9F1"/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  <w:t xml:space="preserve">  </w:t>
            </w:r>
          </w:p>
        </w:tc>
      </w:tr>
    </w:tbl>
    <w:p w:rsidR="00862855" w:rsidRPr="007D41C5" w:rsidRDefault="00862855" w:rsidP="00862855">
      <w:pPr>
        <w:spacing w:after="0" w:line="240" w:lineRule="auto"/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7D41C5" w:rsidRPr="007D41C5" w:rsidTr="00EF1FD9">
        <w:trPr>
          <w:tblCellSpacing w:w="0" w:type="dxa"/>
        </w:trPr>
        <w:tc>
          <w:tcPr>
            <w:tcW w:w="5000" w:type="pct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D41C5" w:rsidRPr="007D41C5" w:rsidRDefault="007D41C5" w:rsidP="00862855">
            <w:pPr>
              <w:shd w:val="clear" w:color="auto" w:fill="FAF9F1"/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  <w:bookmarkStart w:id="0" w:name="_GoBack"/>
            <w:bookmarkEnd w:id="0"/>
          </w:p>
          <w:p w:rsidR="007D41C5" w:rsidRPr="007D41C5" w:rsidRDefault="007D41C5" w:rsidP="007D41C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color w:val="00B0F0"/>
                <w:sz w:val="32"/>
                <w:szCs w:val="32"/>
              </w:rPr>
            </w:pPr>
          </w:p>
          <w:p w:rsidR="00862855" w:rsidRPr="007D41C5" w:rsidRDefault="00EF1FD9" w:rsidP="007D41C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F0"/>
                <w:sz w:val="32"/>
                <w:szCs w:val="32"/>
                <w:lang w:eastAsia="ru-RU"/>
              </w:rPr>
            </w:pPr>
            <w:hyperlink r:id="rId14" w:history="1">
              <w:r w:rsidR="007D41C5" w:rsidRPr="007D41C5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>ХРАМ В ЧЕ</w:t>
              </w:r>
              <w:r w:rsidR="007D41C5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>СТЬ СВТ. НИКОЛАЯ ЧУДОТВОРЦА В СЕЛЕ</w:t>
              </w:r>
              <w:r w:rsidR="007D41C5" w:rsidRPr="007D41C5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 xml:space="preserve"> ТЮШ</w:t>
              </w:r>
            </w:hyperlink>
          </w:p>
          <w:p w:rsidR="00862855" w:rsidRPr="007D41C5" w:rsidRDefault="00862855" w:rsidP="0086285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b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5DFB46BA" wp14:editId="0BD5405D">
                  <wp:extent cx="2641600" cy="3004458"/>
                  <wp:effectExtent l="0" t="0" r="6350" b="5715"/>
                  <wp:docPr id="5" name="Рисунок 5" descr="http://chernblag.3dn.ru/_pu/0/s72833794.jpg">
                    <a:hlinkClick xmlns:a="http://schemas.openxmlformats.org/drawingml/2006/main" r:id="rId15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chernblag.3dn.ru/_pu/0/s72833794.jpg">
                            <a:hlinkClick r:id="rId15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168" cy="3013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1C5" w:rsidRPr="007D41C5"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  <w:t> </w:t>
            </w:r>
          </w:p>
          <w:p w:rsidR="00862855" w:rsidRPr="007D41C5" w:rsidRDefault="007D41C5" w:rsidP="0086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  <w:lastRenderedPageBreak/>
              <w:t> </w:t>
            </w:r>
            <w:r w:rsidR="00862855" w:rsidRPr="007D41C5">
              <w:rPr>
                <w:rFonts w:ascii="Times New Roman" w:eastAsia="Times New Roman" w:hAnsi="Times New Roman" w:cs="Times New Roman"/>
                <w:b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0F12EDC1" wp14:editId="6437C0E7">
                  <wp:extent cx="3172460" cy="4758690"/>
                  <wp:effectExtent l="0" t="0" r="8890" b="3810"/>
                  <wp:docPr id="6" name="Рисунок 6" descr="http://chernblag.3dn.ru/_pu/0/s13981501.jpg">
                    <a:hlinkClick xmlns:a="http://schemas.openxmlformats.org/drawingml/2006/main" r:id="rId17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hernblag.3dn.ru/_pu/0/s13981501.jpg">
                            <a:hlinkClick r:id="rId17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60" cy="47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41C5"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  <w:t>   </w:t>
            </w:r>
            <w:r w:rsidR="00862855" w:rsidRPr="007D41C5">
              <w:rPr>
                <w:rFonts w:ascii="Times New Roman" w:eastAsia="Times New Roman" w:hAnsi="Times New Roman" w:cs="Times New Roman"/>
                <w:b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49F05C2C" wp14:editId="250CE04C">
                  <wp:extent cx="3806825" cy="2538095"/>
                  <wp:effectExtent l="0" t="0" r="3175" b="0"/>
                  <wp:docPr id="7" name="Рисунок 7" descr="http://chernblag.3dn.ru/_pu/0/s20068763.jpg">
                    <a:hlinkClick xmlns:a="http://schemas.openxmlformats.org/drawingml/2006/main" r:id="rId19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chernblag.3dn.ru/_pu/0/s20068763.jpg">
                            <a:hlinkClick r:id="rId19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53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D41C5"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  <w:t>   </w:t>
            </w:r>
          </w:p>
          <w:p w:rsidR="00862855" w:rsidRPr="007D41C5" w:rsidRDefault="00862855" w:rsidP="00862855">
            <w:pPr>
              <w:shd w:val="clear" w:color="auto" w:fill="FAF9F1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32"/>
                <w:szCs w:val="32"/>
                <w:lang w:eastAsia="ru-RU"/>
              </w:rPr>
            </w:pPr>
          </w:p>
        </w:tc>
      </w:tr>
    </w:tbl>
    <w:p w:rsidR="00862855" w:rsidRPr="007D41C5" w:rsidRDefault="00862855" w:rsidP="00862855">
      <w:pPr>
        <w:spacing w:after="0" w:line="240" w:lineRule="auto"/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7D41C5" w:rsidRPr="007D41C5" w:rsidTr="00EF1FD9">
        <w:trPr>
          <w:tblCellSpacing w:w="0" w:type="dxa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F1FD9" w:rsidRDefault="00EF1FD9" w:rsidP="00EF1FD9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  <w:p w:rsidR="00EF1FD9" w:rsidRDefault="00EF1FD9" w:rsidP="00EF1FD9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  <w:p w:rsidR="00EF1FD9" w:rsidRDefault="00EF1FD9" w:rsidP="00EF1FD9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  <w:p w:rsidR="00EF1FD9" w:rsidRDefault="00EF1FD9" w:rsidP="00EF1FD9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  <w:p w:rsidR="00EF1FD9" w:rsidRDefault="00EF1FD9" w:rsidP="00EF1FD9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  <w:p w:rsidR="00862855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  <w:hyperlink r:id="rId21" w:history="1">
              <w:r w:rsidR="007D41C5" w:rsidRPr="00EF1FD9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ХРАМ В ЧЕСТЬ ВВЕДЕНИЯ ВО ХРАМ ПРЕСВЯТОЙ БОГОРОДИЦЫ В С</w:t>
              </w:r>
              <w:r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>ЕЛЕ</w:t>
              </w:r>
              <w:r w:rsidR="007D41C5" w:rsidRPr="00EF1FD9">
                <w:rPr>
                  <w:rFonts w:ascii="Times New Roman" w:eastAsia="Times New Roman" w:hAnsi="Times New Roman" w:cs="Times New Roman"/>
                  <w:b/>
                  <w:bCs/>
                  <w:color w:val="00B0F0"/>
                  <w:sz w:val="32"/>
                  <w:szCs w:val="32"/>
                  <w:lang w:eastAsia="ru-RU"/>
                </w:rPr>
                <w:t xml:space="preserve"> МОСТОВАЯ</w:t>
              </w:r>
            </w:hyperlink>
          </w:p>
          <w:p w:rsid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</w:p>
          <w:p w:rsid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</w:p>
          <w:p w:rsid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</w:p>
          <w:p w:rsid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</w:p>
          <w:p w:rsid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</w:p>
          <w:p w:rsidR="00EF1FD9" w:rsidRP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32"/>
                <w:szCs w:val="32"/>
                <w:lang w:eastAsia="ru-RU"/>
              </w:rPr>
            </w:pPr>
          </w:p>
          <w:p w:rsidR="00862855" w:rsidRPr="007D41C5" w:rsidRDefault="00862855" w:rsidP="0086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69991A4F" wp14:editId="31934AED">
                  <wp:extent cx="3172460" cy="4758690"/>
                  <wp:effectExtent l="0" t="0" r="8890" b="3810"/>
                  <wp:docPr id="9" name="Рисунок 9" descr="http://chernblag.3dn.ru/_pu/0/s48288195.jpg">
                    <a:hlinkClick xmlns:a="http://schemas.openxmlformats.org/drawingml/2006/main" r:id="rId22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chernblag.3dn.ru/_pu/0/s48288195.jpg">
                            <a:hlinkClick r:id="rId22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60" cy="47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1C5" w:rsidRPr="007D41C5"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  <w:t>  </w:t>
            </w:r>
          </w:p>
          <w:p w:rsidR="00862855" w:rsidRPr="007D41C5" w:rsidRDefault="00862855" w:rsidP="0086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7AAE3418" wp14:editId="0811804C">
                  <wp:extent cx="3172460" cy="4758690"/>
                  <wp:effectExtent l="0" t="0" r="8890" b="3810"/>
                  <wp:docPr id="10" name="Рисунок 10" descr="http://chernblag.3dn.ru/_pu/0/s75955815.jpg">
                    <a:hlinkClick xmlns:a="http://schemas.openxmlformats.org/drawingml/2006/main" r:id="rId24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chernblag.3dn.ru/_pu/0/s75955815.jpg">
                            <a:hlinkClick r:id="rId24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60" cy="47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1C5" w:rsidRPr="007D41C5"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  <w:t>   </w:t>
            </w: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22739597" wp14:editId="473E7B40">
                  <wp:extent cx="3806825" cy="2538095"/>
                  <wp:effectExtent l="0" t="0" r="3175" b="0"/>
                  <wp:docPr id="11" name="Рисунок 11" descr="http://chernblag.3dn.ru/_pu/0/s06330027.jpg">
                    <a:hlinkClick xmlns:a="http://schemas.openxmlformats.org/drawingml/2006/main" r:id="rId26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chernblag.3dn.ru/_pu/0/s06330027.jpg">
                            <a:hlinkClick r:id="rId26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53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855" w:rsidRPr="007D41C5" w:rsidRDefault="00862855" w:rsidP="00EF1FD9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 w:hanging="3928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</w:p>
          <w:p w:rsidR="00862855" w:rsidRPr="007D41C5" w:rsidRDefault="00862855" w:rsidP="00EF1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</w:p>
        </w:tc>
      </w:tr>
    </w:tbl>
    <w:p w:rsidR="00862855" w:rsidRPr="007D41C5" w:rsidRDefault="00862855" w:rsidP="00862855">
      <w:pPr>
        <w:spacing w:after="0" w:line="240" w:lineRule="auto"/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7D41C5" w:rsidRPr="007D41C5" w:rsidTr="00862855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62855" w:rsidRP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F0"/>
                <w:sz w:val="32"/>
                <w:szCs w:val="32"/>
                <w:lang w:eastAsia="ru-RU"/>
              </w:rPr>
            </w:pPr>
            <w:hyperlink r:id="rId28" w:history="1">
              <w:r w:rsidRPr="00EF1FD9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>ХРАМ В ЧЕСТЬ ПОКРОВА ПРЕСВЯТОЙ БОГОРОДИЦЫ В С</w:t>
              </w:r>
              <w:r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>ЕЛЕ</w:t>
              </w:r>
              <w:r w:rsidRPr="00EF1FD9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 xml:space="preserve"> РУССКИЙ САРС</w:t>
              </w:r>
            </w:hyperlink>
          </w:p>
          <w:p w:rsidR="00862855" w:rsidRPr="007D41C5" w:rsidRDefault="00862855" w:rsidP="0086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6D7DE116" wp14:editId="1130FA10">
                  <wp:extent cx="3806825" cy="2854960"/>
                  <wp:effectExtent l="0" t="0" r="3175" b="2540"/>
                  <wp:docPr id="12" name="Рисунок 12" descr="http://chernblag.3dn.ru/_pu/0/s84514124.jpg">
                    <a:hlinkClick xmlns:a="http://schemas.openxmlformats.org/drawingml/2006/main" r:id="rId29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hernblag.3dn.ru/_pu/0/s84514124.jpg">
                            <a:hlinkClick r:id="rId29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854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2855" w:rsidRPr="007D41C5" w:rsidRDefault="00862855" w:rsidP="00EF1F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</w:p>
        </w:tc>
      </w:tr>
    </w:tbl>
    <w:p w:rsidR="00862855" w:rsidRPr="007D41C5" w:rsidRDefault="00862855" w:rsidP="00862855">
      <w:pPr>
        <w:spacing w:after="0" w:line="240" w:lineRule="auto"/>
        <w:rPr>
          <w:rFonts w:ascii="Times New Roman" w:eastAsia="Times New Roman" w:hAnsi="Times New Roman" w:cs="Times New Roman"/>
          <w:color w:val="00B0F0"/>
          <w:sz w:val="32"/>
          <w:szCs w:val="32"/>
          <w:lang w:eastAsia="ru-RU"/>
        </w:rPr>
      </w:pPr>
    </w:p>
    <w:tbl>
      <w:tblPr>
        <w:tblW w:w="5000" w:type="pct"/>
        <w:tblCellSpacing w:w="0" w:type="dxa"/>
        <w:tblBorders>
          <w:top w:val="single" w:sz="12" w:space="0" w:color="9E0B0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5"/>
      </w:tblGrid>
      <w:tr w:rsidR="007D41C5" w:rsidRPr="007D41C5" w:rsidTr="00862855">
        <w:trPr>
          <w:tblCellSpacing w:w="0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62855" w:rsidRPr="00EF1FD9" w:rsidRDefault="00EF1FD9" w:rsidP="00EF1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F0"/>
                <w:sz w:val="32"/>
                <w:szCs w:val="32"/>
                <w:lang w:eastAsia="ru-RU"/>
              </w:rPr>
            </w:pPr>
            <w:hyperlink r:id="rId31" w:history="1">
              <w:r w:rsidRPr="00EF1FD9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>ХРАМ В ЧЕСТЬ РОЖДЕСТВА ПРЕСВЯТОЙ БОГОРОДИЦЫ В С</w:t>
              </w:r>
              <w:r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>ЕЛЕ</w:t>
              </w:r>
              <w:r w:rsidRPr="00EF1FD9">
                <w:rPr>
                  <w:rFonts w:ascii="Times New Roman" w:eastAsia="Times New Roman" w:hAnsi="Times New Roman" w:cs="Times New Roman"/>
                  <w:bCs/>
                  <w:color w:val="00B0F0"/>
                  <w:sz w:val="32"/>
                  <w:szCs w:val="32"/>
                  <w:lang w:eastAsia="ru-RU"/>
                </w:rPr>
                <w:t xml:space="preserve"> БОГОРОДСКОЕ</w:t>
              </w:r>
            </w:hyperlink>
          </w:p>
          <w:p w:rsidR="00862855" w:rsidRPr="007D41C5" w:rsidRDefault="00862855" w:rsidP="00862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</w:pP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6FC816B4" wp14:editId="6A1BEFB9">
                  <wp:extent cx="3172460" cy="4758690"/>
                  <wp:effectExtent l="0" t="0" r="8890" b="3810"/>
                  <wp:docPr id="13" name="Рисунок 13" descr="http://chernblag.3dn.ru/_pu/0/s64515138.jpg">
                    <a:hlinkClick xmlns:a="http://schemas.openxmlformats.org/drawingml/2006/main" r:id="rId32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chernblag.3dn.ru/_pu/0/s64515138.jpg">
                            <a:hlinkClick r:id="rId32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60" cy="475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1C5" w:rsidRPr="007D41C5"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  <w:t>   </w:t>
            </w: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76AFC00F" wp14:editId="4F67E474">
                  <wp:extent cx="3806825" cy="2538095"/>
                  <wp:effectExtent l="0" t="0" r="3175" b="0"/>
                  <wp:docPr id="14" name="Рисунок 14" descr="http://chernblag.3dn.ru/_pu/0/s47272715.jpg">
                    <a:hlinkClick xmlns:a="http://schemas.openxmlformats.org/drawingml/2006/main" r:id="rId34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chernblag.3dn.ru/_pu/0/s47272715.jpg">
                            <a:hlinkClick r:id="rId34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53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1C5" w:rsidRPr="007D41C5"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  <w:t>   </w:t>
            </w: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005EF843" wp14:editId="5666D417">
                  <wp:extent cx="3167743" cy="2906485"/>
                  <wp:effectExtent l="0" t="0" r="0" b="8255"/>
                  <wp:docPr id="15" name="Рисунок 15" descr="http://chernblag.3dn.ru/_pu/0/s86771100.jpg">
                    <a:hlinkClick xmlns:a="http://schemas.openxmlformats.org/drawingml/2006/main" r:id="rId36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chernblag.3dn.ru/_pu/0/s86771100.jpg">
                            <a:hlinkClick r:id="rId36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460" cy="2910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41C5" w:rsidRPr="007D41C5">
              <w:rPr>
                <w:rFonts w:ascii="Times New Roman" w:eastAsia="Times New Roman" w:hAnsi="Times New Roman" w:cs="Times New Roman"/>
                <w:color w:val="00B0F0"/>
                <w:sz w:val="32"/>
                <w:szCs w:val="32"/>
                <w:lang w:eastAsia="ru-RU"/>
              </w:rPr>
              <w:t>   </w:t>
            </w:r>
            <w:r w:rsidRPr="007D41C5">
              <w:rPr>
                <w:rFonts w:ascii="Times New Roman" w:eastAsia="Times New Roman" w:hAnsi="Times New Roman" w:cs="Times New Roman"/>
                <w:noProof/>
                <w:color w:val="00B0F0"/>
                <w:sz w:val="32"/>
                <w:szCs w:val="32"/>
                <w:lang w:eastAsia="ru-RU"/>
              </w:rPr>
              <w:drawing>
                <wp:inline distT="0" distB="0" distL="0" distR="0" wp14:anchorId="47498F0C" wp14:editId="6C01A050">
                  <wp:extent cx="3806825" cy="2538095"/>
                  <wp:effectExtent l="0" t="0" r="3175" b="0"/>
                  <wp:docPr id="16" name="Рисунок 16" descr="http://chernblag.3dn.ru/_pu/0/s19482309.jpg">
                    <a:hlinkClick xmlns:a="http://schemas.openxmlformats.org/drawingml/2006/main" r:id="rId38" tgtFrame="&quot;_blank&quot;" tooltip="&quot;Нажмите, для просмотра в полном размере..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chernblag.3dn.ru/_pu/0/s19482309.jpg">
                            <a:hlinkClick r:id="rId38" tgtFrame="&quot;_blank&quot;" tooltip="&quot;Нажмите, для просмотра в полном размере..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6825" cy="253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0EA4" w:rsidRDefault="00EF1FD9"/>
    <w:sectPr w:rsidR="00E10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4DAC"/>
    <w:multiLevelType w:val="multilevel"/>
    <w:tmpl w:val="00E46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A574EE"/>
    <w:multiLevelType w:val="multilevel"/>
    <w:tmpl w:val="1F0C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070BC"/>
    <w:multiLevelType w:val="multilevel"/>
    <w:tmpl w:val="5658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1C09C6"/>
    <w:multiLevelType w:val="multilevel"/>
    <w:tmpl w:val="55589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326162"/>
    <w:multiLevelType w:val="multilevel"/>
    <w:tmpl w:val="63E0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B02A32"/>
    <w:multiLevelType w:val="multilevel"/>
    <w:tmpl w:val="F0EE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3F0257"/>
    <w:multiLevelType w:val="multilevel"/>
    <w:tmpl w:val="FAECB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0C0CB5"/>
    <w:multiLevelType w:val="multilevel"/>
    <w:tmpl w:val="5482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9DE"/>
    <w:rsid w:val="007D41C5"/>
    <w:rsid w:val="00862855"/>
    <w:rsid w:val="008F09DE"/>
    <w:rsid w:val="00B508E8"/>
    <w:rsid w:val="00B54753"/>
    <w:rsid w:val="00DD5792"/>
    <w:rsid w:val="00EF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8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714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68921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91909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7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41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90850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176411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813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499095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160722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86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1795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0160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62588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9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9201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9721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2695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197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7500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530797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184932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78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8998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241872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3578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97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9080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20896">
                  <w:marLeft w:val="0"/>
                  <w:marRight w:val="0"/>
                  <w:marTop w:val="0"/>
                  <w:marBottom w:val="0"/>
                  <w:divBdr>
                    <w:top w:val="single" w:sz="6" w:space="2" w:color="D3D2CB"/>
                    <w:left w:val="none" w:sz="0" w:space="0" w:color="auto"/>
                    <w:bottom w:val="single" w:sz="6" w:space="2" w:color="D3D2CB"/>
                    <w:right w:val="none" w:sz="0" w:space="0" w:color="auto"/>
                  </w:divBdr>
                  <w:divsChild>
                    <w:div w:id="16928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58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1026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rnblag.ru/publ/7-1-0-19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jpeg"/><Relationship Id="rId26" Type="http://schemas.openxmlformats.org/officeDocument/2006/relationships/hyperlink" Target="http://chernblag.3dn.ru/_pu/0/06330027.jpg" TargetMode="External"/><Relationship Id="rId39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hyperlink" Target="http://chernblag.ru/publ/7-1-0-14" TargetMode="External"/><Relationship Id="rId34" Type="http://schemas.openxmlformats.org/officeDocument/2006/relationships/hyperlink" Target="http://chernblag.3dn.ru/_pu/0/47272715.jpg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chernblag.3dn.ru/_pu/0/00902455.jpg" TargetMode="External"/><Relationship Id="rId17" Type="http://schemas.openxmlformats.org/officeDocument/2006/relationships/hyperlink" Target="http://chernblag.3dn.ru/_pu/0/13981501.jpg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1.jpeg"/><Relationship Id="rId38" Type="http://schemas.openxmlformats.org/officeDocument/2006/relationships/hyperlink" Target="http://chernblag.3dn.ru/_pu/0/19482309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6.jpeg"/><Relationship Id="rId29" Type="http://schemas.openxmlformats.org/officeDocument/2006/relationships/hyperlink" Target="http://chernblag.3dn.ru/_pu/0/84514124.jpg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chernblag.ru/publ/7-1-0-107" TargetMode="External"/><Relationship Id="rId11" Type="http://schemas.openxmlformats.org/officeDocument/2006/relationships/hyperlink" Target="http://chernblag.ru/publ/7-1-0-16" TargetMode="External"/><Relationship Id="rId24" Type="http://schemas.openxmlformats.org/officeDocument/2006/relationships/hyperlink" Target="http://chernblag.3dn.ru/_pu/0/75955815.jpg" TargetMode="External"/><Relationship Id="rId32" Type="http://schemas.openxmlformats.org/officeDocument/2006/relationships/hyperlink" Target="http://chernblag.3dn.ru/_pu/0/64515138.jpg" TargetMode="External"/><Relationship Id="rId37" Type="http://schemas.openxmlformats.org/officeDocument/2006/relationships/image" Target="media/image13.jpe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chernblag.3dn.ru/_pu/0/72833794.jpg" TargetMode="External"/><Relationship Id="rId23" Type="http://schemas.openxmlformats.org/officeDocument/2006/relationships/image" Target="media/image7.jpeg"/><Relationship Id="rId28" Type="http://schemas.openxmlformats.org/officeDocument/2006/relationships/hyperlink" Target="http://chernblag.ru/publ/7-1-0-13" TargetMode="External"/><Relationship Id="rId36" Type="http://schemas.openxmlformats.org/officeDocument/2006/relationships/hyperlink" Target="http://chernblag.3dn.ru/_pu/0/86771100.jpg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chernblag.3dn.ru/_pu/0/20068763.jpg" TargetMode="External"/><Relationship Id="rId31" Type="http://schemas.openxmlformats.org/officeDocument/2006/relationships/hyperlink" Target="http://chernblag.ru/publ/7-1-0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hernblag.3dn.ru/_pu/0/93857695.jpg" TargetMode="External"/><Relationship Id="rId14" Type="http://schemas.openxmlformats.org/officeDocument/2006/relationships/hyperlink" Target="http://chernblag.ru/publ/7-1-0-15" TargetMode="External"/><Relationship Id="rId22" Type="http://schemas.openxmlformats.org/officeDocument/2006/relationships/hyperlink" Target="http://chernblag.3dn.ru/_pu/0/48288195.jpg" TargetMode="External"/><Relationship Id="rId27" Type="http://schemas.openxmlformats.org/officeDocument/2006/relationships/image" Target="media/image9.jpeg"/><Relationship Id="rId30" Type="http://schemas.openxmlformats.org/officeDocument/2006/relationships/image" Target="media/image10.jpeg"/><Relationship Id="rId35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2019-10-06T11:29:00Z</dcterms:created>
  <dcterms:modified xsi:type="dcterms:W3CDTF">2019-10-06T16:01:00Z</dcterms:modified>
</cp:coreProperties>
</file>