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3DB" w:rsidRDefault="00BD03B2" w:rsidP="00F664AA">
      <w:pPr>
        <w:pStyle w:val="1"/>
        <w:shd w:val="clear" w:color="auto" w:fill="FFFFFF"/>
        <w:spacing w:before="94" w:beforeAutospacing="0" w:after="187" w:afterAutospacing="0" w:line="312" w:lineRule="atLeast"/>
        <w:jc w:val="center"/>
        <w:rPr>
          <w:rFonts w:ascii="Open Sans" w:hAnsi="Open Sans"/>
          <w:color w:val="000000"/>
          <w:sz w:val="38"/>
          <w:szCs w:val="38"/>
        </w:rPr>
      </w:pPr>
      <w:r>
        <w:rPr>
          <w:rFonts w:ascii="Open Sans" w:hAnsi="Open Sans"/>
          <w:color w:val="000000"/>
          <w:sz w:val="38"/>
          <w:szCs w:val="38"/>
        </w:rPr>
        <w:t>«Роль краеведческой исследовательской деятельности  в духовно-нравственном воспитании школьников».</w:t>
      </w:r>
    </w:p>
    <w:p w:rsidR="005773DB" w:rsidRDefault="00BD03B2" w:rsidP="00F664AA">
      <w:pPr>
        <w:pStyle w:val="1"/>
        <w:shd w:val="clear" w:color="auto" w:fill="FFFFFF"/>
        <w:spacing w:before="94" w:beforeAutospacing="0" w:after="187" w:afterAutospacing="0" w:line="312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«Любовь к родному краю, знание его истории – основа, на которой только и может осуществляться рост д</w:t>
      </w:r>
      <w:r w:rsidR="00F664AA">
        <w:rPr>
          <w:color w:val="000000"/>
          <w:sz w:val="28"/>
          <w:szCs w:val="28"/>
        </w:rPr>
        <w:t>уховной культуры всего общества</w:t>
      </w:r>
      <w:r>
        <w:rPr>
          <w:color w:val="000000"/>
          <w:sz w:val="28"/>
          <w:szCs w:val="28"/>
        </w:rPr>
        <w:t>!».</w:t>
      </w:r>
    </w:p>
    <w:p w:rsidR="005773DB" w:rsidRDefault="00BD03B2" w:rsidP="00F664AA">
      <w:pPr>
        <w:pStyle w:val="1"/>
        <w:shd w:val="clear" w:color="auto" w:fill="FFFFFF"/>
        <w:spacing w:before="94" w:beforeAutospacing="0" w:after="187" w:afterAutospacing="0" w:line="312" w:lineRule="atLeast"/>
        <w:jc w:val="right"/>
      </w:pPr>
      <w:r>
        <w:rPr>
          <w:color w:val="000000"/>
          <w:sz w:val="28"/>
          <w:szCs w:val="28"/>
        </w:rPr>
        <w:t xml:space="preserve">(Дмитрий Сергеевич Лихачёв) </w:t>
      </w:r>
    </w:p>
    <w:p w:rsidR="005773DB" w:rsidRPr="004A2B40" w:rsidRDefault="00BD03B2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A2B40">
        <w:rPr>
          <w:color w:val="000000"/>
          <w:sz w:val="28"/>
          <w:szCs w:val="28"/>
        </w:rPr>
        <w:t>Ключевым компонентом нормативных документов, отражающих  концепцию развития образования на современном этапе, является формирование личности, осознающей и принимающей ценности человеческой жизни, семьи, гражданского общества, м</w:t>
      </w:r>
      <w:r w:rsidRPr="004A2B40">
        <w:rPr>
          <w:color w:val="000000"/>
          <w:sz w:val="28"/>
          <w:szCs w:val="28"/>
        </w:rPr>
        <w:t>ногонационального российского народа, человечества, любящий свой край и своё Отечество, знающий русский и родной язык, уважающий свой народ, его  культ</w:t>
      </w:r>
      <w:r w:rsidR="00F664AA" w:rsidRPr="004A2B40">
        <w:rPr>
          <w:color w:val="000000"/>
          <w:sz w:val="28"/>
          <w:szCs w:val="28"/>
        </w:rPr>
        <w:t>уру и традиции. Другими словами</w:t>
      </w:r>
      <w:r w:rsidRPr="004A2B40">
        <w:rPr>
          <w:color w:val="000000"/>
          <w:sz w:val="28"/>
          <w:szCs w:val="28"/>
        </w:rPr>
        <w:t>, перед образовательными учреждениями ставится задача сформировать уважит</w:t>
      </w:r>
      <w:r w:rsidRPr="004A2B40">
        <w:rPr>
          <w:color w:val="000000"/>
          <w:sz w:val="28"/>
          <w:szCs w:val="28"/>
        </w:rPr>
        <w:t xml:space="preserve">ельное отношение к традициям предков, к прошлому и  настоящему своей земли. 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</w:rPr>
        <w:t>Формирование краеведческой компетенции учащихся является в этом смысле актуальным и перспективным, практически значимым для воспитания патриотизма и повышения качества образования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. Одним из возможных  инструментов в решении проблемы формирования краеведческой компетенции учащихся является исследовательская деятельность, так как векторы современного образования направлены именно на активизацию  исследовательского подхода в обучении.</w:t>
      </w:r>
      <w:r w:rsidRPr="004A2B40">
        <w:rPr>
          <w:rFonts w:ascii="Times New Roman" w:hAnsi="Times New Roman" w:cs="Times New Roman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Несмотря на то, что все образовательные учреждения страны заняты проектной и исследовательской деятельностью, уровень усвоения выпускниками школ этих технологий остаётся крайне низким. Причин этому много: низкий уровень проектной и исследовательской культ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уры самих педагогов, их загруженность, формальный подход в образовательном учреж</w:t>
      </w:r>
      <w:r w:rsidR="004A2B40">
        <w:rPr>
          <w:rFonts w:ascii="Times New Roman" w:hAnsi="Times New Roman" w:cs="Times New Roman"/>
          <w:color w:val="000000"/>
          <w:sz w:val="28"/>
          <w:szCs w:val="28"/>
        </w:rPr>
        <w:t>дении к организации этой работы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A2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низкий интерес учащихся к данным видам деятельности и т.д.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2B40">
        <w:rPr>
          <w:rFonts w:ascii="Times New Roman" w:hAnsi="Times New Roman" w:cs="Times New Roman"/>
          <w:b/>
          <w:sz w:val="28"/>
          <w:szCs w:val="28"/>
        </w:rPr>
        <w:lastRenderedPageBreak/>
        <w:t>Под исследовательской деятельностью</w:t>
      </w:r>
      <w:r w:rsidRPr="004A2B40">
        <w:rPr>
          <w:rFonts w:ascii="Times New Roman" w:hAnsi="Times New Roman" w:cs="Times New Roman"/>
          <w:sz w:val="28"/>
          <w:szCs w:val="28"/>
        </w:rPr>
        <w:t xml:space="preserve"> понимается деятельность учащихся, связанная с ре</w:t>
      </w:r>
      <w:r w:rsidRPr="004A2B40">
        <w:rPr>
          <w:rFonts w:ascii="Times New Roman" w:hAnsi="Times New Roman" w:cs="Times New Roman"/>
          <w:sz w:val="28"/>
          <w:szCs w:val="28"/>
        </w:rPr>
        <w:t>шением учащимися творческой, исследовательской задачи с заранее неизвестным решением и предполагающая наличие основных этапов, характерных для исследования в научной сфере: постановку проблемы, изучение теории, посвященной данной проблематике, подбор метод</w:t>
      </w:r>
      <w:r w:rsidRPr="004A2B40">
        <w:rPr>
          <w:rFonts w:ascii="Times New Roman" w:hAnsi="Times New Roman" w:cs="Times New Roman"/>
          <w:sz w:val="28"/>
          <w:szCs w:val="28"/>
        </w:rPr>
        <w:t>ик исследования и практическое овладение ими, сбор собственного материала, его анализ и обобщение, собственные выводы.</w:t>
      </w:r>
      <w:proofErr w:type="gramEnd"/>
      <w:r w:rsidRPr="004A2B40">
        <w:rPr>
          <w:rFonts w:ascii="Times New Roman" w:hAnsi="Times New Roman" w:cs="Times New Roman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 Эта деятельность способствует навыкам получения информации, её обработки и использования, развитию умения решать творческие задачи, форм</w:t>
      </w:r>
      <w:r w:rsidR="00F664AA" w:rsidRPr="004A2B40">
        <w:rPr>
          <w:rFonts w:ascii="Times New Roman" w:hAnsi="Times New Roman" w:cs="Times New Roman"/>
          <w:color w:val="000000"/>
          <w:sz w:val="28"/>
          <w:szCs w:val="28"/>
        </w:rPr>
        <w:t>ированию творческого мышления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664AA"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которое характеризуется пластичностью, оригинальностью и </w:t>
      </w:r>
      <w:proofErr w:type="spellStart"/>
      <w:r w:rsidRPr="004A2B40">
        <w:rPr>
          <w:rFonts w:ascii="Times New Roman" w:hAnsi="Times New Roman" w:cs="Times New Roman"/>
          <w:color w:val="000000"/>
          <w:sz w:val="28"/>
          <w:szCs w:val="28"/>
        </w:rPr>
        <w:t>многовариантностью</w:t>
      </w:r>
      <w:proofErr w:type="spellEnd"/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 выводов, развитию навыков социализации своих идей, т.е. умению донести до других людей  результаты своего творческого труда. Краеведение – самое благ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оприятное направление  организации проектной и исследовательской деятельности с точки зрения, как использования  ресурсов, так и интереса детей. Потому что: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A2B40">
        <w:rPr>
          <w:rFonts w:ascii="Times New Roman" w:hAnsi="Times New Roman" w:cs="Times New Roman"/>
          <w:color w:val="000000"/>
          <w:sz w:val="28"/>
          <w:szCs w:val="28"/>
        </w:rPr>
        <w:t>Во</w:t>
      </w:r>
      <w:proofErr w:type="gramEnd"/>
      <w:r w:rsidR="004A2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- первых, интересно изучать то, что  непосредстве</w:t>
      </w:r>
      <w:r w:rsidR="004A2B40">
        <w:rPr>
          <w:rFonts w:ascii="Times New Roman" w:hAnsi="Times New Roman" w:cs="Times New Roman"/>
          <w:color w:val="000000"/>
          <w:sz w:val="28"/>
          <w:szCs w:val="28"/>
        </w:rPr>
        <w:t>нно тебя касается (родной край)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A2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Это более заман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чиво, чем изучать какие-то  проблемы, которые от тебя по жизни далеки.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</w:rPr>
        <w:t>В-вторых, творческая деятельность, связанная с родным краем, всегда значима для ребёнка, так как он видит реальные результаты своего труда</w:t>
      </w:r>
      <w:r w:rsidR="004A2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- изменение окружающего пространства.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</w:rPr>
        <w:t>В -</w:t>
      </w:r>
      <w:r w:rsidR="004A2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третьи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х, краеведческие исследования, как правило, доступны, не требуют сложных методов, методик и оборудования.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</w:rPr>
        <w:t>В -</w:t>
      </w:r>
      <w:r w:rsidR="004A2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четвёртых, в краеведении не существует проблемы поиска и  выбора темы исследования. </w:t>
      </w:r>
      <w:r w:rsidR="004A2B40">
        <w:rPr>
          <w:rFonts w:ascii="Times New Roman" w:hAnsi="Times New Roman" w:cs="Times New Roman"/>
          <w:sz w:val="28"/>
          <w:szCs w:val="28"/>
        </w:rPr>
        <w:t>Причём</w:t>
      </w:r>
      <w:r w:rsidRPr="004A2B40">
        <w:rPr>
          <w:rFonts w:ascii="Times New Roman" w:hAnsi="Times New Roman" w:cs="Times New Roman"/>
          <w:sz w:val="28"/>
          <w:szCs w:val="28"/>
        </w:rPr>
        <w:t>, чем больше исследователь занимается изучением  мира, в</w:t>
      </w:r>
      <w:r w:rsidRPr="004A2B40">
        <w:rPr>
          <w:rFonts w:ascii="Times New Roman" w:hAnsi="Times New Roman" w:cs="Times New Roman"/>
          <w:sz w:val="28"/>
          <w:szCs w:val="28"/>
        </w:rPr>
        <w:t xml:space="preserve"> котором он живёт, тем бо</w:t>
      </w:r>
      <w:r w:rsidR="004A2B40">
        <w:rPr>
          <w:rFonts w:ascii="Times New Roman" w:hAnsi="Times New Roman" w:cs="Times New Roman"/>
          <w:sz w:val="28"/>
          <w:szCs w:val="28"/>
        </w:rPr>
        <w:t>льше появляется больше вопросов</w:t>
      </w:r>
      <w:r w:rsidRPr="004A2B40">
        <w:rPr>
          <w:rFonts w:ascii="Times New Roman" w:hAnsi="Times New Roman" w:cs="Times New Roman"/>
          <w:sz w:val="28"/>
          <w:szCs w:val="28"/>
        </w:rPr>
        <w:t>, а значит и  новых тем исследования.</w:t>
      </w:r>
    </w:p>
    <w:p w:rsidR="005773DB" w:rsidRPr="004A2B40" w:rsidRDefault="00BD03B2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A2B40">
        <w:rPr>
          <w:sz w:val="28"/>
          <w:szCs w:val="28"/>
        </w:rPr>
        <w:t>Полученные результаты являются актуальны</w:t>
      </w:r>
      <w:r w:rsidR="004A2B40">
        <w:rPr>
          <w:sz w:val="28"/>
          <w:szCs w:val="28"/>
        </w:rPr>
        <w:t>ми</w:t>
      </w:r>
      <w:r w:rsidRPr="004A2B40">
        <w:rPr>
          <w:sz w:val="28"/>
          <w:szCs w:val="28"/>
        </w:rPr>
        <w:t xml:space="preserve"> не толь</w:t>
      </w:r>
      <w:r w:rsidR="004A2B40">
        <w:rPr>
          <w:sz w:val="28"/>
          <w:szCs w:val="28"/>
        </w:rPr>
        <w:t xml:space="preserve">ко для самого исследователя, но и для </w:t>
      </w:r>
      <w:r w:rsidRPr="004A2B40">
        <w:rPr>
          <w:sz w:val="28"/>
          <w:szCs w:val="28"/>
        </w:rPr>
        <w:t>других людей тоже, поскольку изучаемый краеведом мир является их миром, к</w:t>
      </w:r>
      <w:r w:rsidR="004A2B40">
        <w:rPr>
          <w:sz w:val="28"/>
          <w:szCs w:val="28"/>
        </w:rPr>
        <w:t>оторый им</w:t>
      </w:r>
      <w:r w:rsidRPr="004A2B40">
        <w:rPr>
          <w:sz w:val="28"/>
          <w:szCs w:val="28"/>
        </w:rPr>
        <w:t>,</w:t>
      </w:r>
      <w:r w:rsidR="004A2B40">
        <w:rPr>
          <w:sz w:val="28"/>
          <w:szCs w:val="28"/>
        </w:rPr>
        <w:t xml:space="preserve"> </w:t>
      </w:r>
      <w:r w:rsidRPr="004A2B40">
        <w:rPr>
          <w:sz w:val="28"/>
          <w:szCs w:val="28"/>
        </w:rPr>
        <w:t>безусловно, интересен.</w:t>
      </w:r>
    </w:p>
    <w:p w:rsidR="005773DB" w:rsidRPr="004A2B40" w:rsidRDefault="005773DB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4A2B40" w:rsidRDefault="00BD03B2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A2B40">
        <w:rPr>
          <w:color w:val="000000"/>
          <w:sz w:val="28"/>
          <w:szCs w:val="28"/>
        </w:rPr>
        <w:t>Так уж сложилось, что в школах, высших и средних специальных учебных заведениях приоритет отдавался изучению истории мира и страны, а история «малой родины» изучалась от случая к случаю. А между тем люди всех возрастов, о</w:t>
      </w:r>
      <w:r w:rsidRPr="004A2B40">
        <w:rPr>
          <w:color w:val="000000"/>
          <w:sz w:val="28"/>
          <w:szCs w:val="28"/>
        </w:rPr>
        <w:t>собенно молодежь, хотят знать более подробно о тех местах, где они живут, где прошли детство, юность, а у многих и вся жизнь.</w:t>
      </w:r>
    </w:p>
    <w:p w:rsidR="00C34053" w:rsidRDefault="004A2B40" w:rsidP="00C34053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Академик Д.С. Лихачев говорил: «Если человек не любит хот</w:t>
      </w:r>
      <w:r w:rsidR="00C34053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бы изредка смотреть на старые фотографии своих родителей, не ценит память о них, оставленную в саду, который они возделывали, вещах, которые им принадлежали, значит, он не любил их.</w:t>
      </w:r>
      <w:r w:rsidR="00C3405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Если человек не любит старые улицы, пусть даже и плохонькие, значит, у него нет любви к своему городу.</w:t>
      </w:r>
      <w:r w:rsidR="00C34053">
        <w:rPr>
          <w:color w:val="000000"/>
          <w:sz w:val="28"/>
          <w:szCs w:val="28"/>
        </w:rPr>
        <w:t xml:space="preserve"> </w:t>
      </w:r>
      <w:r w:rsidR="00BD03B2" w:rsidRPr="004A2B40">
        <w:rPr>
          <w:color w:val="000000"/>
          <w:sz w:val="28"/>
          <w:szCs w:val="28"/>
          <w:shd w:val="clear" w:color="auto" w:fill="FFFFFF"/>
        </w:rPr>
        <w:t>Если человек равнодушен к памятникам и</w:t>
      </w:r>
      <w:r>
        <w:rPr>
          <w:color w:val="000000"/>
          <w:sz w:val="28"/>
          <w:szCs w:val="28"/>
          <w:shd w:val="clear" w:color="auto" w:fill="FFFFFF"/>
        </w:rPr>
        <w:t>стории своей страны, он, как правило,</w:t>
      </w:r>
      <w:r w:rsidR="00C3405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равнодуше</w:t>
      </w:r>
      <w:r w:rsidR="00C34053">
        <w:rPr>
          <w:color w:val="000000"/>
          <w:sz w:val="28"/>
          <w:szCs w:val="28"/>
          <w:shd w:val="clear" w:color="auto" w:fill="FFFFFF"/>
        </w:rPr>
        <w:t>н к своей стране».</w:t>
      </w:r>
      <w:r w:rsidR="00C34053">
        <w:rPr>
          <w:color w:val="000000"/>
          <w:sz w:val="28"/>
          <w:szCs w:val="28"/>
        </w:rPr>
        <w:t xml:space="preserve"> </w:t>
      </w:r>
    </w:p>
    <w:p w:rsidR="005773DB" w:rsidRPr="004A2B40" w:rsidRDefault="00BD03B2" w:rsidP="00C34053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A2B40">
        <w:rPr>
          <w:color w:val="111115"/>
          <w:sz w:val="28"/>
          <w:szCs w:val="28"/>
          <w:shd w:val="clear" w:color="auto" w:fill="FFFFFF"/>
        </w:rPr>
        <w:t>Главной задачей системы ш</w:t>
      </w:r>
      <w:r w:rsidR="00C34053">
        <w:rPr>
          <w:color w:val="111115"/>
          <w:sz w:val="28"/>
          <w:szCs w:val="28"/>
          <w:shd w:val="clear" w:color="auto" w:fill="FFFFFF"/>
        </w:rPr>
        <w:t>кольного образования является – не допустить такого безразличия среди наших детей.</w:t>
      </w:r>
    </w:p>
    <w:p w:rsidR="005773DB" w:rsidRPr="004A2B40" w:rsidRDefault="00C34053" w:rsidP="00F664A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 Что заботило, радовало и тревожило наших предков, чем они занимались, как трудились, о чем мечтали, рассказывали и пели, что передавали своим детям и внукам? </w:t>
      </w:r>
      <w:r w:rsidR="00BD03B2" w:rsidRPr="004A2B4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Ответить на эти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вопросы </w:t>
      </w:r>
      <w:proofErr w:type="gramStart"/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сегодня</w:t>
      </w:r>
      <w:proofErr w:type="gramEnd"/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softHyphen/>
      </w:r>
      <w:r w:rsidR="00BD03B2" w:rsidRPr="004A2B4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значит восстановить связь времен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, вернуть утерянные ценности. </w:t>
      </w:r>
      <w:r w:rsidR="00BD03B2" w:rsidRPr="004A2B4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Воспитание граж</w:t>
      </w:r>
      <w:r w:rsidR="00BD03B2" w:rsidRPr="004A2B4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данина и патриота, знающего и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 любящего свою Родину, задача особенно актуальная сегодня, не может быть успешно решена без глубокого познания </w:t>
      </w:r>
      <w:r w:rsidR="00BD03B2" w:rsidRPr="004A2B4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духовного богатства своего народа, освоения народной культуры.</w:t>
      </w:r>
    </w:p>
    <w:p w:rsidR="005773DB" w:rsidRPr="004A2B40" w:rsidRDefault="00BD03B2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A2B40">
        <w:rPr>
          <w:color w:val="000000"/>
          <w:sz w:val="28"/>
          <w:szCs w:val="28"/>
        </w:rPr>
        <w:t xml:space="preserve">Академик Д.С. Лихачев, говоря о </w:t>
      </w:r>
      <w:r w:rsidRPr="004A2B40">
        <w:rPr>
          <w:color w:val="000000"/>
          <w:sz w:val="28"/>
          <w:szCs w:val="28"/>
        </w:rPr>
        <w:t>значении краеведения в воспитании граждан страны, справедливо отмечает, что чувство Родины нужно заботливо взращивать, прививать духовную оседлость. Если не будет корней в родной местности, в родной стороне – будет много людей, похожих на иссушенное растен</w:t>
      </w:r>
      <w:r w:rsidR="004A2B40">
        <w:rPr>
          <w:color w:val="000000"/>
          <w:sz w:val="28"/>
          <w:szCs w:val="28"/>
        </w:rPr>
        <w:t xml:space="preserve">ие перекати-поле. </w:t>
      </w:r>
      <w:r w:rsidRPr="004A2B40">
        <w:rPr>
          <w:color w:val="000000"/>
          <w:sz w:val="28"/>
          <w:szCs w:val="28"/>
        </w:rPr>
        <w:t>С помощью изучения истории и краеведения, в большей мере, чем какого-либо другого вида деятельности, можно восстанавливать у молодого поколения историческую память, воспитывать нравственность, гражданственность, обострённое чувство соп</w:t>
      </w:r>
      <w:r w:rsidRPr="004A2B40">
        <w:rPr>
          <w:color w:val="000000"/>
          <w:sz w:val="28"/>
          <w:szCs w:val="28"/>
        </w:rPr>
        <w:t xml:space="preserve">ричастности и </w:t>
      </w:r>
      <w:r w:rsidRPr="004A2B40">
        <w:rPr>
          <w:color w:val="000000"/>
          <w:sz w:val="28"/>
          <w:szCs w:val="28"/>
        </w:rPr>
        <w:lastRenderedPageBreak/>
        <w:t xml:space="preserve">ответственности за всё происходящее. Решая вопросы духовно-нравственного и патриотического воспитания через изучение истории родного края, мы сможем способствовать личностному росту и духовному становлению учащихся. </w:t>
      </w:r>
    </w:p>
    <w:p w:rsidR="005773DB" w:rsidRPr="004A2B40" w:rsidRDefault="00BD03B2" w:rsidP="00F664A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В своей педагогической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деятельности уделяю большое внимание краеведческой исследовательской деятельности, являюсь экспертом муниципальных научно-практич</w:t>
      </w:r>
      <w:r w:rsidR="004A2B40">
        <w:rPr>
          <w:rFonts w:ascii="Times New Roman" w:hAnsi="Times New Roman" w:cs="Times New Roman"/>
          <w:color w:val="000000"/>
          <w:sz w:val="28"/>
          <w:szCs w:val="28"/>
        </w:rPr>
        <w:t>еских конференций  школьников.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  Исследовательские работы учащихся под моим руководством занимали призовые места на   конферен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циях, в краеведческих конкурсах  разного уровня.</w:t>
      </w:r>
      <w:r w:rsidRPr="004A2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73DB" w:rsidRPr="004A2B40" w:rsidRDefault="00BD03B2" w:rsidP="00F664A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Ведущую роль в исследовательской   деятельности  играет учитель, без его участия она была бы просто невозможна. </w:t>
      </w:r>
      <w:r w:rsidRPr="004A2B40">
        <w:rPr>
          <w:rFonts w:ascii="Times New Roman" w:hAnsi="Times New Roman" w:cs="Times New Roman"/>
          <w:sz w:val="28"/>
          <w:szCs w:val="28"/>
        </w:rPr>
        <w:t>Проведение исследовательского поиска требует специальных знаний, умений, навыков. И ребенка не</w:t>
      </w:r>
      <w:r w:rsidRPr="004A2B40">
        <w:rPr>
          <w:rFonts w:ascii="Times New Roman" w:hAnsi="Times New Roman" w:cs="Times New Roman"/>
          <w:sz w:val="28"/>
          <w:szCs w:val="28"/>
        </w:rPr>
        <w:t>обходимо целенаправленно обучать, давать ему эти знания, развивать и совершенствовать необходимые в исследовательском поиске умения и навыки.</w:t>
      </w:r>
      <w:r w:rsidRPr="004A2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большинства учащихся   не вызывает больших трудностей подбор источников, сбор материала, анализ и формулировка в</w:t>
      </w:r>
      <w:r w:rsidRPr="004A2B40">
        <w:rPr>
          <w:rFonts w:ascii="Times New Roman" w:eastAsia="Times New Roman" w:hAnsi="Times New Roman" w:cs="Times New Roman"/>
          <w:sz w:val="28"/>
          <w:szCs w:val="28"/>
          <w:lang w:eastAsia="ru-RU"/>
        </w:rPr>
        <w:t>ыводов.  Только половина учащихся умеют сформулировать цель исследования, постановку проблемы. Наиболее сложными этапами исследования для подавляющего большинства учащихся так же, как и для части учителей, оказываются формулировка гипотезы и подбор методик</w:t>
      </w:r>
      <w:r w:rsidRPr="004A2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исследования.  </w:t>
      </w:r>
      <w:r w:rsidRPr="004A2B40">
        <w:rPr>
          <w:rFonts w:ascii="Times New Roman" w:hAnsi="Times New Roman" w:cs="Times New Roman"/>
          <w:sz w:val="28"/>
          <w:szCs w:val="28"/>
        </w:rPr>
        <w:t xml:space="preserve">  Исследовательская деятельность школьника представляет собой творческий процесс взаимодействия учителя и учащегося по поиску решения (или понимания) неизвестного.  </w:t>
      </w:r>
    </w:p>
    <w:p w:rsidR="005773DB" w:rsidRPr="004A2B40" w:rsidRDefault="00BD03B2" w:rsidP="00F664A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Психологи давно подметили такую особенность - умственная деятельность учё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ного, делающего открытия и умственная деятельность ребёнка, познающего новое, идентичны по своей внутренней механике. Для ребёнка гораздо легче изучать и усваивать новое, действуя подобно учёному, чем получать готовые знания. Детская потребность в исследов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ательском поиске обусловлена биологически, ребёнок рождается исследователем.</w:t>
      </w:r>
      <w:r w:rsidRPr="004A2B4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773DB" w:rsidRPr="004A2B40" w:rsidRDefault="00BD03B2" w:rsidP="00C34053">
      <w:pPr>
        <w:pStyle w:val="c0"/>
        <w:shd w:val="clear" w:color="auto" w:fill="FFFFFF"/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A2B40">
        <w:rPr>
          <w:sz w:val="28"/>
          <w:szCs w:val="28"/>
        </w:rPr>
        <w:lastRenderedPageBreak/>
        <w:t>Так, после вводного  ур</w:t>
      </w:r>
      <w:r w:rsidR="00C34053">
        <w:rPr>
          <w:sz w:val="28"/>
          <w:szCs w:val="28"/>
        </w:rPr>
        <w:t>ока   по теме « Откуда мы знаем</w:t>
      </w:r>
      <w:r w:rsidRPr="004A2B40">
        <w:rPr>
          <w:sz w:val="28"/>
          <w:szCs w:val="28"/>
        </w:rPr>
        <w:t>,</w:t>
      </w:r>
      <w:r w:rsidR="00C34053">
        <w:rPr>
          <w:sz w:val="28"/>
          <w:szCs w:val="28"/>
        </w:rPr>
        <w:t xml:space="preserve"> </w:t>
      </w:r>
      <w:r w:rsidRPr="004A2B40">
        <w:rPr>
          <w:sz w:val="28"/>
          <w:szCs w:val="28"/>
        </w:rPr>
        <w:t>как жили наши предки»,  учащаяся 5 класса, Плотникова Валерия принесла старинные монеты, найденные на огороде. Оказалось,</w:t>
      </w:r>
      <w:r w:rsidRPr="004A2B40">
        <w:rPr>
          <w:sz w:val="28"/>
          <w:szCs w:val="28"/>
        </w:rPr>
        <w:t xml:space="preserve"> что любой огород с картошкой хранит в себе не только съедобные клубни, но и удивительные открытия! Никакой рассказ учителя или рисунок не дадут  того эмоционального ощущения, которое возникает при непосредственном знакомстве с древними вещами, особенно ко</w:t>
      </w:r>
      <w:r w:rsidRPr="004A2B40">
        <w:rPr>
          <w:sz w:val="28"/>
          <w:szCs w:val="28"/>
        </w:rPr>
        <w:t>гда ребёнок самостоятельно   их обнаружил.  Впоследствии  родилась  работа  «Находки села Романово как  исторический источник». В процессе организации исследовательской  деятельности появляется уникальная возможность сближения детей и их родителей на основ</w:t>
      </w:r>
      <w:r w:rsidRPr="004A2B40">
        <w:rPr>
          <w:sz w:val="28"/>
          <w:szCs w:val="28"/>
        </w:rPr>
        <w:t>е совместной деятельности, в которой  родители являются активными участниками образовательного процесса, а не сторонними наблюдателями.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</w:rPr>
        <w:t>В проведении исследования   девочке активно помогал отец, который  увлекается коллекционированием  найденных  монет. Вм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есте с дочерью они фотографировали, исследовали,  систематизировали. Исследовательская работа Плотниковой Валерии заняла 2 место на  муниципальной научно-практической конференции школьников «Перекрёстки открытий», получила Диплом 3 степени в районном конку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рсе «Знатоки музейного дела», 2 место в районном туре Всероссийского конкурса исследовательских работ «Отечество» в номинации «Культурное наследие».</w:t>
      </w:r>
    </w:p>
    <w:p w:rsidR="00C34053" w:rsidRDefault="00C34053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773DB" w:rsidRPr="004A2B40" w:rsidRDefault="00C34053" w:rsidP="00C34053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19050" distR="635" wp14:anchorId="50DB2B3B" wp14:editId="03166435">
            <wp:extent cx="3265714" cy="5272644"/>
            <wp:effectExtent l="0" t="0" r="0" b="0"/>
            <wp:docPr id="1" name="Рисунок 1" descr="D:\Кулагина Ю.А\Аттестация 2018 год\На аттестацию 2018\27_Черепановские вести\Находки села Роман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Кулагина Ю.А\Аттестация 2018 год\На аттестацию 2018\27_Черепановские вести\Находки села Романов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/>
                    <a:srcRect l="-1" r="51749" b="4762"/>
                    <a:stretch/>
                  </pic:blipFill>
                  <pic:spPr bwMode="auto">
                    <a:xfrm>
                      <a:off x="0" y="0"/>
                      <a:ext cx="3268180" cy="52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73DB" w:rsidRPr="004A2B40" w:rsidRDefault="00BD03B2" w:rsidP="00C340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4D406105" wp14:editId="39D6C918">
            <wp:extent cx="2838202" cy="3788228"/>
            <wp:effectExtent l="0" t="0" r="0" b="0"/>
            <wp:docPr id="2" name="Рисунок 3" descr="D:\Кулагина Ю.А\Аттестация 2018 год\Достижения\Краеведческие конкурсы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3" descr="D:\Кулагина Ю.А\Аттестация 2018 год\Достижения\Краеведческие конкурсы\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211" cy="3794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34053"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4445" wp14:anchorId="7FED741C" wp14:editId="538C4092">
            <wp:extent cx="2802577" cy="3788228"/>
            <wp:effectExtent l="0" t="0" r="0" b="0"/>
            <wp:docPr id="3" name="Рисунок 9" descr="D:\Кулагина Ю.А\Аттестация 2018 год\Достижения\Краеведческие конкурсы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9" descr="D:\Кулагина Ю.А\Аттестация 2018 год\Достижения\Краеведческие конкурсы\1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577" cy="3788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sz w:val="28"/>
          <w:szCs w:val="28"/>
        </w:rPr>
        <w:lastRenderedPageBreak/>
        <w:t xml:space="preserve">Одним из важнейших положений Стандарта является ориентация содержания образования на </w:t>
      </w:r>
      <w:r w:rsidRPr="004A2B40">
        <w:rPr>
          <w:rFonts w:ascii="Times New Roman" w:hAnsi="Times New Roman" w:cs="Times New Roman"/>
          <w:sz w:val="28"/>
          <w:szCs w:val="28"/>
        </w:rPr>
        <w:t>формирование семейных ценностей, составляющих ку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льтурное, духовное и нравственн</w:t>
      </w:r>
      <w:r w:rsidR="00C34053">
        <w:rPr>
          <w:rFonts w:ascii="Times New Roman" w:hAnsi="Times New Roman" w:cs="Times New Roman"/>
          <w:color w:val="000000"/>
          <w:sz w:val="28"/>
          <w:szCs w:val="28"/>
        </w:rPr>
        <w:t>ое богатство российского народа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773DB" w:rsidRPr="004A2B40" w:rsidRDefault="00BD03B2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A2B40">
        <w:rPr>
          <w:color w:val="000000"/>
          <w:sz w:val="28"/>
          <w:szCs w:val="28"/>
        </w:rPr>
        <w:t xml:space="preserve"> Перечень основных семейных ценностей, без сомнения, для каждой семьи будет уникальным. </w:t>
      </w:r>
      <w:r w:rsidRPr="004A2B40">
        <w:rPr>
          <w:rStyle w:val="c8"/>
          <w:color w:val="000000"/>
          <w:sz w:val="28"/>
          <w:szCs w:val="28"/>
        </w:rPr>
        <w:t>Семейные ценности, традиции – понятие многогранное. Это источник любви, уважения, солидарности и привязанности, связей поколений, это совокупность идей, целей, способов организации жизнедеятельности и взаимодействия.</w:t>
      </w:r>
      <w:r w:rsidRPr="004A2B40">
        <w:rPr>
          <w:rStyle w:val="c38"/>
          <w:color w:val="000000"/>
          <w:sz w:val="28"/>
          <w:szCs w:val="28"/>
        </w:rPr>
        <w:t xml:space="preserve"> </w:t>
      </w:r>
      <w:r w:rsidRPr="004A2B40">
        <w:rPr>
          <w:rStyle w:val="c24"/>
          <w:color w:val="000000"/>
          <w:sz w:val="28"/>
          <w:szCs w:val="28"/>
        </w:rPr>
        <w:t>Семейные традиции и взаимоотношения нак</w:t>
      </w:r>
      <w:r w:rsidRPr="004A2B40">
        <w:rPr>
          <w:rStyle w:val="c24"/>
          <w:color w:val="000000"/>
          <w:sz w:val="28"/>
          <w:szCs w:val="28"/>
        </w:rPr>
        <w:t>ладывают отпечаток на формирование нравственных качеств, способству</w:t>
      </w:r>
      <w:r w:rsidR="00C34053">
        <w:rPr>
          <w:rStyle w:val="c24"/>
          <w:color w:val="000000"/>
          <w:sz w:val="28"/>
          <w:szCs w:val="28"/>
        </w:rPr>
        <w:t xml:space="preserve">ют становлению личности ребёнка. </w:t>
      </w:r>
      <w:r w:rsidRPr="004A2B40">
        <w:rPr>
          <w:color w:val="000000"/>
          <w:sz w:val="28"/>
          <w:szCs w:val="28"/>
        </w:rPr>
        <w:t>Для формирования семейных ценностей у современных школьников необходимо выбрать такие ценности, которые остаются важными, значимыми в любые времена для созд</w:t>
      </w:r>
      <w:r w:rsidRPr="004A2B40">
        <w:rPr>
          <w:color w:val="000000"/>
          <w:sz w:val="28"/>
          <w:szCs w:val="28"/>
        </w:rPr>
        <w:t xml:space="preserve">ания, укрепления и сохранения семьи, будут приемлемы для формирования в любом школьном возрасте, смогут выступить как простые семейные истины, способствующие семейному счастью. </w:t>
      </w:r>
      <w:proofErr w:type="gramStart"/>
      <w:r w:rsidRPr="004A2B40">
        <w:rPr>
          <w:color w:val="000000"/>
          <w:sz w:val="28"/>
          <w:szCs w:val="28"/>
        </w:rPr>
        <w:t>К таким ценностям можно отнести</w:t>
      </w:r>
      <w:r w:rsidR="00C34053">
        <w:rPr>
          <w:color w:val="000000"/>
          <w:sz w:val="28"/>
          <w:szCs w:val="28"/>
        </w:rPr>
        <w:t>:</w:t>
      </w:r>
      <w:r w:rsidRPr="004A2B40">
        <w:rPr>
          <w:color w:val="000000"/>
          <w:sz w:val="28"/>
          <w:szCs w:val="28"/>
        </w:rPr>
        <w:t xml:space="preserve"> любовь, уважение, кровное родство, детей, мать </w:t>
      </w:r>
      <w:r w:rsidRPr="004A2B40">
        <w:rPr>
          <w:color w:val="000000"/>
          <w:sz w:val="28"/>
          <w:szCs w:val="28"/>
        </w:rPr>
        <w:t>(материнство), отца (отцовство), дом (домашний очаг), здоровье, семейный уклад, традиции, обычаи, обряды.</w:t>
      </w:r>
      <w:proofErr w:type="gramEnd"/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A2B40">
        <w:rPr>
          <w:rStyle w:val="c24"/>
          <w:rFonts w:ascii="Times New Roman" w:hAnsi="Times New Roman" w:cs="Times New Roman"/>
          <w:i/>
          <w:color w:val="000000"/>
          <w:sz w:val="28"/>
          <w:szCs w:val="28"/>
        </w:rPr>
        <w:t xml:space="preserve">В настоящее время во всем мире в силу многих причин ослабевают родственные связи, уходят в прошлое традиционные семейные ценности. </w:t>
      </w:r>
      <w:r w:rsidRPr="004A2B4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Учащиеся имеют эле</w:t>
      </w:r>
      <w:r w:rsidRPr="004A2B40">
        <w:rPr>
          <w:rFonts w:ascii="Times New Roman" w:hAnsi="Times New Roman" w:cs="Times New Roman"/>
          <w:i/>
          <w:color w:val="000000"/>
          <w:sz w:val="28"/>
          <w:szCs w:val="28"/>
        </w:rPr>
        <w:t>ментарные представления о своей семье, многие не знают,  как зовут  бабушек и дедушек.  Мало кто из детей знает информаци</w:t>
      </w:r>
      <w:r w:rsidR="00C34053">
        <w:rPr>
          <w:rFonts w:ascii="Times New Roman" w:hAnsi="Times New Roman" w:cs="Times New Roman"/>
          <w:i/>
          <w:color w:val="000000"/>
          <w:sz w:val="28"/>
          <w:szCs w:val="28"/>
        </w:rPr>
        <w:t>ю о  прадедушках и прабабушках</w:t>
      </w:r>
      <w:r w:rsidRPr="004A2B4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о семейных  традициях. 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A2B40">
        <w:rPr>
          <w:rFonts w:ascii="Times New Roman" w:hAnsi="Times New Roman" w:cs="Times New Roman"/>
          <w:sz w:val="28"/>
          <w:szCs w:val="28"/>
        </w:rPr>
        <w:t xml:space="preserve">   </w:t>
      </w:r>
      <w:r w:rsidRPr="004A2B40">
        <w:rPr>
          <w:rFonts w:ascii="Times New Roman" w:hAnsi="Times New Roman" w:cs="Times New Roman"/>
          <w:color w:val="262626"/>
          <w:sz w:val="28"/>
          <w:szCs w:val="28"/>
        </w:rPr>
        <w:t>Генеалогическая безграмотность и отчуждение современных школьников от свои</w:t>
      </w:r>
      <w:r w:rsidRPr="004A2B40">
        <w:rPr>
          <w:rFonts w:ascii="Times New Roman" w:hAnsi="Times New Roman" w:cs="Times New Roman"/>
          <w:color w:val="262626"/>
          <w:sz w:val="28"/>
          <w:szCs w:val="28"/>
        </w:rPr>
        <w:t>х исторических  корней  приводит к разрыву поколений, непониманию представителей одного поколения особенностей поведения и деятельности другого поколения, осложняет осознание важнейших моральных и нравственных   ценностей.</w:t>
      </w:r>
      <w:r w:rsidRPr="004A2B40">
        <w:rPr>
          <w:rFonts w:ascii="Times New Roman" w:hAnsi="Times New Roman" w:cs="Times New Roman"/>
          <w:i/>
          <w:sz w:val="28"/>
          <w:szCs w:val="28"/>
        </w:rPr>
        <w:t xml:space="preserve"> Как изменить такое положение?</w:t>
      </w:r>
      <w:r w:rsidRPr="004A2B40">
        <w:rPr>
          <w:rFonts w:ascii="Times New Roman" w:hAnsi="Times New Roman" w:cs="Times New Roman"/>
          <w:sz w:val="28"/>
          <w:szCs w:val="28"/>
        </w:rPr>
        <w:t xml:space="preserve"> Возник вопрос: как мы с детьми можем решить выявленную проблему? Ведь </w:t>
      </w:r>
      <w:r w:rsidRPr="004A2B40">
        <w:rPr>
          <w:rFonts w:ascii="Times New Roman" w:hAnsi="Times New Roman" w:cs="Times New Roman"/>
          <w:sz w:val="28"/>
          <w:szCs w:val="28"/>
        </w:rPr>
        <w:lastRenderedPageBreak/>
        <w:t xml:space="preserve">мы, взрослые, должны помочь детям понять значимость семьи, воспитывать у детей любовь и уважение к членам семьи, прививать чувство привязанности к семье и дому. </w:t>
      </w:r>
    </w:p>
    <w:p w:rsidR="005773DB" w:rsidRPr="004A2B40" w:rsidRDefault="00BD03B2" w:rsidP="00C34053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color w:val="262626"/>
          <w:sz w:val="28"/>
          <w:szCs w:val="28"/>
        </w:rPr>
      </w:pPr>
      <w:r w:rsidRPr="004A2B40">
        <w:rPr>
          <w:color w:val="000000"/>
          <w:sz w:val="28"/>
          <w:szCs w:val="28"/>
        </w:rPr>
        <w:t xml:space="preserve">Стимулирует интерес к </w:t>
      </w:r>
      <w:r w:rsidRPr="004A2B40">
        <w:rPr>
          <w:color w:val="000000"/>
          <w:sz w:val="28"/>
          <w:szCs w:val="28"/>
        </w:rPr>
        <w:t>истории и воспитывает чувство патриотизма, а также способствует восстановлению  исторической преемственности поколений</w:t>
      </w:r>
      <w:r w:rsidR="00C34053">
        <w:rPr>
          <w:color w:val="262626"/>
          <w:sz w:val="28"/>
          <w:szCs w:val="28"/>
        </w:rPr>
        <w:t xml:space="preserve"> </w:t>
      </w:r>
      <w:r w:rsidRPr="004A2B40">
        <w:rPr>
          <w:color w:val="000000"/>
          <w:sz w:val="28"/>
          <w:szCs w:val="28"/>
        </w:rPr>
        <w:t xml:space="preserve">исследование биографии своих предков, где человек становится посредником между прошлым и будущим и воспроизводит </w:t>
      </w:r>
      <w:proofErr w:type="spellStart"/>
      <w:r w:rsidRPr="004A2B40">
        <w:rPr>
          <w:color w:val="000000"/>
          <w:sz w:val="28"/>
          <w:szCs w:val="28"/>
        </w:rPr>
        <w:t>микроисторию</w:t>
      </w:r>
      <w:proofErr w:type="spellEnd"/>
      <w:r w:rsidRPr="004A2B40">
        <w:rPr>
          <w:color w:val="000000"/>
          <w:sz w:val="28"/>
          <w:szCs w:val="28"/>
        </w:rPr>
        <w:t xml:space="preserve"> своей малой</w:t>
      </w:r>
      <w:r w:rsidRPr="004A2B40">
        <w:rPr>
          <w:color w:val="000000"/>
          <w:sz w:val="28"/>
          <w:szCs w:val="28"/>
        </w:rPr>
        <w:t xml:space="preserve"> родины.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</w:rPr>
        <w:t>Главная причина вовлечения учащегося в процесс исследования является его личный интерес к какой-либо теме.</w:t>
      </w:r>
      <w:r w:rsidRPr="004A2B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Темы и проблемы проектных и исследовательских работ  должны подбираться  в соответствии с личностными предпочтениями каждого обучающегося и </w:t>
      </w:r>
      <w:r w:rsidRPr="004A2B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должны находиться в области их самоопределения.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Часто, темы для исследований появляются именно в результате заинтересованности  ребёнка  в  том,  что  он  узнал  на  уроке.</w:t>
      </w:r>
    </w:p>
    <w:p w:rsidR="005773DB" w:rsidRPr="004A2B40" w:rsidRDefault="00BD03B2" w:rsidP="00F664A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B40">
        <w:rPr>
          <w:rFonts w:ascii="Times New Roman" w:eastAsia="Calibri" w:hAnsi="Times New Roman" w:cs="Times New Roman"/>
          <w:color w:val="000000"/>
          <w:sz w:val="28"/>
          <w:szCs w:val="28"/>
        </w:rPr>
        <w:t>Так, например, на уроке по истории Сибири  уч</w:t>
      </w:r>
      <w:r w:rsidR="00C34053">
        <w:rPr>
          <w:rFonts w:ascii="Times New Roman" w:eastAsia="Calibri" w:hAnsi="Times New Roman" w:cs="Times New Roman"/>
          <w:color w:val="000000"/>
          <w:sz w:val="28"/>
          <w:szCs w:val="28"/>
        </w:rPr>
        <w:t>ащийся 9 класса Дробышев Михаил</w:t>
      </w:r>
      <w:r w:rsidRPr="004A2B40">
        <w:rPr>
          <w:rFonts w:ascii="Times New Roman" w:eastAsia="Calibri" w:hAnsi="Times New Roman" w:cs="Times New Roman"/>
          <w:color w:val="000000"/>
          <w:sz w:val="28"/>
          <w:szCs w:val="28"/>
        </w:rPr>
        <w:t>, увид</w:t>
      </w:r>
      <w:r w:rsidRPr="004A2B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ев в </w:t>
      </w:r>
      <w:r w:rsidRPr="004A2B40">
        <w:rPr>
          <w:rFonts w:ascii="Times New Roman" w:eastAsia="Calibri" w:hAnsi="Times New Roman" w:cs="Times New Roman"/>
          <w:sz w:val="28"/>
          <w:szCs w:val="28"/>
        </w:rPr>
        <w:t>учебнике портрет купчи</w:t>
      </w:r>
      <w:r w:rsidR="00C34053">
        <w:rPr>
          <w:rFonts w:ascii="Times New Roman" w:eastAsia="Calibri" w:hAnsi="Times New Roman" w:cs="Times New Roman"/>
          <w:sz w:val="28"/>
          <w:szCs w:val="28"/>
        </w:rPr>
        <w:t>хи Трапезниковой из Красноярска</w:t>
      </w:r>
      <w:r w:rsidRPr="004A2B40">
        <w:rPr>
          <w:rFonts w:ascii="Times New Roman" w:eastAsia="Calibri" w:hAnsi="Times New Roman" w:cs="Times New Roman"/>
          <w:sz w:val="28"/>
          <w:szCs w:val="28"/>
        </w:rPr>
        <w:t>, сообщил, что его прабабушка с ней была знакома.  Оказалось, что его предки действительно проживали в 18 веке в Красноярске, были золотопромышленниками. В их семье есть традиция: передавать дневни</w:t>
      </w:r>
      <w:r w:rsidRPr="004A2B40">
        <w:rPr>
          <w:rFonts w:ascii="Times New Roman" w:eastAsia="Calibri" w:hAnsi="Times New Roman" w:cs="Times New Roman"/>
          <w:sz w:val="28"/>
          <w:szCs w:val="28"/>
        </w:rPr>
        <w:t xml:space="preserve">к семьи старшей дочери. Я предложила ему  заняться исследованием своей родословной.  </w:t>
      </w:r>
    </w:p>
    <w:p w:rsidR="005773DB" w:rsidRPr="004A2B40" w:rsidRDefault="00BD03B2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color w:val="262626"/>
          <w:sz w:val="28"/>
          <w:szCs w:val="28"/>
        </w:rPr>
      </w:pPr>
      <w:r w:rsidRPr="004A2B40">
        <w:rPr>
          <w:sz w:val="28"/>
          <w:szCs w:val="28"/>
        </w:rPr>
        <w:t xml:space="preserve">В результате  взаимодействия учителя и ученика  родилась работа «Я и моя родословная», которая заняла 1 место на муниципальной конференции.  Миша  провёл большую работу, </w:t>
      </w:r>
      <w:r w:rsidRPr="004A2B40">
        <w:rPr>
          <w:sz w:val="28"/>
          <w:szCs w:val="28"/>
        </w:rPr>
        <w:t xml:space="preserve">составив родословную с 18 века по женской линии, писал письма родственникам в Красноярск, узнал много интересного о своей бабушке – участнице Сталинградской битвы.  </w:t>
      </w:r>
    </w:p>
    <w:p w:rsidR="005773DB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A2B40">
        <w:rPr>
          <w:rFonts w:ascii="Times New Roman" w:hAnsi="Times New Roman" w:cs="Times New Roman"/>
          <w:sz w:val="28"/>
          <w:szCs w:val="28"/>
          <w:lang w:eastAsia="ru-RU"/>
        </w:rPr>
        <w:t xml:space="preserve">Учащиеся 11 класса </w:t>
      </w:r>
      <w:proofErr w:type="spellStart"/>
      <w:r w:rsidRPr="004A2B40">
        <w:rPr>
          <w:rFonts w:ascii="Times New Roman" w:hAnsi="Times New Roman" w:cs="Times New Roman"/>
          <w:sz w:val="28"/>
          <w:szCs w:val="28"/>
          <w:lang w:eastAsia="ru-RU"/>
        </w:rPr>
        <w:t>Кислина</w:t>
      </w:r>
      <w:proofErr w:type="spellEnd"/>
      <w:r w:rsidRPr="004A2B40">
        <w:rPr>
          <w:rFonts w:ascii="Times New Roman" w:hAnsi="Times New Roman" w:cs="Times New Roman"/>
          <w:sz w:val="28"/>
          <w:szCs w:val="28"/>
          <w:lang w:eastAsia="ru-RU"/>
        </w:rPr>
        <w:t xml:space="preserve"> Ирина и Кулагин Александр участвовали  в  районном конкурсе «Мо</w:t>
      </w:r>
      <w:r w:rsidRPr="004A2B40">
        <w:rPr>
          <w:rFonts w:ascii="Times New Roman" w:hAnsi="Times New Roman" w:cs="Times New Roman"/>
          <w:sz w:val="28"/>
          <w:szCs w:val="28"/>
          <w:lang w:eastAsia="ru-RU"/>
        </w:rPr>
        <w:t xml:space="preserve">я родословная»   с  исследовательскими работами </w:t>
      </w:r>
      <w:r w:rsidRPr="004A2B4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 темам: «Семейная память» и «Судьба моей семьи в истории страны».  Они проделали большую работу по составлению родословной своих семей.</w:t>
      </w:r>
    </w:p>
    <w:p w:rsidR="005773DB" w:rsidRPr="004A2B40" w:rsidRDefault="00BD03B2" w:rsidP="00960FD2">
      <w:pPr>
        <w:pStyle w:val="ab"/>
        <w:shd w:val="clear" w:color="auto" w:fill="FFFFFF"/>
        <w:spacing w:beforeAutospacing="0" w:after="0" w:afterAutospacing="0" w:line="360" w:lineRule="auto"/>
        <w:ind w:firstLine="709"/>
        <w:jc w:val="center"/>
        <w:rPr>
          <w:color w:val="262626"/>
          <w:sz w:val="28"/>
          <w:szCs w:val="28"/>
        </w:rPr>
      </w:pPr>
      <w:r w:rsidRPr="004A2B40">
        <w:rPr>
          <w:noProof/>
          <w:sz w:val="28"/>
          <w:szCs w:val="28"/>
        </w:rPr>
        <w:drawing>
          <wp:inline distT="0" distB="0" distL="19050" distR="8890" wp14:anchorId="1F2237A2" wp14:editId="7EBD1000">
            <wp:extent cx="3966359" cy="3502874"/>
            <wp:effectExtent l="0" t="0" r="0" b="0"/>
            <wp:docPr id="4" name="Изображение1" descr="D:\Кулагина Ю.А\Аттестация 2018 год\Достижения\Грамоты за научно-практические конференции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 descr="D:\Кулагина Ю.А\Аттестация 2018 год\Достижения\Грамоты за научно-практические конференции\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618" cy="3512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C34053">
      <w:pPr>
        <w:pStyle w:val="ab"/>
        <w:shd w:val="clear" w:color="auto" w:fill="FFFFFF"/>
        <w:spacing w:beforeAutospacing="0" w:after="0" w:afterAutospacing="0" w:line="360" w:lineRule="auto"/>
        <w:ind w:firstLine="709"/>
        <w:jc w:val="center"/>
        <w:rPr>
          <w:color w:val="262626"/>
          <w:sz w:val="28"/>
          <w:szCs w:val="28"/>
        </w:rPr>
      </w:pPr>
      <w:r w:rsidRPr="004A2B40">
        <w:rPr>
          <w:color w:val="262626"/>
          <w:sz w:val="28"/>
          <w:szCs w:val="28"/>
        </w:rPr>
        <w:t>Дробыше</w:t>
      </w:r>
      <w:r w:rsidR="00C34053">
        <w:rPr>
          <w:color w:val="262626"/>
          <w:sz w:val="28"/>
          <w:szCs w:val="28"/>
        </w:rPr>
        <w:t>в Михаил «Я и моя родословная»</w:t>
      </w:r>
    </w:p>
    <w:p w:rsidR="005773DB" w:rsidRPr="004A2B40" w:rsidRDefault="00BD03B2" w:rsidP="00960FD2">
      <w:pPr>
        <w:pStyle w:val="ab"/>
        <w:shd w:val="clear" w:color="auto" w:fill="FFFFFF"/>
        <w:tabs>
          <w:tab w:val="left" w:pos="5236"/>
        </w:tabs>
        <w:spacing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4A2B40">
        <w:rPr>
          <w:noProof/>
          <w:sz w:val="28"/>
          <w:szCs w:val="28"/>
        </w:rPr>
        <w:drawing>
          <wp:inline distT="0" distB="0" distL="19050" distR="0" wp14:anchorId="04D9FE1E" wp14:editId="39F6718E">
            <wp:extent cx="4202970" cy="4381994"/>
            <wp:effectExtent l="0" t="0" r="0" b="0"/>
            <wp:docPr id="5" name="Изображение2" descr="S5000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2" descr="S500094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040" cy="438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960FD2">
      <w:pPr>
        <w:pStyle w:val="ab"/>
        <w:shd w:val="clear" w:color="auto" w:fill="FFFFFF"/>
        <w:tabs>
          <w:tab w:val="left" w:pos="5236"/>
        </w:tabs>
        <w:spacing w:beforeAutospacing="0" w:after="0" w:afterAutospacing="0" w:line="360" w:lineRule="auto"/>
        <w:ind w:firstLine="709"/>
        <w:jc w:val="center"/>
        <w:rPr>
          <w:sz w:val="28"/>
          <w:szCs w:val="28"/>
        </w:rPr>
      </w:pPr>
      <w:r w:rsidRPr="004A2B40">
        <w:rPr>
          <w:sz w:val="28"/>
          <w:szCs w:val="28"/>
        </w:rPr>
        <w:t xml:space="preserve">Родословная учащейся 4 </w:t>
      </w:r>
      <w:r w:rsidR="00960FD2">
        <w:rPr>
          <w:sz w:val="28"/>
          <w:szCs w:val="28"/>
        </w:rPr>
        <w:t>класса Кулагиной Елены</w:t>
      </w:r>
    </w:p>
    <w:p w:rsidR="005773DB" w:rsidRPr="004A2B40" w:rsidRDefault="00BD03B2" w:rsidP="00F664AA">
      <w:pPr>
        <w:pStyle w:val="ab"/>
        <w:shd w:val="clear" w:color="auto" w:fill="FFFFFF"/>
        <w:tabs>
          <w:tab w:val="left" w:pos="5236"/>
        </w:tabs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A2B40">
        <w:rPr>
          <w:sz w:val="28"/>
          <w:szCs w:val="28"/>
        </w:rPr>
        <w:lastRenderedPageBreak/>
        <w:t xml:space="preserve">В результате  краеведческой исследовательской  деятельности  дети соприкасаются  с «живой историей», беседуют  с людьми,  которые родились и жили в то время, получают представление о повседневной жизни людей своей  малой родины.    </w:t>
      </w:r>
      <w:r w:rsidRPr="004A2B40">
        <w:rPr>
          <w:sz w:val="28"/>
          <w:szCs w:val="28"/>
        </w:rPr>
        <w:t xml:space="preserve">     </w:t>
      </w:r>
    </w:p>
    <w:p w:rsidR="005773DB" w:rsidRDefault="00BD03B2" w:rsidP="00F664AA">
      <w:pPr>
        <w:tabs>
          <w:tab w:val="left" w:pos="237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B40">
        <w:rPr>
          <w:rFonts w:ascii="Times New Roman" w:hAnsi="Times New Roman" w:cs="Times New Roman"/>
          <w:sz w:val="28"/>
          <w:szCs w:val="28"/>
        </w:rPr>
        <w:t xml:space="preserve"> В процессе    исследования  по теме: «Жизнь и быт крестьян села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Полойка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 xml:space="preserve"> по воспоминаниям старожилов» учащаяся </w:t>
      </w:r>
      <w:r w:rsidR="00960FD2">
        <w:rPr>
          <w:rFonts w:ascii="Times New Roman" w:hAnsi="Times New Roman" w:cs="Times New Roman"/>
          <w:sz w:val="28"/>
          <w:szCs w:val="28"/>
        </w:rPr>
        <w:t xml:space="preserve">8 класса Кулагина Елена узнала </w:t>
      </w:r>
      <w:r w:rsidRPr="004A2B40">
        <w:rPr>
          <w:rFonts w:ascii="Times New Roman" w:hAnsi="Times New Roman" w:cs="Times New Roman"/>
          <w:sz w:val="28"/>
          <w:szCs w:val="28"/>
        </w:rPr>
        <w:t xml:space="preserve"> много интересной информации о жизни  и быте, обычаях и традициях 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полойцев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 xml:space="preserve">  начала  двадцатого века. В </w:t>
      </w:r>
      <w:r w:rsidRPr="004A2B40">
        <w:rPr>
          <w:rFonts w:ascii="Times New Roman" w:hAnsi="Times New Roman" w:cs="Times New Roman"/>
          <w:sz w:val="28"/>
          <w:szCs w:val="28"/>
        </w:rPr>
        <w:t>процессе работы над данной темой она узнала о своих предках, общалась со старожилами села, изучала краевед</w:t>
      </w:r>
      <w:r w:rsidR="00960FD2">
        <w:rPr>
          <w:rFonts w:ascii="Times New Roman" w:hAnsi="Times New Roman" w:cs="Times New Roman"/>
          <w:sz w:val="28"/>
          <w:szCs w:val="28"/>
        </w:rPr>
        <w:t xml:space="preserve">ческие материалы местного музея,  </w:t>
      </w:r>
      <w:r w:rsidRPr="004A2B40">
        <w:rPr>
          <w:rFonts w:ascii="Times New Roman" w:hAnsi="Times New Roman" w:cs="Times New Roman"/>
          <w:sz w:val="28"/>
          <w:szCs w:val="28"/>
        </w:rPr>
        <w:t xml:space="preserve">составила словарь слов-диалектов данной </w:t>
      </w:r>
      <w:proofErr w:type="gramStart"/>
      <w:r w:rsidRPr="004A2B40">
        <w:rPr>
          <w:rFonts w:ascii="Times New Roman" w:hAnsi="Times New Roman" w:cs="Times New Roman"/>
          <w:sz w:val="28"/>
          <w:szCs w:val="28"/>
        </w:rPr>
        <w:t>местн</w:t>
      </w:r>
      <w:r w:rsidR="00960FD2">
        <w:rPr>
          <w:rFonts w:ascii="Times New Roman" w:hAnsi="Times New Roman" w:cs="Times New Roman"/>
          <w:sz w:val="28"/>
          <w:szCs w:val="28"/>
        </w:rPr>
        <w:t>ости, вышедшие из употребления</w:t>
      </w:r>
      <w:r w:rsidRPr="004A2B40">
        <w:rPr>
          <w:rFonts w:ascii="Times New Roman" w:hAnsi="Times New Roman" w:cs="Times New Roman"/>
          <w:sz w:val="28"/>
          <w:szCs w:val="28"/>
        </w:rPr>
        <w:t xml:space="preserve"> и соприкоснулась</w:t>
      </w:r>
      <w:proofErr w:type="gramEnd"/>
      <w:r w:rsidRPr="004A2B40">
        <w:rPr>
          <w:rFonts w:ascii="Times New Roman" w:hAnsi="Times New Roman" w:cs="Times New Roman"/>
          <w:sz w:val="28"/>
          <w:szCs w:val="28"/>
        </w:rPr>
        <w:t xml:space="preserve"> с «живой историей</w:t>
      </w:r>
      <w:r w:rsidRPr="004A2B40">
        <w:rPr>
          <w:rFonts w:ascii="Times New Roman" w:hAnsi="Times New Roman" w:cs="Times New Roman"/>
          <w:sz w:val="28"/>
          <w:szCs w:val="28"/>
        </w:rPr>
        <w:t>» в музее, где узнала о назначении старинных вещей быта.</w:t>
      </w:r>
      <w:r w:rsidR="00A90287" w:rsidRPr="004A2B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287" w:rsidRPr="004A2B40" w:rsidRDefault="00A90287" w:rsidP="00F664AA">
      <w:pPr>
        <w:tabs>
          <w:tab w:val="left" w:pos="237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3DB" w:rsidRPr="004A2B40" w:rsidRDefault="00BD03B2" w:rsidP="00A9028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9525" wp14:anchorId="2D648822" wp14:editId="04C74930">
            <wp:extent cx="2695698" cy="3930732"/>
            <wp:effectExtent l="0" t="0" r="0" b="0"/>
            <wp:docPr id="6" name="Рисунок 34" descr="D:\1\Кулагина Юлия Александровна\Фотографии\Полойка 2012\SDC15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34" descr="D:\1\Кулагина Юлия Александровна\Фотографии\Полойка 2012\SDC1564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039" cy="3942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28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6C4F58D4" wp14:editId="3B0FA52B">
            <wp:extent cx="2743200" cy="3923608"/>
            <wp:effectExtent l="0" t="0" r="0" b="0"/>
            <wp:docPr id="7" name="Рисунок 30" descr="D:\1\Кулагина Юлия Александровна\Фотографии\Полойка 2012\SDC15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30" descr="D:\1\Кулагина Юлия Александровна\Фотографии\Полойка 2012\SDC1563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789" cy="393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B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9028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A90287" w:rsidRPr="004A2B40">
        <w:rPr>
          <w:rFonts w:ascii="Times New Roman" w:hAnsi="Times New Roman" w:cs="Times New Roman"/>
          <w:b/>
          <w:sz w:val="28"/>
          <w:szCs w:val="28"/>
        </w:rPr>
        <w:t xml:space="preserve">Ступка                               </w:t>
      </w:r>
      <w:r w:rsidR="00A90287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A90287" w:rsidRPr="004A2B40">
        <w:rPr>
          <w:rFonts w:ascii="Times New Roman" w:hAnsi="Times New Roman" w:cs="Times New Roman"/>
          <w:b/>
          <w:sz w:val="28"/>
          <w:szCs w:val="28"/>
        </w:rPr>
        <w:t xml:space="preserve">Ухват и </w:t>
      </w:r>
      <w:proofErr w:type="spellStart"/>
      <w:r w:rsidR="00A90287" w:rsidRPr="004A2B40">
        <w:rPr>
          <w:rFonts w:ascii="Times New Roman" w:hAnsi="Times New Roman" w:cs="Times New Roman"/>
          <w:b/>
          <w:sz w:val="28"/>
          <w:szCs w:val="28"/>
        </w:rPr>
        <w:t>чавун</w:t>
      </w:r>
      <w:proofErr w:type="spellEnd"/>
    </w:p>
    <w:p w:rsidR="005773DB" w:rsidRPr="004A2B40" w:rsidRDefault="00A90287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BD03B2"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9525" wp14:anchorId="0EF1B1ED" wp14:editId="69437E47">
            <wp:extent cx="2676525" cy="3636010"/>
            <wp:effectExtent l="0" t="0" r="0" b="0"/>
            <wp:docPr id="8" name="Рисунок 33" descr="D:\1\Кулагина Юлия Александровна\Фотографии\Полойка 2012\SDC15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33" descr="D:\1\Кулагина Юлия Александровна\Фотографии\Полойка 2012\SDC1565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03B2"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118745" simplePos="0" relativeHeight="2" behindDoc="0" locked="0" layoutInCell="1" allowOverlap="1" wp14:anchorId="5D5057F0" wp14:editId="6E4A6C79">
            <wp:simplePos x="0" y="0"/>
            <wp:positionH relativeFrom="column">
              <wp:align>left</wp:align>
            </wp:positionH>
            <wp:positionV relativeFrom="paragraph">
              <wp:posOffset>635</wp:posOffset>
            </wp:positionV>
            <wp:extent cx="2510155" cy="3622040"/>
            <wp:effectExtent l="0" t="0" r="0" b="0"/>
            <wp:wrapSquare wrapText="bothSides"/>
            <wp:docPr id="9" name="Рисунок 44" descr="D:\1\Кулагина Юлия Александровна\Фотографии\Полойка 2012\SDC15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44" descr="D:\1\Кулагина Юлия Александровна\Фотографии\Полойка 2012\SDC1565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155" cy="3622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br/>
        <w:t>«Лапа» для прочёсывания шерсти</w:t>
      </w:r>
      <w:r w:rsidR="00BD03B2" w:rsidRPr="004A2B40">
        <w:rPr>
          <w:rFonts w:ascii="Times New Roman" w:hAnsi="Times New Roman" w:cs="Times New Roman"/>
          <w:b/>
          <w:sz w:val="28"/>
          <w:szCs w:val="28"/>
        </w:rPr>
        <w:t xml:space="preserve">                       Маслобойка</w:t>
      </w: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73DB" w:rsidRPr="004A2B40" w:rsidRDefault="00BD03B2" w:rsidP="00A9028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9525" wp14:anchorId="3BC71C9B" wp14:editId="60A143F8">
            <wp:extent cx="2588820" cy="3467594"/>
            <wp:effectExtent l="0" t="0" r="0" b="0"/>
            <wp:docPr id="10" name="Рисунок 31" descr="D:\1\Кулагина Юлия Александровна\Фотографии\Полойка 2012\SDC15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31" descr="D:\1\Кулагина Юлия Александровна\Фотографии\Полойка 2012\SDC1565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51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28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25B95CE2" wp14:editId="532D1122">
            <wp:extent cx="2695698" cy="3431968"/>
            <wp:effectExtent l="0" t="0" r="0" b="0"/>
            <wp:docPr id="11" name="Рисунок 39" descr="D:\1\Кулагина Юлия Александровна\Фотографии\Полойка 2012\SDC15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39" descr="D:\1\Кулагина Юлия Александровна\Фотографии\Полойка 2012\SDC1566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52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A90287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BD03B2" w:rsidRPr="004A2B40">
        <w:rPr>
          <w:rFonts w:ascii="Times New Roman" w:hAnsi="Times New Roman" w:cs="Times New Roman"/>
          <w:b/>
          <w:sz w:val="28"/>
          <w:szCs w:val="28"/>
        </w:rPr>
        <w:t xml:space="preserve">Рубель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03B2" w:rsidRPr="004A2B40">
        <w:rPr>
          <w:rFonts w:ascii="Times New Roman" w:hAnsi="Times New Roman" w:cs="Times New Roman"/>
          <w:b/>
          <w:sz w:val="28"/>
          <w:szCs w:val="28"/>
        </w:rPr>
        <w:t xml:space="preserve"> Самовар</w:t>
      </w: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2A87" w:rsidRDefault="00912A87" w:rsidP="00912A87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12A87" w:rsidRDefault="00912A87" w:rsidP="00912A87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12A87" w:rsidRPr="004A2B40" w:rsidRDefault="00912A87" w:rsidP="00912A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2B40">
        <w:rPr>
          <w:rFonts w:ascii="Times New Roman" w:hAnsi="Times New Roman" w:cs="Times New Roman"/>
          <w:sz w:val="28"/>
          <w:szCs w:val="28"/>
        </w:rPr>
        <w:lastRenderedPageBreak/>
        <w:t xml:space="preserve">Исследовательская работа Кулагиной Елены «Жизнь и быт крестьян села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Полойка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 xml:space="preserve"> по воспоминаниям старожилов» </w:t>
      </w:r>
      <w:r>
        <w:rPr>
          <w:rFonts w:ascii="Times New Roman" w:hAnsi="Times New Roman" w:cs="Times New Roman"/>
          <w:sz w:val="28"/>
          <w:szCs w:val="28"/>
        </w:rPr>
        <w:t xml:space="preserve"> получила Диплом  1 степени  на </w:t>
      </w:r>
      <w:r w:rsidRPr="004A2B40">
        <w:rPr>
          <w:rFonts w:ascii="Times New Roman" w:hAnsi="Times New Roman" w:cs="Times New Roman"/>
          <w:sz w:val="28"/>
          <w:szCs w:val="28"/>
        </w:rPr>
        <w:t xml:space="preserve">муниципальной научно-практической конференции школьников  «Перекрёстки открытий »,  Диплом 1 степени в районном конкурсе «Знатоки музейного дела», Диплом за активное участие в 8 открытой    региональной научно-практической конференции «Эврика», Грамоту за 1 место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районном туре Всероссийского конкурса исследовательских работ «Отечество» в номинации «Летопись родного края</w:t>
      </w:r>
      <w:proofErr w:type="gramEnd"/>
      <w:r w:rsidRPr="004A2B40">
        <w:rPr>
          <w:rFonts w:ascii="Times New Roman" w:hAnsi="Times New Roman" w:cs="Times New Roman"/>
          <w:color w:val="000000"/>
          <w:sz w:val="28"/>
          <w:szCs w:val="28"/>
        </w:rPr>
        <w:t>»,</w:t>
      </w:r>
      <w:r w:rsidRPr="004A2B40">
        <w:rPr>
          <w:rFonts w:ascii="Times New Roman" w:hAnsi="Times New Roman" w:cs="Times New Roman"/>
          <w:sz w:val="28"/>
          <w:szCs w:val="28"/>
        </w:rPr>
        <w:t xml:space="preserve"> Диплом 3 степени областного тура Всероссийского конкурса исследовательских краеведческих работ «Отечество» в номинации «Этнография», участвовала в проекте «Народная летопись Новосибирской области» в 2020 году.</w:t>
      </w:r>
    </w:p>
    <w:p w:rsidR="00912A87" w:rsidRDefault="00912A87" w:rsidP="00912A87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773DB" w:rsidRPr="004A2B40" w:rsidRDefault="00BD03B2" w:rsidP="00912A8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05BEACED" wp14:editId="7EFCC5DA">
            <wp:extent cx="3621974" cy="2805046"/>
            <wp:effectExtent l="0" t="0" r="0" b="0"/>
            <wp:docPr id="12" name="Рисунок 25" descr="IMG_5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25" descr="IMG_560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grayscl/>
                    </a:blip>
                    <a:srcRect l="6242" t="2268" r="4168" b="5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6617" cy="2808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912A8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423F4085" wp14:editId="0F9AFF9E">
            <wp:extent cx="3641624" cy="2622541"/>
            <wp:effectExtent l="0" t="0" r="0" b="0"/>
            <wp:docPr id="13" name="Изображение3" descr="D:\МОИ ДОКУМЕНТЫ\ЭКСПЕРТИЗЫ\Кулагина  Ю.А\Топонимика\Фото к Топонимике\SDC10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3" descr="D:\МОИ ДОКУМЕНТЫ\ЭКСПЕРТИЗЫ\Кулагина  Ю.А\Топонимика\Фото к Топонимике\SDC10445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r="1069" b="5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921" cy="2616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912A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19050" distR="0" wp14:anchorId="43055DD1" wp14:editId="3FED04CD">
            <wp:extent cx="2850077" cy="4026846"/>
            <wp:effectExtent l="0" t="0" r="0" b="0"/>
            <wp:docPr id="14" name="Изображение4" descr="D:\Кулагина Ю.А\Аттестация 2018 год\Достижения\Грамоты за научно-практические конференци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4" descr="D:\Кулагина Ю.А\Аттестация 2018 год\Достижения\Грамоты за научно-практические конференции\1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344" cy="4034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A2B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02DDF934" wp14:editId="18ADF35E">
            <wp:extent cx="2956956" cy="4025735"/>
            <wp:effectExtent l="0" t="0" r="0" b="0"/>
            <wp:docPr id="15" name="Рисунок 2" descr="D:\Кулагина Ю.А\Аттестация 2018 год\Достижения\Грамоты за научно-практические конференци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" descr="D:\Кулагина Ю.А\Аттестация 2018 год\Достижения\Грамоты за научно-практические конференции\2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772" cy="4032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912A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5715" wp14:anchorId="0C371EAF" wp14:editId="39A0E4BC">
            <wp:extent cx="2850077" cy="4096987"/>
            <wp:effectExtent l="0" t="0" r="0" b="0"/>
            <wp:docPr id="16" name="Рисунок 4" descr="D:\Кулагина Ю.А\Аттестация 2018 год\Достижения\Краеведческие конкурсы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4" descr="D:\Кулагина Ю.А\Аттестация 2018 год\Достижения\Краеведческие конкурсы\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19" cy="4103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2A8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6985" wp14:anchorId="6C73CCDF" wp14:editId="31877947">
            <wp:extent cx="2917494" cy="4085112"/>
            <wp:effectExtent l="0" t="0" r="0" b="0"/>
            <wp:docPr id="17" name="Рисунок 10" descr="D:\Кулагина Ю.А\Аттестация 2018 год\Достижения\Краеведческие конкурсы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0" descr="D:\Кулагина Ю.А\Аттестация 2018 год\Достижения\Краеведческие конкурсы\13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383" cy="4097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3DB" w:rsidRPr="004A2B40" w:rsidRDefault="00BD03B2" w:rsidP="00912A8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19050" distR="3175" wp14:anchorId="41800203" wp14:editId="66D9F88A">
            <wp:extent cx="2980706" cy="4210638"/>
            <wp:effectExtent l="0" t="0" r="0" b="0"/>
            <wp:docPr id="18" name="Рисунок 6" descr="D:\Кулагина Ю.А\Аттестация 2018 год\Достижения\Краеведческие конкурсы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6" descr="D:\Кулагина Ю.А\Аттестация 2018 год\Достижения\Краеведческие конкурсы\7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224" cy="422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sz w:val="28"/>
          <w:szCs w:val="28"/>
        </w:rPr>
        <w:t>Впоследстви</w:t>
      </w:r>
      <w:r w:rsidRPr="004A2B40">
        <w:rPr>
          <w:rFonts w:ascii="Times New Roman" w:hAnsi="Times New Roman" w:cs="Times New Roman"/>
          <w:sz w:val="28"/>
          <w:szCs w:val="28"/>
        </w:rPr>
        <w:t xml:space="preserve">и, Кулагина Елена заинтересовалась топонимами села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Полойка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 xml:space="preserve">.  Её исследовательская работа  по теме:  «Отражение истории села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Полойка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 xml:space="preserve">   в  топонимических названиях» представляла собой исследование топонимического пространства и толкование смыслового значения</w:t>
      </w:r>
      <w:r w:rsidRPr="004A2B40">
        <w:rPr>
          <w:rFonts w:ascii="Times New Roman" w:hAnsi="Times New Roman" w:cs="Times New Roman"/>
          <w:sz w:val="28"/>
          <w:szCs w:val="28"/>
        </w:rPr>
        <w:t xml:space="preserve"> топонимов  села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Полойка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 xml:space="preserve">  Краснозёрского района  Новосибирской области,  установление их связи с историей села. 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sz w:val="28"/>
          <w:szCs w:val="28"/>
        </w:rPr>
        <w:t>В топоним</w:t>
      </w:r>
      <w:r w:rsidR="00912A87">
        <w:rPr>
          <w:rFonts w:ascii="Times New Roman" w:hAnsi="Times New Roman" w:cs="Times New Roman"/>
          <w:sz w:val="28"/>
          <w:szCs w:val="28"/>
        </w:rPr>
        <w:t xml:space="preserve">ических названиях села  </w:t>
      </w:r>
      <w:proofErr w:type="spellStart"/>
      <w:r w:rsidR="00912A87">
        <w:rPr>
          <w:rFonts w:ascii="Times New Roman" w:hAnsi="Times New Roman" w:cs="Times New Roman"/>
          <w:sz w:val="28"/>
          <w:szCs w:val="28"/>
        </w:rPr>
        <w:t>Полойка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>, которому 300 лет,  девочка проследила  связь с историческими событиями, происходившими  в  нашем  От</w:t>
      </w:r>
      <w:r w:rsidRPr="004A2B40">
        <w:rPr>
          <w:rFonts w:ascii="Times New Roman" w:hAnsi="Times New Roman" w:cs="Times New Roman"/>
          <w:sz w:val="28"/>
          <w:szCs w:val="28"/>
        </w:rPr>
        <w:t xml:space="preserve">ечестве. Это освоение Сибири, переселенческая политика, гражданская война, революции, коллективизация,   Великая  Отечественная  война, советское время.  Исследование по теме: «Отражение истории села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Полойка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 xml:space="preserve">   в  топонимических названиях»  передано краевед</w:t>
      </w:r>
      <w:r w:rsidRPr="004A2B40">
        <w:rPr>
          <w:rFonts w:ascii="Times New Roman" w:hAnsi="Times New Roman" w:cs="Times New Roman"/>
          <w:sz w:val="28"/>
          <w:szCs w:val="28"/>
        </w:rPr>
        <w:t xml:space="preserve">ческому музею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Полойской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 xml:space="preserve">  средней школы, опубликовано в сборнике «Народная летопись Новосибирской области» в 2021 году.  </w:t>
      </w:r>
      <w:proofErr w:type="gramStart"/>
      <w:r w:rsidRPr="004A2B40">
        <w:rPr>
          <w:rFonts w:ascii="Times New Roman" w:hAnsi="Times New Roman" w:cs="Times New Roman"/>
          <w:sz w:val="28"/>
          <w:szCs w:val="28"/>
        </w:rPr>
        <w:t xml:space="preserve">Исследовательская работа получила  Диплом 1 степени  в муниципальной научно-практической конференции </w:t>
      </w:r>
      <w:r w:rsidRPr="004A2B40">
        <w:rPr>
          <w:rFonts w:ascii="Times New Roman" w:hAnsi="Times New Roman" w:cs="Times New Roman"/>
          <w:sz w:val="28"/>
          <w:szCs w:val="28"/>
        </w:rPr>
        <w:lastRenderedPageBreak/>
        <w:t xml:space="preserve">школьников «Старт в науку», Диплом </w:t>
      </w:r>
      <w:r w:rsidRPr="004A2B40">
        <w:rPr>
          <w:rFonts w:ascii="Times New Roman" w:hAnsi="Times New Roman" w:cs="Times New Roman"/>
          <w:sz w:val="28"/>
          <w:szCs w:val="28"/>
        </w:rPr>
        <w:t xml:space="preserve">за 1 место  в районном  конкурсе Детского творчества «Взгляд из будущего» в рамках областного общественного проекта, диплом участника Областной  эколого-краеведческой конференции   «Ступени»,  Диплом за 1 место в номинации «Топонимика»  в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районном туре Все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российского конкурса исследовательских работ «Отечество»,</w:t>
      </w:r>
      <w:r w:rsidRPr="004A2B40">
        <w:rPr>
          <w:rFonts w:ascii="Times New Roman" w:hAnsi="Times New Roman" w:cs="Times New Roman"/>
          <w:sz w:val="28"/>
          <w:szCs w:val="28"/>
        </w:rPr>
        <w:t xml:space="preserve">  Диплом 3 степени   областного тура Всероссийского конкурса исследовательских</w:t>
      </w:r>
      <w:proofErr w:type="gramEnd"/>
      <w:r w:rsidRPr="004A2B40">
        <w:rPr>
          <w:rFonts w:ascii="Times New Roman" w:hAnsi="Times New Roman" w:cs="Times New Roman"/>
          <w:sz w:val="28"/>
          <w:szCs w:val="28"/>
        </w:rPr>
        <w:t xml:space="preserve"> краеведческих работ «Отечество» в номинации «Литературное краеведение. Топонимика».</w:t>
      </w:r>
    </w:p>
    <w:p w:rsidR="005773DB" w:rsidRPr="004A2B40" w:rsidRDefault="00BD03B2" w:rsidP="00535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7620" wp14:anchorId="23830A34" wp14:editId="752B2D8D">
            <wp:extent cx="2987749" cy="4369982"/>
            <wp:effectExtent l="0" t="0" r="0" b="0"/>
            <wp:docPr id="19" name="Изображение5" descr="D:\Кулагина Ю.А\Аттестация 2018 год\Достижения\Грамоты за научно-практические конференци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5" descr="D:\Кулагина Ю.А\Аттестация 2018 год\Достижения\Грамоты за научно-практические конференции\3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748" cy="4369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5B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bookmarkStart w:id="0" w:name="_GoBack"/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5080" wp14:anchorId="147F7110" wp14:editId="7821296F">
            <wp:extent cx="2782362" cy="4369982"/>
            <wp:effectExtent l="0" t="0" r="0" b="0"/>
            <wp:docPr id="20" name="Изображение6" descr="D:\Кулагина Ю.А\Аттестация 2018 год\Достижения\Грамоты за научно-практические конференци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6" descr="D:\Кулагина Ю.А\Аттестация 2018 год\Достижения\Грамоты за научно-практические конференции\4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268" cy="439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773DB" w:rsidRPr="004A2B40" w:rsidRDefault="00BD03B2" w:rsidP="00535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19050" distR="0" wp14:anchorId="7E6FAC9B" wp14:editId="1D3DB996">
            <wp:extent cx="2796651" cy="3678865"/>
            <wp:effectExtent l="0" t="0" r="0" b="0"/>
            <wp:docPr id="21" name="Рисунок 7" descr="D:\Кулагина Ю.А\Аттестация 2018 год\Достижения\Краеведческие конкурсы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7" descr="D:\Кулагина Ю.А\Аттестация 2018 год\Достижения\Краеведческие конкурсы\8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124" cy="3690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5B26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64056BF5" wp14:editId="3F0B863F">
            <wp:extent cx="2890185" cy="3678865"/>
            <wp:effectExtent l="0" t="0" r="0" b="0"/>
            <wp:docPr id="22" name="Рисунок 8" descr="D:\Кулагина Ю.А\Аттестация 2018 год\Достижения\Краеведческие конкурсы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8" descr="D:\Кулагина Ю.А\Аттестация 2018 год\Достижения\Краеведческие конкурсы\10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326" cy="3686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535B2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7291AB9B" wp14:editId="59714B46">
            <wp:extent cx="3063308" cy="4327451"/>
            <wp:effectExtent l="0" t="0" r="0" b="0"/>
            <wp:docPr id="23" name="Рисунок 5" descr="D:\Кулагина Ю.А\Аттестация 2018 год\Достижения\Краеведческие конкурсы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5" descr="D:\Кулагина Ю.А\Аттестация 2018 год\Достижения\Краеведческие конкурсы\6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094" cy="432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Знание истории своей семьи, её прошлое делает семейные узы прочнее, а семью крепче, здоровее. И если мы её не  убережём, то время неумолимо сделает своё дело – память о наших предках сотрётся в сознании, иссякнет живая память родов, а вместе с ними и истор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ическая правда, не откуда и не с кого будет брать духовно-нравственные примеры, образцы верного служения Родине, погибнут семейные традиции. Когда рассматриваешь старые фотографии, всматриваешься в лица родных людей, перебираешь старинные вещи, ты словно п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опадаешь в прошлое. Все это - память, самое ценное, что связывает человека с родными, с прошлым семьи. Появляется чувство ответственности перед предками за свои дела, чувствуеш</w:t>
      </w:r>
      <w:r w:rsidR="00535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свою обязанность в продолжение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Дела служения Родине, Отчизне, своему народу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 в сохранении преемственности поколений, в сохранении их связующей нити очень важную роль играют семейные реликвии, которые передаются из поколения к поколению, тем самым пополняя историю рода. К сожалению, чем старее реликвия, тем больше 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вероятность, что она не имеет сопровождающей исторической справки. Каждая сохранённая вещь - это свидетель частной жизни, свидетель времени. Семейные реликвии необходимо беречь, чтобы не прерывалась связь времен, связь поколений.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</w:rPr>
        <w:t>Прикоснувшись к ним, мы мо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жем ощутить эмоции, которые когда-то пережили прежние владельцы данной вещи. </w:t>
      </w:r>
      <w:r w:rsidRPr="004A2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Обычно такая вещь свято хранится, иногда ей даже поклоняются и   передаются из рода в род, из поколения в поколение по наследству.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исследовательской работе «История старой иконы</w:t>
      </w:r>
      <w:r w:rsidRPr="004A2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учащаяся 7 класса </w:t>
      </w:r>
      <w:proofErr w:type="spellStart"/>
      <w:r w:rsidRPr="004A2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Семьянова</w:t>
      </w:r>
      <w:proofErr w:type="spellEnd"/>
      <w:r w:rsidRPr="004A2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Маргарита  пишет об   </w:t>
      </w:r>
      <w:r w:rsidRPr="004A2B40">
        <w:rPr>
          <w:rFonts w:ascii="Times New Roman" w:hAnsi="Times New Roman" w:cs="Times New Roman"/>
          <w:sz w:val="28"/>
          <w:szCs w:val="28"/>
        </w:rPr>
        <w:t xml:space="preserve">иконе Казанской Богоматери, которая передаётся по наследству в их семье.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«Мои бабушки, несмотря ни на что, пытались  сберечь, сохранить, оказать хоть малую, но за</w:t>
      </w:r>
      <w:r w:rsidR="00535B26">
        <w:rPr>
          <w:rFonts w:ascii="Times New Roman" w:hAnsi="Times New Roman" w:cs="Times New Roman"/>
          <w:color w:val="000000"/>
          <w:sz w:val="28"/>
          <w:szCs w:val="28"/>
        </w:rPr>
        <w:t xml:space="preserve">щиту любимому  святому образу, 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которому м</w:t>
      </w:r>
      <w:r w:rsidR="00535B26">
        <w:rPr>
          <w:rFonts w:ascii="Times New Roman" w:hAnsi="Times New Roman" w:cs="Times New Roman"/>
          <w:color w:val="000000"/>
          <w:sz w:val="28"/>
          <w:szCs w:val="28"/>
        </w:rPr>
        <w:t>олились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 их предки и они сами.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A2B40">
        <w:rPr>
          <w:rFonts w:ascii="Times New Roman" w:hAnsi="Times New Roman" w:cs="Times New Roman"/>
          <w:sz w:val="28"/>
          <w:szCs w:val="28"/>
        </w:rPr>
        <w:t xml:space="preserve"> 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являюсь её хранителем и передам её своим потомкам». Эта работа получила Диплом за участие в областном  этапе Межрегионального к</w:t>
      </w:r>
      <w:r w:rsidR="00535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онкурса творческих проектов «Мо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семейная реликвия».</w:t>
      </w:r>
    </w:p>
    <w:p w:rsidR="005773DB" w:rsidRPr="004A2B40" w:rsidRDefault="00BD03B2" w:rsidP="00535B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CB72745" wp14:editId="096A3F70">
            <wp:extent cx="2679405" cy="3785191"/>
            <wp:effectExtent l="171450" t="171450" r="368935" b="349250"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off x="0" y="0"/>
                      <a:ext cx="2679560" cy="3785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1905" wp14:anchorId="4C105619" wp14:editId="29C3CF94">
            <wp:extent cx="2664659" cy="3785191"/>
            <wp:effectExtent l="0" t="0" r="0" b="0"/>
            <wp:docPr id="25" name="Изображение7" descr="C:\Users\Home\Desktop\24_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7" descr="C:\Users\Home\Desktop\24_00001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3784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F664AA">
      <w:pPr>
        <w:pStyle w:val="ab"/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A2B40">
        <w:rPr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Pr="004A2B40">
        <w:rPr>
          <w:color w:val="000000"/>
          <w:sz w:val="28"/>
          <w:szCs w:val="28"/>
        </w:rPr>
        <w:t>В  творческой работе «Бабушкин сунд</w:t>
      </w:r>
      <w:r w:rsidRPr="004A2B40">
        <w:rPr>
          <w:color w:val="000000"/>
          <w:sz w:val="28"/>
          <w:szCs w:val="28"/>
        </w:rPr>
        <w:t>учок» учащаяся 7 класса Кулагина Елена рассказывает  о семейных реликвиях, хранящихся в сундучке её бабушки:</w:t>
      </w:r>
      <w:r w:rsidRPr="004A2B40">
        <w:rPr>
          <w:rFonts w:eastAsia="Calibri"/>
          <w:sz w:val="28"/>
          <w:szCs w:val="28"/>
        </w:rPr>
        <w:t xml:space="preserve"> рушники  (полотенца),  запаски  (передники),  салфетки,  сорочки,  скатерти,  блузки, вышитые  крестиком, созданные   её прабабушкой,  бабушкой  и </w:t>
      </w:r>
      <w:r w:rsidRPr="004A2B40">
        <w:rPr>
          <w:rFonts w:eastAsia="Calibri"/>
          <w:sz w:val="28"/>
          <w:szCs w:val="28"/>
        </w:rPr>
        <w:t xml:space="preserve"> тётей.</w:t>
      </w:r>
      <w:proofErr w:type="gramEnd"/>
      <w:r w:rsidRPr="004A2B40">
        <w:rPr>
          <w:rFonts w:eastAsia="Calibri"/>
          <w:sz w:val="28"/>
          <w:szCs w:val="28"/>
        </w:rPr>
        <w:t xml:space="preserve">  </w:t>
      </w:r>
      <w:r w:rsidRPr="004A2B40">
        <w:rPr>
          <w:sz w:val="28"/>
          <w:szCs w:val="28"/>
        </w:rPr>
        <w:t>К семейным реликвиям она  добавила   и  свои  изделия,  которые  изготовила   на  кружке  «Подарок». Свою работу она закончила словами: «Хочется верить,  что  сундучок  семьи    будет пополняться и дальше.  Потомки  будут  хранить  его  и,  каждый</w:t>
      </w:r>
      <w:r w:rsidRPr="004A2B40">
        <w:rPr>
          <w:sz w:val="28"/>
          <w:szCs w:val="28"/>
        </w:rPr>
        <w:t xml:space="preserve"> раз   заглядывая  в сундучок, восклицать:  «Ах!   Какие  наши  бабушки -  мастерицы!»  Эта работа стала лауреатом областного конкурса творческих работ областной патриотической экспедиции «Родная семья» в номинации «Литературное творчество».</w:t>
      </w:r>
    </w:p>
    <w:p w:rsidR="00535B26" w:rsidRDefault="00BD03B2" w:rsidP="00535B26">
      <w:pPr>
        <w:spacing w:after="0"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19050" distR="635" wp14:anchorId="6E9D4735" wp14:editId="22C1A0A9">
            <wp:extent cx="3487479" cy="2477672"/>
            <wp:effectExtent l="0" t="0" r="0" b="0"/>
            <wp:docPr id="26" name="Изображение8" descr="D:\Кулагина Ю.А\Бабушкин сундучок\Фотографии (приложения)\S5001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8" descr="D:\Кулагина Ю.А\Бабушкин сундучок\Фотографии (приложения)\S5001197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310" cy="2478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535B26" w:rsidP="00535B2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77E11161" wp14:editId="1064B279">
            <wp:extent cx="3530009" cy="2507887"/>
            <wp:effectExtent l="0" t="0" r="0" b="0"/>
            <wp:docPr id="28" name="Изображение10" descr="D:\Кулагина Ю.А\Бабушкин сундучок\Фотографии (приложения)\DSCF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10" descr="D:\Кулагина Ю.А\Бабушкин сундучок\Фотографии (приложения)\DSCF0652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892" cy="250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535B26">
      <w:pPr>
        <w:tabs>
          <w:tab w:val="left" w:pos="4002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036FE15A" wp14:editId="7624EBBF">
            <wp:extent cx="3037874" cy="3976577"/>
            <wp:effectExtent l="0" t="0" r="0" b="0"/>
            <wp:docPr id="27" name="Изображение9" descr="D:\Кулагина Ю.А\Самоанализ 2015 Исследование\Приложения на диске\Внеурочная  деятельность\Sscan15091411181_scan15101115220_000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Изображение9" descr="D:\Кулагина Ю.А\Самоанализ 2015 Исследование\Приложения на диске\Внеурочная  деятельность\Sscan15091411181_scan15101115220_0007-2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526" cy="398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F664A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sz w:val="28"/>
          <w:szCs w:val="28"/>
        </w:rPr>
        <w:lastRenderedPageBreak/>
        <w:t xml:space="preserve">Учащийся 8 класса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Белик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 xml:space="preserve"> Данил в своей исследовательской работе «Мой героический прадед» поставил </w:t>
      </w:r>
      <w:r w:rsidRPr="004A2B40">
        <w:rPr>
          <w:rFonts w:ascii="Times New Roman" w:hAnsi="Times New Roman" w:cs="Times New Roman"/>
          <w:b/>
          <w:sz w:val="28"/>
          <w:szCs w:val="28"/>
        </w:rPr>
        <w:t>цель</w:t>
      </w:r>
      <w:r w:rsidRPr="004A2B40">
        <w:rPr>
          <w:rFonts w:ascii="Times New Roman" w:hAnsi="Times New Roman" w:cs="Times New Roman"/>
          <w:sz w:val="28"/>
          <w:szCs w:val="28"/>
        </w:rPr>
        <w:t>:</w:t>
      </w:r>
      <w:r w:rsidRPr="004A2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sz w:val="28"/>
          <w:szCs w:val="28"/>
        </w:rPr>
        <w:t xml:space="preserve">узнать о героическом прошлом   прадеда Рогова Бориса </w:t>
      </w:r>
      <w:proofErr w:type="spellStart"/>
      <w:r w:rsidRPr="004A2B40">
        <w:rPr>
          <w:rFonts w:ascii="Times New Roman" w:hAnsi="Times New Roman" w:cs="Times New Roman"/>
          <w:sz w:val="28"/>
          <w:szCs w:val="28"/>
        </w:rPr>
        <w:t>Демьяновича</w:t>
      </w:r>
      <w:proofErr w:type="spellEnd"/>
      <w:r w:rsidRPr="004A2B40">
        <w:rPr>
          <w:rFonts w:ascii="Times New Roman" w:hAnsi="Times New Roman" w:cs="Times New Roman"/>
          <w:sz w:val="28"/>
          <w:szCs w:val="28"/>
        </w:rPr>
        <w:t>,  проследить  его боевой путь.  Для этого он получил  устные свидетельства родственников</w:t>
      </w:r>
      <w:r w:rsidRPr="004A2B40">
        <w:rPr>
          <w:rFonts w:ascii="Times New Roman" w:hAnsi="Times New Roman" w:cs="Times New Roman"/>
          <w:sz w:val="28"/>
          <w:szCs w:val="28"/>
        </w:rPr>
        <w:t xml:space="preserve">, </w:t>
      </w:r>
      <w:r w:rsidRPr="004A2B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изучил  семейные архивы,</w:t>
      </w:r>
      <w:r w:rsidRPr="004A2B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исследовал семейные реликвии (наградные листы), </w:t>
      </w:r>
      <w:r w:rsidRPr="004A2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изучил литературу и источники информации в сети Интернет.   </w:t>
      </w:r>
    </w:p>
    <w:p w:rsidR="005773DB" w:rsidRPr="004A2B40" w:rsidRDefault="00BD03B2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color w:val="262626"/>
          <w:sz w:val="28"/>
          <w:szCs w:val="28"/>
        </w:rPr>
      </w:pPr>
      <w:r w:rsidRPr="004A2B40">
        <w:rPr>
          <w:color w:val="262626"/>
          <w:sz w:val="28"/>
          <w:szCs w:val="28"/>
        </w:rPr>
        <w:t xml:space="preserve"> </w:t>
      </w:r>
      <w:r w:rsidR="00535B26">
        <w:rPr>
          <w:color w:val="000000"/>
          <w:sz w:val="28"/>
          <w:szCs w:val="28"/>
        </w:rPr>
        <w:t>В заключение</w:t>
      </w:r>
      <w:r w:rsidRPr="004A2B40">
        <w:rPr>
          <w:color w:val="000000"/>
          <w:sz w:val="28"/>
          <w:szCs w:val="28"/>
        </w:rPr>
        <w:t xml:space="preserve"> своей работы он пишет: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color w:val="000000"/>
          <w:sz w:val="28"/>
          <w:szCs w:val="28"/>
        </w:rPr>
        <w:t>«Молодой сибирский парень храбро сражался с врагом, проявил качества настоящего рус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>ского солдата: боевой дух, целеустремлённость и стойкость, храбрость и силу воли.</w:t>
      </w:r>
      <w:r w:rsidRPr="004A2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Этих качеств наших солдат больше всего опасались противники на протяжении российской истории.</w:t>
      </w:r>
      <w:r w:rsidRPr="004A2B40">
        <w:rPr>
          <w:rFonts w:ascii="Times New Roman" w:hAnsi="Times New Roman" w:cs="Times New Roman"/>
          <w:color w:val="000000"/>
          <w:sz w:val="28"/>
          <w:szCs w:val="28"/>
        </w:rPr>
        <w:t xml:space="preserve"> Я хочу быть похожим на прадеда.</w:t>
      </w:r>
    </w:p>
    <w:p w:rsidR="005773DB" w:rsidRPr="004A2B40" w:rsidRDefault="00BD03B2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A2B40">
        <w:rPr>
          <w:rStyle w:val="c5"/>
          <w:color w:val="000000"/>
          <w:sz w:val="28"/>
          <w:szCs w:val="28"/>
        </w:rPr>
        <w:t>Смотрю на его награды и понимаю: славится наша с</w:t>
      </w:r>
      <w:r w:rsidRPr="004A2B40">
        <w:rPr>
          <w:rStyle w:val="c5"/>
          <w:color w:val="000000"/>
          <w:sz w:val="28"/>
          <w:szCs w:val="28"/>
        </w:rPr>
        <w:t>трана героями, защитниками земли русской. Не будь их, не было бы и победы, а значит, и нас с вами.</w:t>
      </w:r>
      <w:r w:rsidRPr="004A2B40">
        <w:rPr>
          <w:color w:val="000000"/>
          <w:sz w:val="28"/>
          <w:szCs w:val="28"/>
        </w:rPr>
        <w:t xml:space="preserve"> Я уверен в том, что память о событиях Великой Отечественно войны священна. Патриотизм, любовь к Р</w:t>
      </w:r>
      <w:r w:rsidRPr="004A2B40">
        <w:rPr>
          <w:sz w:val="28"/>
          <w:szCs w:val="28"/>
        </w:rPr>
        <w:t>одине, вера в правду и справедливость, бесстрашие и самоотве</w:t>
      </w:r>
      <w:r w:rsidRPr="004A2B40">
        <w:rPr>
          <w:sz w:val="28"/>
          <w:szCs w:val="28"/>
        </w:rPr>
        <w:t>рженность наших предков спасли нашу страну. Считаю, что эту память необходимо хранить, так как история, это прошлое, а, не зная и не помня его, как известно, нельзя идти вперед и стремиться к будущему.</w:t>
      </w:r>
    </w:p>
    <w:p w:rsidR="005773DB" w:rsidRPr="004A2B40" w:rsidRDefault="00BD03B2" w:rsidP="00F664AA">
      <w:pPr>
        <w:pStyle w:val="c4"/>
        <w:spacing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4A2B40">
        <w:rPr>
          <w:rStyle w:val="c5"/>
          <w:sz w:val="28"/>
          <w:szCs w:val="28"/>
        </w:rPr>
        <w:t xml:space="preserve">Эту работу и наши семейные реликвии  я буду хранить и </w:t>
      </w:r>
      <w:r w:rsidRPr="004A2B40">
        <w:rPr>
          <w:rStyle w:val="c5"/>
          <w:sz w:val="28"/>
          <w:szCs w:val="28"/>
        </w:rPr>
        <w:t xml:space="preserve">передавать по наследству  своим потомкам, чтобы ничто не забывалось, и никто не забывался. Люди должны помнить свою историю!  Исследовательская работа стала  лауреатом </w:t>
      </w:r>
      <w:r w:rsidRPr="004A2B40">
        <w:rPr>
          <w:bCs/>
          <w:sz w:val="28"/>
          <w:szCs w:val="28"/>
        </w:rPr>
        <w:t xml:space="preserve">Областного  конкурса исследовательских работ школьников </w:t>
      </w:r>
      <w:proofErr w:type="gramStart"/>
      <w:r w:rsidRPr="004A2B40">
        <w:rPr>
          <w:bCs/>
          <w:sz w:val="28"/>
          <w:szCs w:val="28"/>
        </w:rPr>
        <w:t>в</w:t>
      </w:r>
      <w:proofErr w:type="gramEnd"/>
      <w:r w:rsidRPr="004A2B40">
        <w:rPr>
          <w:bCs/>
          <w:sz w:val="28"/>
          <w:szCs w:val="28"/>
        </w:rPr>
        <w:t xml:space="preserve">  </w:t>
      </w:r>
      <w:r w:rsidRPr="004A2B40">
        <w:rPr>
          <w:sz w:val="28"/>
          <w:szCs w:val="28"/>
        </w:rPr>
        <w:t>«</w:t>
      </w:r>
      <w:proofErr w:type="gramStart"/>
      <w:r w:rsidRPr="004A2B40">
        <w:rPr>
          <w:sz w:val="28"/>
          <w:szCs w:val="28"/>
        </w:rPr>
        <w:t>История</w:t>
      </w:r>
      <w:proofErr w:type="gramEnd"/>
      <w:r w:rsidRPr="004A2B40">
        <w:rPr>
          <w:sz w:val="28"/>
          <w:szCs w:val="28"/>
        </w:rPr>
        <w:t xml:space="preserve"> семьи – история </w:t>
      </w:r>
      <w:r w:rsidRPr="004A2B40">
        <w:rPr>
          <w:sz w:val="28"/>
          <w:szCs w:val="28"/>
        </w:rPr>
        <w:t>народа» в номинации  «Семейная реликвия – послание из прошлого» в 2021 году.</w:t>
      </w:r>
    </w:p>
    <w:p w:rsidR="005773DB" w:rsidRPr="004A2B40" w:rsidRDefault="00BD03B2" w:rsidP="00535B2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52525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19050" distR="0" wp14:anchorId="6AC0CB02" wp14:editId="0138F574">
            <wp:extent cx="4210493" cy="3044529"/>
            <wp:effectExtent l="0" t="0" r="0" b="0"/>
            <wp:docPr id="29" name="Изображение11" descr="C:\Users\Home\Desktop\Диплом где Белик и Кулагина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Изображение11" descr="C:\Users\Home\Desktop\Диплом где Белик и Кулагина_page-0001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388" cy="304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5773DB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252525"/>
          <w:sz w:val="28"/>
          <w:szCs w:val="28"/>
        </w:rPr>
      </w:pPr>
    </w:p>
    <w:p w:rsidR="005773DB" w:rsidRPr="004A2B40" w:rsidRDefault="00BD03B2" w:rsidP="00F664AA">
      <w:pPr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</w:pPr>
      <w:r w:rsidRPr="004A2B40">
        <w:rPr>
          <w:rFonts w:ascii="Times New Roman" w:hAnsi="Times New Roman" w:cs="Times New Roman"/>
          <w:color w:val="252525"/>
          <w:sz w:val="28"/>
          <w:szCs w:val="28"/>
        </w:rPr>
        <w:t xml:space="preserve">Учащаяся 11 класса  </w:t>
      </w:r>
      <w:proofErr w:type="spellStart"/>
      <w:r w:rsidRPr="004A2B40">
        <w:rPr>
          <w:rFonts w:ascii="Times New Roman" w:hAnsi="Times New Roman" w:cs="Times New Roman"/>
          <w:color w:val="252525"/>
          <w:sz w:val="28"/>
          <w:szCs w:val="28"/>
        </w:rPr>
        <w:t>Решедько</w:t>
      </w:r>
      <w:proofErr w:type="spellEnd"/>
      <w:r w:rsidRPr="004A2B40">
        <w:rPr>
          <w:rFonts w:ascii="Times New Roman" w:hAnsi="Times New Roman" w:cs="Times New Roman"/>
          <w:color w:val="252525"/>
          <w:sz w:val="28"/>
          <w:szCs w:val="28"/>
        </w:rPr>
        <w:t xml:space="preserve">  Екатерина в 2021 году заняла 1 место как экскурсовод в районном конкурсе «Знатоки музейного дела». Её выступление было посвящено </w:t>
      </w:r>
      <w:proofErr w:type="spellStart"/>
      <w:r w:rsidRPr="004A2B4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Тузову</w:t>
      </w:r>
      <w:proofErr w:type="spellEnd"/>
      <w:r w:rsidRPr="004A2B4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</w:t>
      </w:r>
      <w:r w:rsidRPr="004A2B4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Сергею Фёдоровичу, которого не стало 8 мая 2021 года.  Он являлся почётным  гражданином  </w:t>
      </w:r>
      <w:proofErr w:type="spellStart"/>
      <w:r w:rsidRPr="004A2B4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Черепановского</w:t>
      </w:r>
      <w:proofErr w:type="spellEnd"/>
      <w:r w:rsidRPr="004A2B4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района, с  1987 года  был тренером</w:t>
      </w:r>
      <w:r w:rsidR="00535B26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 </w:t>
      </w:r>
      <w:r w:rsidRPr="004A2B4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>- преподавателем по гиревому спорту в  клубе «Лидер». В списке его воспитанников 45 спортсменов 1 разряда, 25 кандидат</w:t>
      </w:r>
      <w:r w:rsidRPr="004A2B40">
        <w:rPr>
          <w:rFonts w:ascii="Times New Roman" w:eastAsia="Times New Roman" w:hAnsi="Times New Roman" w:cs="Times New Roman"/>
          <w:bCs/>
          <w:kern w:val="2"/>
          <w:sz w:val="28"/>
          <w:szCs w:val="28"/>
          <w:lang w:eastAsia="ru-RU"/>
        </w:rPr>
        <w:t xml:space="preserve">ов в мастера сорта, 9 мастеров спорта России, 2 мастера спорта международного класса, 2 рекордсменов новосибирской области  по гиревому сорту, 1 заслуженный мастер спорта России, призёры России, чемпионы Европы и мира по армрестлингу. </w:t>
      </w:r>
    </w:p>
    <w:p w:rsidR="005773DB" w:rsidRPr="004A2B40" w:rsidRDefault="00535B26" w:rsidP="00535B2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252525"/>
          <w:sz w:val="28"/>
          <w:szCs w:val="28"/>
        </w:rPr>
      </w:pPr>
      <w:r w:rsidRPr="004A2B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19050" distR="0" wp14:anchorId="5B961BBF" wp14:editId="28B344B5">
            <wp:extent cx="3710763" cy="2626242"/>
            <wp:effectExtent l="0" t="0" r="0" b="0"/>
            <wp:docPr id="30" name="Изображение12" descr="D:\Кулагина Ю.А\фото лидер\image-22-05-21-07-17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Изображение12" descr="D:\Кулагина Ю.А\фото лидер\image-22-05-21-07-17-1.jpe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2119" cy="2634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3DB" w:rsidRPr="004A2B40" w:rsidRDefault="00BD03B2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color w:val="262626"/>
          <w:sz w:val="28"/>
          <w:szCs w:val="28"/>
        </w:rPr>
      </w:pPr>
      <w:r w:rsidRPr="004A2B40">
        <w:rPr>
          <w:color w:val="000000"/>
          <w:sz w:val="28"/>
          <w:szCs w:val="28"/>
        </w:rPr>
        <w:lastRenderedPageBreak/>
        <w:t>Для чего просто</w:t>
      </w:r>
      <w:r w:rsidRPr="004A2B40">
        <w:rPr>
          <w:color w:val="000000"/>
          <w:sz w:val="28"/>
          <w:szCs w:val="28"/>
        </w:rPr>
        <w:t>му российскому школьнику нужно овладевать исследовательскими навыками? Думается, что вовсе не для того, чтобы быть ученым. Именно исследовательская деятельность более всего помогает становлению личности школьника, то есть процессу воспитания.</w:t>
      </w:r>
      <w:r w:rsidRPr="004A2B40">
        <w:rPr>
          <w:rStyle w:val="a3"/>
          <w:color w:val="000000"/>
          <w:sz w:val="28"/>
          <w:szCs w:val="28"/>
        </w:rPr>
        <w:t xml:space="preserve"> Ведение иссле</w:t>
      </w:r>
      <w:r w:rsidRPr="004A2B40">
        <w:rPr>
          <w:rStyle w:val="a3"/>
          <w:color w:val="000000"/>
          <w:sz w:val="28"/>
          <w:szCs w:val="28"/>
        </w:rPr>
        <w:t>дования – способ развития личности, его субъектной позиции. Способность вести исследование – самое главное качество, которое позволяет человеку обрести собственную миссию в жизни, сознание того, зачем он явился в этот мир.</w:t>
      </w:r>
    </w:p>
    <w:p w:rsidR="005773DB" w:rsidRPr="00535B26" w:rsidRDefault="00BD03B2" w:rsidP="00535B26">
      <w:pPr>
        <w:pStyle w:val="ab"/>
        <w:spacing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35B26">
        <w:rPr>
          <w:sz w:val="28"/>
          <w:szCs w:val="28"/>
        </w:rPr>
        <w:t xml:space="preserve"> </w:t>
      </w:r>
      <w:proofErr w:type="gramStart"/>
      <w:r w:rsidRPr="00535B26">
        <w:rPr>
          <w:sz w:val="28"/>
          <w:szCs w:val="28"/>
        </w:rPr>
        <w:t xml:space="preserve">В конечном счете, вся работа </w:t>
      </w:r>
      <w:r w:rsidRPr="00535B26">
        <w:rPr>
          <w:sz w:val="28"/>
          <w:szCs w:val="28"/>
        </w:rPr>
        <w:t xml:space="preserve">школы должна достичь главной цели воспитания: </w:t>
      </w:r>
      <w:proofErr w:type="spellStart"/>
      <w:r w:rsidRPr="00535B26">
        <w:rPr>
          <w:sz w:val="28"/>
          <w:szCs w:val="28"/>
        </w:rPr>
        <w:t>сформированности</w:t>
      </w:r>
      <w:proofErr w:type="spellEnd"/>
      <w:r w:rsidRPr="00535B26">
        <w:rPr>
          <w:sz w:val="28"/>
          <w:szCs w:val="28"/>
        </w:rPr>
        <w:t xml:space="preserve"> социальных и личностных качеств подрастающего поколения для наибольшей их реализации на благо экономического, культурного возрождения России, воспитание граждан, ответственных за судьбу своего </w:t>
      </w:r>
      <w:r w:rsidRPr="00535B26">
        <w:rPr>
          <w:sz w:val="28"/>
          <w:szCs w:val="28"/>
        </w:rPr>
        <w:t xml:space="preserve">Отечества, </w:t>
      </w:r>
      <w:proofErr w:type="spellStart"/>
      <w:r w:rsidRPr="00535B26">
        <w:rPr>
          <w:sz w:val="28"/>
          <w:szCs w:val="28"/>
        </w:rPr>
        <w:t>сформированности</w:t>
      </w:r>
      <w:proofErr w:type="spellEnd"/>
      <w:r w:rsidRPr="00535B26">
        <w:rPr>
          <w:sz w:val="28"/>
          <w:szCs w:val="28"/>
        </w:rPr>
        <w:t xml:space="preserve"> у молодёжи целеустремлённости (умение выбирать общественно полезные цели и достигать их), самостоятельности (способности мотивировать поступки и принимать решения в соответствии с общественными интересами), умение</w:t>
      </w:r>
      <w:proofErr w:type="gramEnd"/>
      <w:r w:rsidRPr="00535B26">
        <w:rPr>
          <w:sz w:val="28"/>
          <w:szCs w:val="28"/>
        </w:rPr>
        <w:t xml:space="preserve"> владеть собой </w:t>
      </w:r>
      <w:r w:rsidRPr="00535B26">
        <w:rPr>
          <w:sz w:val="28"/>
          <w:szCs w:val="28"/>
        </w:rPr>
        <w:t>(принимать и выполнять нравственные обязательства), способности к самоутверждению (отрицательные оценки своих недостатков и моделирование своего поведения в соответствии с ценностями ответа)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 </w:t>
      </w:r>
      <w:r w:rsidRPr="004A2B4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A2B40">
        <w:rPr>
          <w:rFonts w:ascii="Times New Roman" w:hAnsi="Times New Roman" w:cs="Times New Roman"/>
          <w:sz w:val="28"/>
          <w:szCs w:val="28"/>
        </w:rPr>
        <w:t>Краеведение, а особенно краеведческие исследования, обладают бо</w:t>
      </w:r>
      <w:r w:rsidRPr="004A2B40">
        <w:rPr>
          <w:rFonts w:ascii="Times New Roman" w:hAnsi="Times New Roman" w:cs="Times New Roman"/>
          <w:sz w:val="28"/>
          <w:szCs w:val="28"/>
        </w:rPr>
        <w:t xml:space="preserve">льшими возможностями в решении современных образовательных задач. Интерес к  краеведению сейчас однозначно возрастает. Важно сохранять и развивать эту работу, популяризировать  возможности и эффективность краеведения. </w:t>
      </w:r>
      <w:proofErr w:type="gramStart"/>
      <w:r w:rsidRPr="004A2B40">
        <w:rPr>
          <w:rFonts w:ascii="Times New Roman" w:hAnsi="Times New Roman" w:cs="Times New Roman"/>
          <w:sz w:val="28"/>
          <w:szCs w:val="28"/>
        </w:rPr>
        <w:t xml:space="preserve">Без сомнения, это направление детской </w:t>
      </w:r>
      <w:r w:rsidRPr="004A2B40">
        <w:rPr>
          <w:rFonts w:ascii="Times New Roman" w:hAnsi="Times New Roman" w:cs="Times New Roman"/>
          <w:sz w:val="28"/>
          <w:szCs w:val="28"/>
        </w:rPr>
        <w:t>деятельности для многих школ, особенно в сельских районах, малых населённых пунктах) может быть основой для создания системы внеурочной деятельности по формированию патриотизма, навыков проектирования и исследования, коммуникативного взаимодействия и т.д.</w:t>
      </w:r>
      <w:proofErr w:type="gramEnd"/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Краеведческая работа может и должна войти в жизнь каждой школы. Ее творческий, созидательный характер послужит воспитанию </w:t>
      </w:r>
      <w:proofErr w:type="spellStart"/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</w:t>
      </w:r>
      <w:proofErr w:type="spellEnd"/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патриотических и духовно – нравственных качеств у молодых граждан России.</w:t>
      </w:r>
      <w:r w:rsidRPr="004A2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мой взгляд, самоидентификация ребёнка как па</w:t>
      </w:r>
      <w:r w:rsidRPr="004A2B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триота должна начинаться с осознания себя частью своей малой родины. </w:t>
      </w:r>
      <w:r w:rsidRPr="004A2B40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Учащиеся, познающие новые, неизвестные для них страницы истории своей малой родины чувствуют себя первооткрывателями. Так воспитывается гражданственность, чувство собственной значимости.</w:t>
      </w:r>
    </w:p>
    <w:p w:rsidR="005773DB" w:rsidRPr="004A2B40" w:rsidRDefault="00BD03B2" w:rsidP="00F664AA">
      <w:pPr>
        <w:pStyle w:val="ab"/>
        <w:spacing w:beforeAutospacing="0" w:after="0" w:afterAutospacing="0" w:line="360" w:lineRule="auto"/>
        <w:ind w:firstLine="709"/>
        <w:jc w:val="both"/>
        <w:rPr>
          <w:bCs/>
          <w:sz w:val="28"/>
          <w:szCs w:val="28"/>
          <w:highlight w:val="white"/>
        </w:rPr>
      </w:pPr>
      <w:r w:rsidRPr="004A2B40">
        <w:rPr>
          <w:bCs/>
          <w:sz w:val="28"/>
          <w:szCs w:val="28"/>
          <w:shd w:val="clear" w:color="auto" w:fill="FFFFFF"/>
        </w:rPr>
        <w:t>Профессия и время налагает большую ответственность. В своей профессиональной карьере прошла длинный путь. Оглядываясь назад, я с внутренним удовлетворением могу отметить, что педагогическая жизнь пройдена не бесполезно. В ней было то главное, что придаёт ч</w:t>
      </w:r>
      <w:r w:rsidRPr="004A2B40">
        <w:rPr>
          <w:bCs/>
          <w:sz w:val="28"/>
          <w:szCs w:val="28"/>
          <w:shd w:val="clear" w:color="auto" w:fill="FFFFFF"/>
        </w:rPr>
        <w:t>еловеческой жизни смысл и содержание: я жила и трудилась для подрастающего поколения, для Родины. И хоть небольшой, но есть мой вклад в неоценимую сокровищницу материальных ценностей и знаний, которыми владеют мои ученики. Ведь моя профессия учителя, воспи</w:t>
      </w:r>
      <w:r w:rsidRPr="004A2B40">
        <w:rPr>
          <w:bCs/>
          <w:sz w:val="28"/>
          <w:szCs w:val="28"/>
          <w:shd w:val="clear" w:color="auto" w:fill="FFFFFF"/>
        </w:rPr>
        <w:t>тателя, классного руководителя – это профессия носителя национальных и общечеловеческих ценностей, образца поведения, обладающего высокой гражданской культурой, сознательностью за будущее России.</w:t>
      </w:r>
    </w:p>
    <w:p w:rsidR="005773DB" w:rsidRPr="004A2B40" w:rsidRDefault="00BD03B2" w:rsidP="00F664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2B40">
        <w:rPr>
          <w:rFonts w:ascii="Times New Roman" w:hAnsi="Times New Roman" w:cs="Times New Roman"/>
          <w:sz w:val="28"/>
          <w:szCs w:val="28"/>
        </w:rPr>
        <w:t xml:space="preserve"> 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нашей Родины и родного края, национальная культура</w:t>
      </w:r>
      <w:r w:rsidRPr="004A2B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русская старина и бытовой уклад жизни наших предков – важная область знаний, которую я через разнообразие форм и методов в изучении краеведения доношу до своих воспитанников, формируя в их сознании Человека, Гражданина, Патриота.</w:t>
      </w:r>
    </w:p>
    <w:p w:rsidR="005773DB" w:rsidRPr="004A2B40" w:rsidRDefault="005773DB" w:rsidP="00F664AA">
      <w:pPr>
        <w:pStyle w:val="ab"/>
        <w:shd w:val="clear" w:color="auto" w:fill="FFFFFF"/>
        <w:spacing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5773DB" w:rsidRDefault="00BD03B2">
      <w:pPr>
        <w:pStyle w:val="ab"/>
        <w:shd w:val="clear" w:color="auto" w:fill="FFFFFF"/>
        <w:rPr>
          <w:color w:val="000000"/>
          <w:sz w:val="28"/>
          <w:szCs w:val="28"/>
        </w:rPr>
      </w:pPr>
      <w:r>
        <w:rPr>
          <w:color w:val="333333"/>
          <w:sz w:val="28"/>
          <w:szCs w:val="28"/>
        </w:rPr>
        <w:t xml:space="preserve">. </w:t>
      </w:r>
    </w:p>
    <w:p w:rsidR="005773DB" w:rsidRDefault="005773DB"/>
    <w:sectPr w:rsidR="005773DB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73DB"/>
    <w:rsid w:val="004A2B40"/>
    <w:rsid w:val="00535B26"/>
    <w:rsid w:val="005773DB"/>
    <w:rsid w:val="00912A87"/>
    <w:rsid w:val="00960FD2"/>
    <w:rsid w:val="00A90287"/>
    <w:rsid w:val="00BB6AFD"/>
    <w:rsid w:val="00BD03B2"/>
    <w:rsid w:val="00C34053"/>
    <w:rsid w:val="00F6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67C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76287B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4">
    <w:name w:val="c24"/>
    <w:basedOn w:val="a0"/>
    <w:qFormat/>
    <w:rsid w:val="00490A69"/>
  </w:style>
  <w:style w:type="character" w:customStyle="1" w:styleId="c8">
    <w:name w:val="c8"/>
    <w:basedOn w:val="a0"/>
    <w:qFormat/>
    <w:rsid w:val="00490A69"/>
  </w:style>
  <w:style w:type="character" w:customStyle="1" w:styleId="c38">
    <w:name w:val="c38"/>
    <w:basedOn w:val="a0"/>
    <w:qFormat/>
    <w:rsid w:val="00490A69"/>
  </w:style>
  <w:style w:type="character" w:customStyle="1" w:styleId="c3">
    <w:name w:val="c3"/>
    <w:basedOn w:val="a0"/>
    <w:qFormat/>
    <w:rsid w:val="00490A69"/>
  </w:style>
  <w:style w:type="character" w:customStyle="1" w:styleId="c29">
    <w:name w:val="c29"/>
    <w:basedOn w:val="a0"/>
    <w:qFormat/>
    <w:rsid w:val="00490A69"/>
  </w:style>
  <w:style w:type="character" w:customStyle="1" w:styleId="c20">
    <w:name w:val="c20"/>
    <w:basedOn w:val="a0"/>
    <w:qFormat/>
    <w:rsid w:val="00490A69"/>
  </w:style>
  <w:style w:type="character" w:customStyle="1" w:styleId="10">
    <w:name w:val="Заголовок 1 Знак"/>
    <w:basedOn w:val="a0"/>
    <w:link w:val="1"/>
    <w:uiPriority w:val="9"/>
    <w:qFormat/>
    <w:rsid w:val="0076287B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B3850"/>
    <w:rPr>
      <w:b/>
      <w:bCs/>
    </w:rPr>
  </w:style>
  <w:style w:type="character" w:styleId="a4">
    <w:name w:val="Emphasis"/>
    <w:basedOn w:val="a0"/>
    <w:uiPriority w:val="20"/>
    <w:qFormat/>
    <w:rsid w:val="003B3850"/>
    <w:rPr>
      <w:i/>
      <w:iCs/>
    </w:rPr>
  </w:style>
  <w:style w:type="character" w:customStyle="1" w:styleId="a5">
    <w:name w:val="Текст выноски Знак"/>
    <w:basedOn w:val="a0"/>
    <w:uiPriority w:val="99"/>
    <w:semiHidden/>
    <w:qFormat/>
    <w:rsid w:val="00C00058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qFormat/>
    <w:rsid w:val="00CA0C26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Normal (Web)"/>
    <w:basedOn w:val="a"/>
    <w:uiPriority w:val="99"/>
    <w:unhideWhenUsed/>
    <w:qFormat/>
    <w:rsid w:val="006C2A8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qFormat/>
    <w:rsid w:val="00490A6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qFormat/>
    <w:rsid w:val="00490A6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qFormat/>
    <w:rsid w:val="00C2727A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Balloon Text"/>
    <w:basedOn w:val="a"/>
    <w:uiPriority w:val="99"/>
    <w:semiHidden/>
    <w:unhideWhenUsed/>
    <w:qFormat/>
    <w:rsid w:val="00C0005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qFormat/>
    <w:rsid w:val="00CA0C2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23</Pages>
  <Words>3628</Words>
  <Characters>20683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dc:description/>
  <cp:lastModifiedBy>Пользователь</cp:lastModifiedBy>
  <cp:revision>271</cp:revision>
  <dcterms:created xsi:type="dcterms:W3CDTF">2021-11-21T13:19:00Z</dcterms:created>
  <dcterms:modified xsi:type="dcterms:W3CDTF">2021-12-29T16:36:00Z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