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939" w:rsidRDefault="0078249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2493">
        <w:rPr>
          <w:rFonts w:ascii="Times New Roman" w:hAnsi="Times New Roman" w:cs="Times New Roman"/>
          <w:sz w:val="24"/>
          <w:szCs w:val="24"/>
          <w:shd w:val="clear" w:color="auto" w:fill="FFFFFF"/>
        </w:rPr>
        <w:t>Здравствуйте, уважаемые коллеги! Мне очень приятно, если мои материалы могут заинтересовать Вас. Хочу на своем сайте обобщить и систематизировать результаты работы, поделиться наработками.</w:t>
      </w:r>
      <w:r w:rsidRPr="0078249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782493">
        <w:rPr>
          <w:rFonts w:ascii="Times New Roman" w:hAnsi="Times New Roman" w:cs="Times New Roman"/>
          <w:sz w:val="24"/>
          <w:szCs w:val="24"/>
        </w:rPr>
        <w:br/>
      </w:r>
      <w:r w:rsidRPr="00782493">
        <w:rPr>
          <w:rFonts w:ascii="Times New Roman" w:hAnsi="Times New Roman" w:cs="Times New Roman"/>
          <w:sz w:val="24"/>
          <w:szCs w:val="24"/>
          <w:shd w:val="clear" w:color="auto" w:fill="FFFFFF"/>
        </w:rPr>
        <w:t>Немного о себе: работала учителем начальных классов, затем - практическим психологом и учителем украинского языка и литературы. Имея два высших образования, не останавливаюсь на достигнутом</w:t>
      </w:r>
      <w:proofErr w:type="gramStart"/>
      <w:r w:rsidRPr="00782493">
        <w:rPr>
          <w:rFonts w:ascii="Times New Roman" w:hAnsi="Times New Roman" w:cs="Times New Roman"/>
          <w:sz w:val="24"/>
          <w:szCs w:val="24"/>
          <w:shd w:val="clear" w:color="auto" w:fill="FFFFFF"/>
        </w:rPr>
        <w:t>.П</w:t>
      </w:r>
      <w:proofErr w:type="gramEnd"/>
      <w:r w:rsidRPr="00782493">
        <w:rPr>
          <w:rFonts w:ascii="Times New Roman" w:hAnsi="Times New Roman" w:cs="Times New Roman"/>
          <w:sz w:val="24"/>
          <w:szCs w:val="24"/>
          <w:shd w:val="clear" w:color="auto" w:fill="FFFFFF"/>
        </w:rPr>
        <w:t>остоянно повышаю свой уровень неформального и формального образования. В 2016-2017 учебном году перешла на должность заместителя директора по УВР в Муниципальное общеобразовательное учреждение "Школа № 88 города Донецка".</w:t>
      </w:r>
    </w:p>
    <w:p w:rsidR="00782493" w:rsidRDefault="00782493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212C5E">
          <w:rPr>
            <w:rStyle w:val="a3"/>
            <w:rFonts w:ascii="Times New Roman" w:hAnsi="Times New Roman" w:cs="Times New Roman"/>
            <w:sz w:val="24"/>
            <w:szCs w:val="24"/>
          </w:rPr>
          <w:t>https://infourok.ru/user/yanenko-elena-dmitrievna</w:t>
        </w:r>
      </w:hyperlink>
    </w:p>
    <w:p w:rsidR="00782493" w:rsidRPr="00782493" w:rsidRDefault="00782493">
      <w:pPr>
        <w:rPr>
          <w:rFonts w:ascii="Times New Roman" w:hAnsi="Times New Roman" w:cs="Times New Roman"/>
          <w:sz w:val="24"/>
          <w:szCs w:val="24"/>
        </w:rPr>
      </w:pPr>
    </w:p>
    <w:sectPr w:rsidR="00782493" w:rsidRPr="00782493" w:rsidSect="00F52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493"/>
    <w:rsid w:val="002D5D63"/>
    <w:rsid w:val="005B5570"/>
    <w:rsid w:val="00782493"/>
    <w:rsid w:val="00F52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9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82493"/>
  </w:style>
  <w:style w:type="character" w:styleId="a3">
    <w:name w:val="Hyperlink"/>
    <w:basedOn w:val="a0"/>
    <w:uiPriority w:val="99"/>
    <w:unhideWhenUsed/>
    <w:rsid w:val="007824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yanenko-elena-dmitri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2021-07-20T10:55:00Z</dcterms:created>
  <dcterms:modified xsi:type="dcterms:W3CDTF">2021-07-20T10:56:00Z</dcterms:modified>
</cp:coreProperties>
</file>