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F4" w:rsidRPr="00DC1EF4" w:rsidRDefault="00DC1EF4" w:rsidP="004C6E81">
      <w:pPr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404040"/>
          <w:kern w:val="36"/>
          <w:sz w:val="28"/>
          <w:szCs w:val="28"/>
          <w:lang w:eastAsia="ru-RU"/>
        </w:rPr>
      </w:pPr>
      <w:r w:rsidRPr="00DC1EF4">
        <w:rPr>
          <w:rFonts w:ascii="Arial" w:eastAsia="Times New Roman" w:hAnsi="Arial" w:cs="Arial"/>
          <w:b/>
          <w:bCs/>
          <w:color w:val="404040"/>
          <w:kern w:val="36"/>
          <w:sz w:val="28"/>
          <w:szCs w:val="28"/>
          <w:lang w:eastAsia="ru-RU"/>
        </w:rPr>
        <w:t xml:space="preserve">Конструкт образовательной деятельности </w:t>
      </w:r>
      <w:r w:rsidR="004C6E81">
        <w:rPr>
          <w:rFonts w:ascii="Arial" w:eastAsia="Times New Roman" w:hAnsi="Arial" w:cs="Arial"/>
          <w:b/>
          <w:bCs/>
          <w:color w:val="404040"/>
          <w:kern w:val="36"/>
          <w:sz w:val="28"/>
          <w:szCs w:val="28"/>
          <w:lang w:eastAsia="ru-RU"/>
        </w:rPr>
        <w:t>по речевому развитию</w:t>
      </w:r>
    </w:p>
    <w:p w:rsidR="00F56DAB" w:rsidRDefault="00DC1EF4" w:rsidP="004C6E81">
      <w:pPr>
        <w:spacing w:before="100" w:beforeAutospacing="1" w:after="100" w:afterAutospacing="1" w:line="240" w:lineRule="auto"/>
        <w:contextualSpacing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«</w:t>
      </w:r>
      <w:r w:rsidR="007A7076" w:rsidRPr="00EE6FA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Игра – соревнование для любознательных ребят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»</w:t>
      </w:r>
      <w:r w:rsidR="00824F2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DC1EF4" w:rsidRDefault="00DC1EF4" w:rsidP="004C6E81">
      <w:pPr>
        <w:spacing w:before="100" w:beforeAutospacing="1" w:after="100" w:afterAutospacing="1" w:line="240" w:lineRule="auto"/>
        <w:contextualSpacing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DC1EF4" w:rsidRDefault="00DC1EF4" w:rsidP="004C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EF4" w:rsidRPr="004C6E81" w:rsidRDefault="00DC1EF4" w:rsidP="004C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D63BB">
        <w:rPr>
          <w:rFonts w:ascii="Times New Roman" w:hAnsi="Times New Roman" w:cs="Times New Roman"/>
          <w:b/>
          <w:color w:val="111111"/>
          <w:sz w:val="28"/>
          <w:szCs w:val="28"/>
        </w:rPr>
        <w:t>Автор:</w:t>
      </w:r>
      <w:r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 Парахина Е. </w:t>
      </w:r>
      <w:r>
        <w:rPr>
          <w:rFonts w:ascii="Times New Roman" w:hAnsi="Times New Roman" w:cs="Times New Roman"/>
          <w:color w:val="111111"/>
          <w:sz w:val="28"/>
          <w:szCs w:val="28"/>
        </w:rPr>
        <w:t>Д., учитель – логопед МАДОУ №47 ГО Краснотурьинск, 2017 г.</w:t>
      </w:r>
    </w:p>
    <w:p w:rsidR="00DC1EF4" w:rsidRPr="00650CE9" w:rsidRDefault="00DC1EF4" w:rsidP="004C6E81">
      <w:pPr>
        <w:spacing w:before="100" w:beforeAutospacing="1" w:after="100" w:afterAutospacing="1" w:line="240" w:lineRule="auto"/>
        <w:contextualSpacing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C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C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6E81">
        <w:rPr>
          <w:rStyle w:val="a5"/>
          <w:rFonts w:ascii="Times New Roman" w:hAnsi="Times New Roman" w:cs="Times New Roman"/>
          <w:i w:val="0"/>
          <w:sz w:val="28"/>
          <w:szCs w:val="28"/>
        </w:rPr>
        <w:t>«Игра – соревн</w:t>
      </w:r>
      <w:r w:rsidR="004C6E81" w:rsidRPr="004C6E81">
        <w:rPr>
          <w:rStyle w:val="a5"/>
          <w:rFonts w:ascii="Times New Roman" w:hAnsi="Times New Roman" w:cs="Times New Roman"/>
          <w:i w:val="0"/>
          <w:sz w:val="28"/>
          <w:szCs w:val="28"/>
        </w:rPr>
        <w:t>ование для любознательных ребят</w:t>
      </w:r>
      <w:r w:rsidRPr="004C6E81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DC1EF4" w:rsidRPr="00DC1EF4" w:rsidRDefault="00DC1EF4" w:rsidP="004C6E81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</w:t>
      </w:r>
      <w:r w:rsidRPr="00DC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</w:t>
      </w:r>
      <w:r w:rsidRPr="00DC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подготовительная к шк</w:t>
      </w:r>
      <w:r w:rsidR="004C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группа для детей с фонетико-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фонематическим н</w:t>
      </w:r>
      <w:r w:rsidR="0065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</w:t>
      </w:r>
      <w:r w:rsidRPr="00DC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возрастная категория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C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C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C6E81">
        <w:rPr>
          <w:rFonts w:ascii="Times New Roman" w:hAnsi="Times New Roman" w:cs="Times New Roman"/>
          <w:color w:val="111111"/>
          <w:sz w:val="28"/>
          <w:szCs w:val="28"/>
        </w:rPr>
        <w:t>ученики</w:t>
      </w:r>
      <w:r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 1 класса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СОШ № 17</w:t>
      </w:r>
      <w:r w:rsidR="001D63BB">
        <w:rPr>
          <w:rFonts w:ascii="Times New Roman" w:hAnsi="Times New Roman" w:cs="Times New Roman"/>
          <w:color w:val="111111"/>
          <w:sz w:val="28"/>
          <w:szCs w:val="28"/>
        </w:rPr>
        <w:t>, возрастная категория детей 7 – 8 лет.</w:t>
      </w:r>
    </w:p>
    <w:p w:rsidR="00DC1EF4" w:rsidRPr="00DC1EF4" w:rsidRDefault="00DC1EF4" w:rsidP="004C6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совместной деятельности</w:t>
      </w:r>
      <w:r w:rsidRPr="00DC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игра-</w:t>
      </w:r>
      <w:r w:rsidR="001D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соревнование.</w:t>
      </w:r>
      <w:r w:rsidRPr="00DC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EF4" w:rsidRPr="00DC1EF4" w:rsidRDefault="00DC1EF4" w:rsidP="004C6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1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организации:</w:t>
      </w:r>
      <w:r w:rsidRPr="00DC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подгрупповая.</w:t>
      </w:r>
    </w:p>
    <w:p w:rsidR="00F56DAB" w:rsidRDefault="001D63BB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b/>
          <w:color w:val="111111"/>
          <w:sz w:val="28"/>
          <w:szCs w:val="28"/>
        </w:rPr>
        <w:t>Оборудование:</w:t>
      </w:r>
      <w:r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 мультимедийное оборудование с презентацией к занятию, аудиозапись песен «Мы начинаем КВН», «Сюрприз», «Робот Бронислав», музыка весны, космическая музыка, взрослый персонаж в костюме робота, карточки со словами с пропущенной буквой, </w:t>
      </w:r>
      <w:r w:rsidR="00343D0D">
        <w:rPr>
          <w:rFonts w:ascii="Times New Roman" w:hAnsi="Times New Roman" w:cs="Times New Roman"/>
          <w:color w:val="111111"/>
          <w:sz w:val="28"/>
          <w:szCs w:val="28"/>
        </w:rPr>
        <w:t>карточки со словами</w:t>
      </w:r>
      <w:r w:rsidR="00962449">
        <w:rPr>
          <w:rFonts w:ascii="Times New Roman" w:hAnsi="Times New Roman" w:cs="Times New Roman"/>
          <w:color w:val="111111"/>
          <w:sz w:val="28"/>
          <w:szCs w:val="28"/>
        </w:rPr>
        <w:t xml:space="preserve"> и цифрами, </w:t>
      </w:r>
      <w:r w:rsidRPr="00EE6FA7">
        <w:rPr>
          <w:rFonts w:ascii="Times New Roman" w:hAnsi="Times New Roman" w:cs="Times New Roman"/>
          <w:color w:val="111111"/>
          <w:sz w:val="28"/>
          <w:szCs w:val="28"/>
        </w:rPr>
        <w:t>буквы для составления слова «петушок», фломастеры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 количеству детей</w:t>
      </w:r>
      <w:r w:rsidRPr="00EE6FA7">
        <w:rPr>
          <w:rFonts w:ascii="Times New Roman" w:hAnsi="Times New Roman" w:cs="Times New Roman"/>
          <w:color w:val="111111"/>
          <w:sz w:val="28"/>
          <w:szCs w:val="28"/>
        </w:rPr>
        <w:t>, мольберт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два листа </w:t>
      </w:r>
      <w:r w:rsidR="004C6E81">
        <w:rPr>
          <w:rFonts w:ascii="Times New Roman" w:hAnsi="Times New Roman" w:cs="Times New Roman"/>
          <w:color w:val="111111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color w:val="111111"/>
          <w:sz w:val="28"/>
          <w:szCs w:val="28"/>
        </w:rPr>
        <w:t>А2.</w:t>
      </w:r>
    </w:p>
    <w:p w:rsidR="001D63BB" w:rsidRDefault="001D63BB" w:rsidP="004C6E81">
      <w:pPr>
        <w:spacing w:before="100" w:beforeAutospacing="1" w:after="100" w:afterAutospacing="1"/>
        <w:contextualSpacing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4C434E" w:rsidRDefault="004C434E" w:rsidP="004C6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АКТУАЛЬНОСТЬ</w:t>
      </w:r>
    </w:p>
    <w:p w:rsidR="004C434E" w:rsidRPr="004C434E" w:rsidRDefault="004C434E" w:rsidP="004C6E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развитие – это показатель и уровня интеллекта, и уровня культуры. От того насколько развита речь ребёнка, напрямую зависят его успехи не только в освоении грамоты, но и в обучении в целом. Дети, поступающие в группы с речевыми нарушениями, должны усвоить объем основных знаний, умений и навыков, который необходим для успешного обучения в общеобразовательной школе. </w:t>
      </w:r>
    </w:p>
    <w:p w:rsidR="004C434E" w:rsidRDefault="004C434E" w:rsidP="004C6E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– это непрерывность в развитии и обучении детей, а именно: школа, как преемник дошкольной ступени образования не строит свою работу с нуля, а подхватывает достижения дошкольника и организует педагогическую практику, развивая накопленный им потенциал.</w:t>
      </w:r>
    </w:p>
    <w:p w:rsidR="00EC07A5" w:rsidRPr="004C434E" w:rsidRDefault="00EC07A5" w:rsidP="004C6E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Приглашение первоклассников на открытые логопедические занятия стало доброй традицией для нашего детского сада. Встреча с учащимися школы, совместные мероприятия, передаваемые друг другу эмоции, знания, опыт – всё это </w:t>
      </w:r>
      <w:r w:rsidR="00F5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детям эмоциональное благополучие, быструю адаптацию к школе, мотивацию к учебной деятельности.</w:t>
      </w:r>
    </w:p>
    <w:p w:rsidR="007A7076" w:rsidRPr="00EE6FA7" w:rsidRDefault="007A7076" w:rsidP="004C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830C2" w:rsidRPr="00EE6FA7" w:rsidRDefault="001830C2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C07A5">
        <w:rPr>
          <w:rFonts w:ascii="Times New Roman" w:hAnsi="Times New Roman" w:cs="Times New Roman"/>
          <w:color w:val="111111"/>
          <w:sz w:val="28"/>
          <w:szCs w:val="28"/>
        </w:rPr>
        <w:t>формирование умений и навыков к учебной деятельности, реализация психологической подготовки детей.</w:t>
      </w:r>
    </w:p>
    <w:p w:rsidR="001830C2" w:rsidRPr="00EE6FA7" w:rsidRDefault="001830C2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:rsidR="00B36F33" w:rsidRPr="00EE6FA7" w:rsidRDefault="001830C2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b/>
          <w:color w:val="111111"/>
          <w:sz w:val="28"/>
          <w:szCs w:val="28"/>
        </w:rPr>
        <w:t>Коррекционно – образовательные:</w:t>
      </w:r>
      <w:r w:rsidR="00B36F33" w:rsidRPr="00EE6FA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1830C2" w:rsidRPr="00EE6FA7" w:rsidRDefault="00B36F33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FB1EA3">
        <w:rPr>
          <w:rFonts w:ascii="Times New Roman" w:hAnsi="Times New Roman" w:cs="Times New Roman"/>
          <w:color w:val="111111"/>
          <w:sz w:val="28"/>
          <w:szCs w:val="28"/>
        </w:rPr>
        <w:t>формировать</w:t>
      </w:r>
      <w:r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 у детей познавательные способности через знакомство с окружающим миром,</w:t>
      </w:r>
    </w:p>
    <w:p w:rsidR="00B36F33" w:rsidRPr="00EE6FA7" w:rsidRDefault="00B36F33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color w:val="111111"/>
          <w:sz w:val="28"/>
          <w:szCs w:val="28"/>
        </w:rPr>
        <w:t>- активизировать словарь детей за счёт слов, соответствующих теме,</w:t>
      </w:r>
    </w:p>
    <w:p w:rsidR="004D4820" w:rsidRPr="00EE6FA7" w:rsidRDefault="00B36F33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color w:val="111111"/>
          <w:sz w:val="28"/>
          <w:szCs w:val="28"/>
        </w:rPr>
        <w:t>- закреп</w:t>
      </w:r>
      <w:r w:rsidR="00FB1EA3">
        <w:rPr>
          <w:rFonts w:ascii="Times New Roman" w:hAnsi="Times New Roman" w:cs="Times New Roman"/>
          <w:color w:val="111111"/>
          <w:sz w:val="28"/>
          <w:szCs w:val="28"/>
        </w:rPr>
        <w:t>лять</w:t>
      </w:r>
      <w:r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 умение подбирать антонимы</w:t>
      </w:r>
      <w:r w:rsidR="004D4820"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</w:p>
    <w:p w:rsidR="004D4820" w:rsidRPr="00EE6FA7" w:rsidRDefault="004D4820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color w:val="111111"/>
          <w:sz w:val="28"/>
          <w:szCs w:val="28"/>
        </w:rPr>
        <w:t>- формировать способность детей к учебным навыкам.</w:t>
      </w:r>
    </w:p>
    <w:p w:rsidR="004D4820" w:rsidRPr="00EE6FA7" w:rsidRDefault="004D4820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FB1EA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E6FA7">
        <w:rPr>
          <w:rFonts w:ascii="Times New Roman" w:hAnsi="Times New Roman" w:cs="Times New Roman"/>
          <w:color w:val="111111"/>
          <w:sz w:val="28"/>
          <w:szCs w:val="28"/>
        </w:rPr>
        <w:t>закреплять начальные навыки чтения.</w:t>
      </w:r>
    </w:p>
    <w:p w:rsidR="004D4820" w:rsidRPr="00EE6FA7" w:rsidRDefault="00B36F33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Коррекционно – развивающие: </w:t>
      </w:r>
    </w:p>
    <w:p w:rsidR="004D4820" w:rsidRPr="00EE6FA7" w:rsidRDefault="004D4820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B36F33" w:rsidRPr="00EE6FA7">
        <w:rPr>
          <w:rFonts w:ascii="Times New Roman" w:hAnsi="Times New Roman" w:cs="Times New Roman"/>
          <w:color w:val="111111"/>
          <w:sz w:val="28"/>
          <w:szCs w:val="28"/>
        </w:rPr>
        <w:t>развивать фонематический слух и восприятие</w:t>
      </w:r>
      <w:r w:rsidRPr="00EE6FA7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4D4820" w:rsidRPr="00EE6FA7" w:rsidRDefault="004D4820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- развивать психические процессы: внимание, </w:t>
      </w:r>
      <w:r w:rsidR="00021E4F"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словесно – логическое </w:t>
      </w:r>
      <w:r w:rsidRPr="00EE6FA7">
        <w:rPr>
          <w:rFonts w:ascii="Times New Roman" w:hAnsi="Times New Roman" w:cs="Times New Roman"/>
          <w:color w:val="111111"/>
          <w:sz w:val="28"/>
          <w:szCs w:val="28"/>
        </w:rPr>
        <w:t xml:space="preserve">мышление </w:t>
      </w:r>
      <w:r w:rsidR="00021E4F" w:rsidRPr="00EE6FA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D4820" w:rsidRPr="00EE6FA7" w:rsidRDefault="004D4820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b/>
          <w:color w:val="111111"/>
          <w:sz w:val="28"/>
          <w:szCs w:val="28"/>
        </w:rPr>
        <w:t>Коррекционно – воспитательные:</w:t>
      </w:r>
    </w:p>
    <w:p w:rsidR="004D4820" w:rsidRPr="00EE6FA7" w:rsidRDefault="004D4820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color w:val="111111"/>
          <w:sz w:val="28"/>
          <w:szCs w:val="28"/>
        </w:rPr>
        <w:t>- воспитывать интерес к речевым играм, умение работать в команде</w:t>
      </w:r>
      <w:r w:rsidR="00021E4F" w:rsidRPr="00EE6FA7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1D63BB" w:rsidRDefault="00021E4F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E6FA7">
        <w:rPr>
          <w:rFonts w:ascii="Times New Roman" w:hAnsi="Times New Roman" w:cs="Times New Roman"/>
          <w:color w:val="111111"/>
          <w:sz w:val="28"/>
          <w:szCs w:val="28"/>
        </w:rPr>
        <w:t>- воспитывать доброжелательное отношение к своим сверстникам и соперникам.</w:t>
      </w:r>
    </w:p>
    <w:p w:rsidR="00D045FE" w:rsidRDefault="00D045FE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A17CA" w:rsidRDefault="00FA17CA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A17CA" w:rsidRDefault="00FA17CA" w:rsidP="004C6E81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7"/>
        <w:tblW w:w="15276" w:type="dxa"/>
        <w:tblLook w:val="04A0"/>
      </w:tblPr>
      <w:tblGrid>
        <w:gridCol w:w="2174"/>
        <w:gridCol w:w="5394"/>
        <w:gridCol w:w="2622"/>
        <w:gridCol w:w="2535"/>
        <w:gridCol w:w="2551"/>
      </w:tblGrid>
      <w:tr w:rsidR="006C580A" w:rsidTr="0097387D">
        <w:tc>
          <w:tcPr>
            <w:tcW w:w="2174" w:type="dxa"/>
          </w:tcPr>
          <w:p w:rsidR="001D63BB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Этапы деятельности</w:t>
            </w:r>
          </w:p>
        </w:tc>
        <w:tc>
          <w:tcPr>
            <w:tcW w:w="5394" w:type="dxa"/>
          </w:tcPr>
          <w:p w:rsidR="001D63BB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22" w:type="dxa"/>
          </w:tcPr>
          <w:p w:rsidR="001D63BB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Действия педагога</w:t>
            </w:r>
          </w:p>
        </w:tc>
        <w:tc>
          <w:tcPr>
            <w:tcW w:w="2535" w:type="dxa"/>
          </w:tcPr>
          <w:p w:rsidR="001D63BB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Действия детей</w:t>
            </w:r>
          </w:p>
        </w:tc>
        <w:tc>
          <w:tcPr>
            <w:tcW w:w="2551" w:type="dxa"/>
          </w:tcPr>
          <w:p w:rsidR="001D63BB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Целевые ориентиры</w:t>
            </w:r>
          </w:p>
        </w:tc>
      </w:tr>
      <w:tr w:rsidR="006C580A" w:rsidTr="0097387D">
        <w:tc>
          <w:tcPr>
            <w:tcW w:w="2174" w:type="dxa"/>
          </w:tcPr>
          <w:p w:rsidR="001D63BB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1.Вводная часть</w:t>
            </w:r>
          </w:p>
        </w:tc>
        <w:tc>
          <w:tcPr>
            <w:tcW w:w="5394" w:type="dxa"/>
          </w:tcPr>
          <w:p w:rsidR="00FA17CA" w:rsidRDefault="001D63B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Приветствие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A17C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Логопед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: Здравствуйте уважаемые взрослые! Здравствуйте  дети!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Сегодня в нашем замечательном зале состоятся соревнования для весёлых и находчивых ребят. В игре будут участвовать две команды. Итак, встречаем команду дошкольников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и школьников.</w:t>
            </w:r>
          </w:p>
          <w:p w:rsidR="001D63BB" w:rsidRDefault="001D63B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CA461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Логопед: </w:t>
            </w:r>
            <w:r w:rsidR="00FA17C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Приветствие команды дошкольников.</w:t>
            </w: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3ABE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Логопед: </w:t>
            </w:r>
            <w:r w:rsidR="005C3AB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Приветствие </w:t>
            </w:r>
            <w:r w:rsidR="005C3ABE"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участников команды школьников. </w:t>
            </w: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FA17CA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Логопед обращается к</w:t>
            </w:r>
          </w:p>
          <w:p w:rsidR="001D63BB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 гостям.</w:t>
            </w:r>
          </w:p>
          <w:p w:rsidR="00FA17CA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A17CA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A17CA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A17CA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FA17CA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Логопед предлагает участников команд поприветствовать друг друга.</w:t>
            </w:r>
          </w:p>
        </w:tc>
        <w:tc>
          <w:tcPr>
            <w:tcW w:w="2535" w:type="dxa"/>
          </w:tcPr>
          <w:p w:rsidR="001D63BB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Дети под музыку «Мы начинаем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КВН…» входят в зал, встают </w:t>
            </w:r>
            <w:r w:rsidR="00CA461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 центре.</w:t>
            </w:r>
          </w:p>
          <w:p w:rsidR="00FA17CA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A17CA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Капитан: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Команда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Дети: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«Знайки». </w:t>
            </w: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Капитан: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Наш девиз: </w:t>
            </w:r>
          </w:p>
          <w:p w:rsidR="005C3ABE" w:rsidRPr="00EE6FA7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Дети: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Ясно, четко говорим, потому что не спешим. </w:t>
            </w: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Ведущий</w:t>
            </w:r>
            <w:r w:rsidRPr="00D2189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Капитан: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Команда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Дети: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«Умники». </w:t>
            </w: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Капитан: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Наш девиз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5C3ABE" w:rsidRPr="00EE6FA7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Дети: 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Говорим всегда красиво, смело и неторопливо.</w:t>
            </w:r>
          </w:p>
          <w:p w:rsidR="00FA17CA" w:rsidRDefault="00FA17C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63BB" w:rsidRDefault="001D63B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5C3ABE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Проявляют доброжелательное отношение друг к другу, а также задают соревновательный дух мероприяти</w:t>
            </w:r>
            <w:r w:rsidR="00CA461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6C580A" w:rsidTr="0097387D">
        <w:tc>
          <w:tcPr>
            <w:tcW w:w="2174" w:type="dxa"/>
          </w:tcPr>
          <w:p w:rsidR="001D63BB" w:rsidRDefault="001D63B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5C3ABE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Логопед: </w:t>
            </w:r>
            <w:r w:rsidR="005C3ABE"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Оценивать наши команды будет уважаемое жюри. Ну, а болельщики будут дружно поддерживать своих товарищей</w:t>
            </w:r>
            <w:r w:rsidR="00FF1F2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а</w:t>
            </w:r>
            <w:r w:rsidR="005C3AB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плодисментами</w:t>
            </w:r>
            <w:r w:rsidR="005C3ABE"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D63BB" w:rsidRDefault="001D63B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1D63BB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Представляет жюри.</w:t>
            </w:r>
          </w:p>
        </w:tc>
        <w:tc>
          <w:tcPr>
            <w:tcW w:w="2535" w:type="dxa"/>
          </w:tcPr>
          <w:p w:rsidR="001D63BB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Гости и дети хлопают.</w:t>
            </w:r>
          </w:p>
        </w:tc>
        <w:tc>
          <w:tcPr>
            <w:tcW w:w="2551" w:type="dxa"/>
          </w:tcPr>
          <w:p w:rsidR="001D63BB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Проявляют интерес к мероприятию.</w:t>
            </w:r>
          </w:p>
        </w:tc>
      </w:tr>
      <w:tr w:rsidR="006C580A" w:rsidTr="0097387D">
        <w:tc>
          <w:tcPr>
            <w:tcW w:w="2174" w:type="dxa"/>
          </w:tcPr>
          <w:p w:rsidR="001D63BB" w:rsidRDefault="001D63B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1D63BB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Разминка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CA461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Логопед: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У нас во рту живет язык, к словам знакомым он привык. 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Легко сказать ему: «Вода, утенок, небо, нет и да», 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Но пусть он скажет: «Черепаха” не задрожит ли он от страха 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Дети: Че-ре-па-ха! 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Ведущий: Пусть повторит за мной язык такое слово: «Снеговик».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А теперь наш язычок скажет: «Чики-чики-чок! Сел на дудочку сверчок!»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Скажем  вместе: «Ша-ща-ща! Рыбы нет вкусней леща!»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Повторите: «Жа-жа-жа! Вы не видели ежа?»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Если видели грача, отвечайте: «Ча-ча-ча!» 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Скажем  вместе: «Чики-чики-чок! Стал послушней язычок!»</w:t>
            </w:r>
          </w:p>
          <w:p w:rsidR="00CA461F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1D63BB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Логопед зачитывает стихотворение.</w:t>
            </w:r>
          </w:p>
        </w:tc>
        <w:tc>
          <w:tcPr>
            <w:tcW w:w="2535" w:type="dxa"/>
          </w:tcPr>
          <w:p w:rsidR="001D63BB" w:rsidRDefault="005C3ABE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Дети 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проговаривают слова, соответствующие картинкам на экране.</w:t>
            </w:r>
          </w:p>
        </w:tc>
        <w:tc>
          <w:tcPr>
            <w:tcW w:w="2551" w:type="dxa"/>
          </w:tcPr>
          <w:p w:rsidR="001D63BB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Проявляют интерес к речевой деятельности, стараются проговаривать слова правильно, чётко артикулируя все звуки.</w:t>
            </w:r>
          </w:p>
        </w:tc>
      </w:tr>
      <w:tr w:rsidR="006C580A" w:rsidTr="0097387D">
        <w:tc>
          <w:tcPr>
            <w:tcW w:w="2174" w:type="dxa"/>
          </w:tcPr>
          <w:p w:rsidR="001D63BB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 Основная часть.</w:t>
            </w:r>
          </w:p>
        </w:tc>
        <w:tc>
          <w:tcPr>
            <w:tcW w:w="5394" w:type="dxa"/>
          </w:tcPr>
          <w:p w:rsidR="001D63BB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Логопед: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И первое задание для всех участников - </w:t>
            </w:r>
            <w:r w:rsidRPr="00CA461F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чтение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622" w:type="dxa"/>
          </w:tcPr>
          <w:p w:rsidR="001D63BB" w:rsidRDefault="00B76D08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Воспитатели раздают детям картинки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для выполнения задания.</w:t>
            </w:r>
          </w:p>
        </w:tc>
        <w:tc>
          <w:tcPr>
            <w:tcW w:w="2535" w:type="dxa"/>
          </w:tcPr>
          <w:p w:rsidR="00B76D08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Ребёнок 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из команды «Знайки»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рассказывает стихотворение </w:t>
            </w:r>
            <w:r w:rsidR="00B76D0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В. Берестова «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Как хорошо уметь читать!</w:t>
            </w:r>
            <w:r w:rsidR="00B76D0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A461F" w:rsidRPr="00EE6FA7" w:rsidRDefault="00B76D08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Как хорошо уметь читать!</w:t>
            </w:r>
            <w:r w:rsidR="00FF1F2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CA461F"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Не надо к маме приставать,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Не надо бабушку просить: «Прочти, пожалуйста, прочти!»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Не надо умолять сестрицу: «Ну, почитай еще страницу!» </w:t>
            </w:r>
          </w:p>
          <w:p w:rsidR="00CA461F" w:rsidRPr="00EE6FA7" w:rsidRDefault="00CA461F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Не  надо звать, не надо ждать, А можно взять и почитать! </w:t>
            </w:r>
          </w:p>
          <w:p w:rsidR="001D63BB" w:rsidRDefault="001D63B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63BB" w:rsidRDefault="00B76D08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Дети с интересом слушают стихотворение. Формируется положительная мотивация к обучению чтения.</w:t>
            </w:r>
          </w:p>
        </w:tc>
      </w:tr>
      <w:tr w:rsidR="006C580A" w:rsidTr="0097387D">
        <w:tc>
          <w:tcPr>
            <w:tcW w:w="2174" w:type="dxa"/>
          </w:tcPr>
          <w:p w:rsidR="001D63BB" w:rsidRDefault="001D63B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B76D08" w:rsidRPr="00EE6FA7" w:rsidRDefault="00B76D08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Логопед: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Нужно вставить пропущенную букву в слове и прочитать его.</w:t>
            </w:r>
          </w:p>
          <w:p w:rsidR="001D63BB" w:rsidRDefault="001D63B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36F30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1D63BB" w:rsidRDefault="00B76D08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Обращается к участникам команд.</w:t>
            </w:r>
          </w:p>
        </w:tc>
        <w:tc>
          <w:tcPr>
            <w:tcW w:w="2535" w:type="dxa"/>
          </w:tcPr>
          <w:p w:rsidR="001D63BB" w:rsidRDefault="00904875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работают по индивидуальным карточкам.</w:t>
            </w:r>
          </w:p>
        </w:tc>
        <w:tc>
          <w:tcPr>
            <w:tcW w:w="2551" w:type="dxa"/>
          </w:tcPr>
          <w:p w:rsidR="001D63BB" w:rsidRDefault="00CB4A2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Развивается фонематическое восприятие, ф</w:t>
            </w:r>
            <w:r w:rsidR="0090487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ормируются начальные навыки чтения, самостоятельность, взаимопомощь, работа в команде.</w:t>
            </w:r>
          </w:p>
        </w:tc>
      </w:tr>
      <w:tr w:rsidR="006C580A" w:rsidTr="0097387D">
        <w:tc>
          <w:tcPr>
            <w:tcW w:w="2174" w:type="dxa"/>
          </w:tcPr>
          <w:p w:rsidR="001D63BB" w:rsidRDefault="001D63B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904875" w:rsidRPr="00904875" w:rsidRDefault="00904875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04875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Задание для болельщиков.</w:t>
            </w:r>
          </w:p>
          <w:p w:rsidR="00660E46" w:rsidRDefault="00904875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Логопед:</w:t>
            </w:r>
            <w:r w:rsidR="00FF1F2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А пока наши участники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выполняют задание, </w:t>
            </w:r>
            <w:r w:rsidR="00CB4A26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я расскажу вам одну историю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У Тани был петушок. Петушок был милый. Таня составила из букв слово «петушок».</w:t>
            </w:r>
          </w:p>
          <w:p w:rsidR="001D63BB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Но подкрался кот и лапкой отодвинул букву Е, а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потом букву Т. Какое слово полу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чилось? Правильно, кот составил своё имя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– Пушок.</w:t>
            </w:r>
          </w:p>
        </w:tc>
        <w:tc>
          <w:tcPr>
            <w:tcW w:w="2622" w:type="dxa"/>
          </w:tcPr>
          <w:p w:rsidR="00904875" w:rsidRDefault="00904875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Обращается к гостям.</w:t>
            </w:r>
            <w:r w:rsidR="00CB4A26"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экране </w:t>
            </w:r>
            <w:r w:rsidR="00CB4A26"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появляется  картинка петушка.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660E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Логопед рассказывает историю.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B4A26" w:rsidRDefault="00CB4A26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Логопед просит детей составить слово «петушок» из букв.</w:t>
            </w:r>
          </w:p>
          <w:p w:rsidR="00CB4A26" w:rsidRDefault="00CB4A26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Логопед Продолжает рассказывать.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CB4A2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 экране появляется картинка кота.</w:t>
            </w:r>
          </w:p>
        </w:tc>
        <w:tc>
          <w:tcPr>
            <w:tcW w:w="2535" w:type="dxa"/>
          </w:tcPr>
          <w:p w:rsidR="001D63BB" w:rsidRDefault="00904875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Дети составляют слово «петушок»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из букв</w:t>
            </w:r>
            <w:r w:rsidR="00CB4A2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мольберте.</w:t>
            </w:r>
          </w:p>
          <w:p w:rsidR="00CB4A26" w:rsidRDefault="00CB4A2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B4A26" w:rsidRDefault="00CB4A2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B4A26" w:rsidRDefault="00CB4A2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B4A26" w:rsidRDefault="00CB4A2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B4A26" w:rsidRDefault="00CB4A2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B4A26" w:rsidRDefault="00CB4A2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CB4A26" w:rsidRDefault="00CB4A2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Дети внимательно слушают рассказ и отвечают на вопрос. </w:t>
            </w:r>
          </w:p>
        </w:tc>
        <w:tc>
          <w:tcPr>
            <w:tcW w:w="2551" w:type="dxa"/>
          </w:tcPr>
          <w:p w:rsidR="001D63BB" w:rsidRDefault="00CB4A2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Развивается фонематическое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восприятие, внимание</w:t>
            </w:r>
            <w:r w:rsidR="00343D0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6C580A" w:rsidTr="0097387D">
        <w:tc>
          <w:tcPr>
            <w:tcW w:w="2174" w:type="dxa"/>
          </w:tcPr>
          <w:p w:rsidR="001D63BB" w:rsidRDefault="001D63B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1D63BB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Логопед: А теперь проверим, как справились с заданием участники команд.</w:t>
            </w:r>
          </w:p>
        </w:tc>
        <w:tc>
          <w:tcPr>
            <w:tcW w:w="2622" w:type="dxa"/>
          </w:tcPr>
          <w:p w:rsidR="001D63BB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Обращается к </w:t>
            </w:r>
            <w:r w:rsidR="00343D0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участникам команд.</w:t>
            </w:r>
          </w:p>
        </w:tc>
        <w:tc>
          <w:tcPr>
            <w:tcW w:w="2535" w:type="dxa"/>
          </w:tcPr>
          <w:p w:rsidR="001D63BB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Дети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читают получившиеся слова на карточках</w:t>
            </w:r>
          </w:p>
        </w:tc>
        <w:tc>
          <w:tcPr>
            <w:tcW w:w="2551" w:type="dxa"/>
          </w:tcPr>
          <w:p w:rsidR="001D63BB" w:rsidRDefault="00343D0D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Формируются начальные навыки чтения.</w:t>
            </w:r>
          </w:p>
        </w:tc>
      </w:tr>
      <w:tr w:rsidR="00E34F21" w:rsidTr="0097387D">
        <w:tc>
          <w:tcPr>
            <w:tcW w:w="2174" w:type="dxa"/>
          </w:tcPr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343D0D" w:rsidRPr="00FB1EA3" w:rsidRDefault="00343D0D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B1EA3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Задание для команд: прочитать слово в слове.</w:t>
            </w:r>
          </w:p>
          <w:p w:rsidR="00343D0D" w:rsidRPr="00EE6FA7" w:rsidRDefault="00343D0D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Много с буквами хлопот, уж такой они народ.</w:t>
            </w:r>
          </w:p>
          <w:p w:rsidR="00343D0D" w:rsidRPr="00EE6FA7" w:rsidRDefault="00343D0D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Но когда с умом, толково их построишь в четкий ряд, </w:t>
            </w:r>
          </w:p>
          <w:p w:rsidR="00343D0D" w:rsidRPr="00EE6FA7" w:rsidRDefault="00343D0D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Превратятся буквы в слово и с тобой заговорят…</w:t>
            </w:r>
          </w:p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60E46" w:rsidRDefault="00343D0D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Командам выдаются карточки со словами и цифрами над буквами. Предлагается, расставив цифры по порядку, прочитать получившееся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слово.</w:t>
            </w:r>
          </w:p>
        </w:tc>
        <w:tc>
          <w:tcPr>
            <w:tcW w:w="2535" w:type="dxa"/>
          </w:tcPr>
          <w:p w:rsidR="00660E46" w:rsidRDefault="00343D0D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Дети составляют слова и зачитывают его.</w:t>
            </w:r>
          </w:p>
        </w:tc>
        <w:tc>
          <w:tcPr>
            <w:tcW w:w="2551" w:type="dxa"/>
          </w:tcPr>
          <w:p w:rsidR="00660E46" w:rsidRDefault="00343D0D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Закрепляются навыки счёта, чтения.</w:t>
            </w:r>
          </w:p>
        </w:tc>
      </w:tr>
      <w:tr w:rsidR="00E34F21" w:rsidTr="0097387D">
        <w:tc>
          <w:tcPr>
            <w:tcW w:w="2174" w:type="dxa"/>
          </w:tcPr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962449" w:rsidRPr="00962449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6244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Речевая игра «Наоборот».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А сейчас пришел черед сыграть в игру </w:t>
            </w:r>
            <w:r w:rsidRPr="0096244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«Наоборот».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Скажу я слово высоко, а ты ответишь … 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Скажу я слово далеко, а ты ответишь…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Скажу я слово потолок, а ты ответишь … 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Скажу я слово потерял, и скажешь ты… 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Таблетка горькая, а шоколадка …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Персик сладкий, а лимон…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Лужа мелкая, а река…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Кипяток горячий, а лёд…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Заяц летом серый, а зимой…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Белка зимой серая, а летом…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Волшебница добрая, а колдунья…</w:t>
            </w:r>
          </w:p>
          <w:p w:rsidR="00962449" w:rsidRPr="00EE6FA7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Пьеро грустный, а Буратино…</w:t>
            </w:r>
          </w:p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60E46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Задаёт вопрос каждому участнику команд.</w:t>
            </w:r>
          </w:p>
        </w:tc>
        <w:tc>
          <w:tcPr>
            <w:tcW w:w="2535" w:type="dxa"/>
          </w:tcPr>
          <w:p w:rsidR="00660E46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внимательно слушают и отвечают.</w:t>
            </w:r>
          </w:p>
        </w:tc>
        <w:tc>
          <w:tcPr>
            <w:tcW w:w="2551" w:type="dxa"/>
          </w:tcPr>
          <w:p w:rsidR="00660E46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Закрепляется умение подбирать антонимы к словам.</w:t>
            </w:r>
          </w:p>
        </w:tc>
      </w:tr>
      <w:tr w:rsidR="00E34F21" w:rsidTr="0097387D">
        <w:tc>
          <w:tcPr>
            <w:tcW w:w="2174" w:type="dxa"/>
          </w:tcPr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660E46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Конкурс капитанов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  <w:p w:rsidR="00EC040A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C04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Логопед: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Задание для капитанов на смекалку и сообразительность.</w:t>
            </w:r>
          </w:p>
          <w:p w:rsidR="00EC040A" w:rsidRPr="00EE6FA7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1. Мама зовет дочку домой. Кто на улице?  Кто дома?</w:t>
            </w:r>
          </w:p>
          <w:p w:rsidR="00EC040A" w:rsidRPr="00EE6FA7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2. Волк съел овцу. Кто слабее? </w:t>
            </w:r>
          </w:p>
          <w:p w:rsidR="00EC040A" w:rsidRPr="00EE6FA7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3. Охотник убил утку. Кто стрелял?</w:t>
            </w:r>
          </w:p>
          <w:p w:rsidR="00EC040A" w:rsidRPr="00EE6FA7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4. Витю слушал воспитатель. Кто говорил? </w:t>
            </w:r>
          </w:p>
          <w:p w:rsidR="00EC040A" w:rsidRPr="00EE6FA7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5. Петю ударил Ваня. Кто драчун? </w:t>
            </w:r>
          </w:p>
          <w:p w:rsidR="00EC040A" w:rsidRPr="00EE6FA7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6. Собаку укусила оса. Кто кусался? </w:t>
            </w:r>
          </w:p>
          <w:p w:rsidR="00EC040A" w:rsidRPr="00EC040A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60E46" w:rsidRDefault="00962449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Вызывает капитанов команд в </w:t>
            </w:r>
            <w:r w:rsidR="00EC040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центр зала.</w:t>
            </w:r>
          </w:p>
          <w:p w:rsidR="00EC040A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Задаёт детям вопросы.</w:t>
            </w:r>
          </w:p>
        </w:tc>
        <w:tc>
          <w:tcPr>
            <w:tcW w:w="2535" w:type="dxa"/>
          </w:tcPr>
          <w:p w:rsidR="00660E46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внимательно слушают и отвечают на вопросы.</w:t>
            </w:r>
          </w:p>
        </w:tc>
        <w:tc>
          <w:tcPr>
            <w:tcW w:w="2551" w:type="dxa"/>
          </w:tcPr>
          <w:p w:rsidR="00660E46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Развивается словесно – логическое мышление, смекалка, эрудиция.</w:t>
            </w:r>
          </w:p>
        </w:tc>
      </w:tr>
      <w:tr w:rsidR="00E34F21" w:rsidTr="0097387D">
        <w:tc>
          <w:tcPr>
            <w:tcW w:w="2174" w:type="dxa"/>
          </w:tcPr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EC040A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Творческая минутка.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EC040A" w:rsidRPr="00EE6FA7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   Однажды буквы поиграли  не  по порядку в слове встали, </w:t>
            </w:r>
          </w:p>
          <w:p w:rsidR="00EC040A" w:rsidRPr="00EE6FA7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Но как им место отыскать? Слова совсем нельзя понять. </w:t>
            </w:r>
          </w:p>
          <w:p w:rsidR="00660E46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  плачут буквы громко, дружно. Кто нас расставит так, как нужно?</w:t>
            </w:r>
          </w:p>
          <w:p w:rsidR="00E34F21" w:rsidRPr="00EE6FA7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 помощь вам загадки. Загадка команде Знаек:</w:t>
            </w:r>
          </w:p>
          <w:p w:rsidR="00E34F21" w:rsidRPr="00EE6FA7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За окном звенит она и поёт: пришла весна</w:t>
            </w:r>
          </w:p>
          <w:p w:rsidR="00E34F21" w:rsidRPr="00EE6FA7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 холодные сосульки превратила в эти струйки.</w:t>
            </w:r>
          </w:p>
          <w:p w:rsidR="00E34F21" w:rsidRPr="00EE6FA7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Слышно с крыши: шлёп – шлёп – шлёп</w:t>
            </w:r>
          </w:p>
          <w:p w:rsidR="00E34F21" w:rsidRPr="00EE6FA7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Это маленький потоп.</w:t>
            </w:r>
          </w:p>
          <w:p w:rsidR="00E34F21" w:rsidRPr="00EE6FA7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 теперь Умники, послушайте загадку:</w:t>
            </w:r>
          </w:p>
          <w:p w:rsidR="00E34F21" w:rsidRPr="00EE6FA7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 ночь – мороз, с утра – капель, значит на дворе…</w:t>
            </w:r>
          </w:p>
          <w:p w:rsidR="00E34F21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60E46" w:rsidRDefault="00EC04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Логопед ком</w:t>
            </w:r>
            <w:r w:rsidR="00FF1F2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ентирует.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Воспитатели на мольберт</w:t>
            </w:r>
            <w:r w:rsidR="00E34F21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ах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выставляют буквы</w:t>
            </w:r>
            <w:r w:rsidR="00E34F21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E34F21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34F21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34F21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E34F21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Логопед загадывает загадки.</w:t>
            </w:r>
          </w:p>
        </w:tc>
        <w:tc>
          <w:tcPr>
            <w:tcW w:w="2535" w:type="dxa"/>
          </w:tcPr>
          <w:p w:rsidR="00660E46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отгадывают загадки расставляют слово – отгадку из букв.</w:t>
            </w:r>
          </w:p>
        </w:tc>
        <w:tc>
          <w:tcPr>
            <w:tcW w:w="2551" w:type="dxa"/>
          </w:tcPr>
          <w:p w:rsidR="00660E46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Закрепляются умение отгадывать загадки и навыки чтения.</w:t>
            </w:r>
          </w:p>
        </w:tc>
      </w:tr>
      <w:tr w:rsidR="00E34F21" w:rsidTr="0097387D">
        <w:tc>
          <w:tcPr>
            <w:tcW w:w="2174" w:type="dxa"/>
          </w:tcPr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660E46" w:rsidRDefault="006C580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Ребята, какая красивая музыка звучит. Давайте послушаем красивое стихотворение о весне.</w:t>
            </w:r>
          </w:p>
        </w:tc>
        <w:tc>
          <w:tcPr>
            <w:tcW w:w="2622" w:type="dxa"/>
          </w:tcPr>
          <w:p w:rsidR="00660E46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Звучит музыка.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C58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Воспитатель обращается к детям.</w:t>
            </w:r>
          </w:p>
        </w:tc>
        <w:tc>
          <w:tcPr>
            <w:tcW w:w="2535" w:type="dxa"/>
          </w:tcPr>
          <w:p w:rsidR="00E34F21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Ребёнок рассказывает стихотворение о весне.</w:t>
            </w:r>
          </w:p>
          <w:p w:rsidR="00E34F21" w:rsidRPr="00EE6FA7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Ура, ура – пришёл апрель!</w:t>
            </w:r>
          </w:p>
          <w:p w:rsidR="00E34F21" w:rsidRPr="00EE6FA7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Текут ручьи, звенит капель.</w:t>
            </w:r>
          </w:p>
          <w:p w:rsidR="00E34F21" w:rsidRPr="00EE6FA7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И в небе ясном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солнце светит,</w:t>
            </w:r>
          </w:p>
          <w:p w:rsidR="00E34F21" w:rsidRPr="00EE6FA7" w:rsidRDefault="00E34F21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Весна шагает по планете.</w:t>
            </w:r>
          </w:p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0E46" w:rsidRDefault="006C580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Приобщение к миру прекрасного: музыке, поэзии.</w:t>
            </w:r>
          </w:p>
        </w:tc>
      </w:tr>
      <w:tr w:rsidR="00E34F21" w:rsidTr="0097387D">
        <w:tc>
          <w:tcPr>
            <w:tcW w:w="2174" w:type="dxa"/>
          </w:tcPr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6C580A" w:rsidRPr="006C580A" w:rsidRDefault="006C58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C580A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Составление синквейнов. </w:t>
            </w:r>
          </w:p>
          <w:p w:rsidR="00660E46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r w:rsidR="006C580A"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риход весны – это всегда приятные размышления, тёплые, добрые чувства, радостное настроение. И хочется сочинять стихи. А давайте и мы, ребята, превратимся на минуточку в поэтов и сочиним синквейн с красивым словом – капель. </w:t>
            </w:r>
          </w:p>
          <w:p w:rsidR="00793BB4" w:rsidRDefault="00793BB4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Капель что делает? Капель какая? В какое время года бывает капель?</w:t>
            </w:r>
            <w:r w:rsidR="00FF1F2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Ваше отношение к такому природному явлению капель?</w:t>
            </w:r>
          </w:p>
          <w:p w:rsidR="00793BB4" w:rsidRDefault="00793BB4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C580A" w:rsidRPr="00EE6FA7" w:rsidRDefault="006C580A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На экране появляется картинка капели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FF1F2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Воспитатель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задаёт детям наводящие вопросы и записывает ответы детей. </w:t>
            </w:r>
          </w:p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93BB4" w:rsidRDefault="00793BB4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Воспитатель зачитывает получившийся синквейн.</w:t>
            </w:r>
          </w:p>
        </w:tc>
        <w:tc>
          <w:tcPr>
            <w:tcW w:w="2535" w:type="dxa"/>
          </w:tcPr>
          <w:p w:rsidR="00660E46" w:rsidRDefault="006C580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551" w:type="dxa"/>
          </w:tcPr>
          <w:p w:rsidR="00660E46" w:rsidRDefault="006C580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Обогащается словарный запас, развивается связная речь, творчество.</w:t>
            </w:r>
          </w:p>
        </w:tc>
      </w:tr>
      <w:tr w:rsidR="00E34F21" w:rsidTr="0097387D">
        <w:tc>
          <w:tcPr>
            <w:tcW w:w="2174" w:type="dxa"/>
          </w:tcPr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660E46" w:rsidRDefault="00793BB4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Составление синквейна со словом апрель с родителями.</w:t>
            </w:r>
          </w:p>
        </w:tc>
        <w:tc>
          <w:tcPr>
            <w:tcW w:w="2535" w:type="dxa"/>
          </w:tcPr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E34F21" w:rsidTr="0097387D">
        <w:tc>
          <w:tcPr>
            <w:tcW w:w="2174" w:type="dxa"/>
          </w:tcPr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5F0D10" w:rsidRPr="005F0D10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F0D1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Появление космического персонажа. </w:t>
            </w:r>
          </w:p>
          <w:p w:rsidR="005F0D10" w:rsidRPr="00EE6FA7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Робот:  Привет Земляне! Я робот Бронислав. Прилетел к вам на игру с планеты Центавра, и приготовил для вас занимательные ребусы.</w:t>
            </w:r>
          </w:p>
          <w:p w:rsidR="005F0D10" w:rsidRPr="00EE6FA7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Лучше умственной зарядки нет для взрослых и детей, </w:t>
            </w:r>
          </w:p>
          <w:p w:rsidR="005F0D10" w:rsidRPr="00EE6FA7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Тот, кто ребус отгадает, тот становится умней.</w:t>
            </w:r>
          </w:p>
          <w:p w:rsidR="005F0D10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F0D1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Песня про робота.</w:t>
            </w:r>
          </w:p>
          <w:p w:rsidR="005F0D10" w:rsidRPr="00EE6FA7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Музыкальный руководитель: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Спасибо тебе робот с планеты Центавра за увлекательную игру. Мы очень уважаем инопланетных гостей и наши дети хотят отблагодарить тебя песней про робота Бронислава.</w:t>
            </w:r>
          </w:p>
          <w:p w:rsidR="00660E46" w:rsidRDefault="00660E4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5F0D10" w:rsidRPr="00EE6FA7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Звучит космическая музыка и появляется 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взрослый в костюме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робот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660E46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Общается с детьми.</w:t>
            </w:r>
          </w:p>
          <w:p w:rsidR="005F0D10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 экране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появляются ребусы.</w:t>
            </w: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Приглашает детей из команды «Знайки» исполнить песню «Робот Бронислав».</w:t>
            </w:r>
          </w:p>
        </w:tc>
        <w:tc>
          <w:tcPr>
            <w:tcW w:w="2535" w:type="dxa"/>
          </w:tcPr>
          <w:p w:rsidR="00660E46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Дети с помощью родителей отгадывают ребусы.</w:t>
            </w: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поют песню.</w:t>
            </w:r>
          </w:p>
        </w:tc>
        <w:tc>
          <w:tcPr>
            <w:tcW w:w="2551" w:type="dxa"/>
          </w:tcPr>
          <w:p w:rsidR="00660E46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Проявляется интерес к деятельности.</w:t>
            </w: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4F2F" w:rsidRDefault="0084165C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Развиваются музыкальные способности</w:t>
            </w:r>
            <w:r w:rsidR="00205A3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824F2F" w:rsidRDefault="00824F2F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5F0D10" w:rsidTr="0097387D">
        <w:tc>
          <w:tcPr>
            <w:tcW w:w="2174" w:type="dxa"/>
          </w:tcPr>
          <w:p w:rsidR="005F0D10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8C310E" w:rsidRPr="00EE6FA7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Музыкальная и</w:t>
            </w:r>
            <w:r w:rsidR="008C310E" w:rsidRPr="00EE6FA7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гра «Роботы и звёздочки». </w:t>
            </w:r>
          </w:p>
          <w:p w:rsidR="008C310E" w:rsidRPr="00EE6FA7" w:rsidRDefault="008C310E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Робот: Спасибо за песню, молодцы. Я тоже люблю петь, танцевать и очень люблю играть. На нашей планете роботы играют со звёздочками. Хотите поиграть?</w:t>
            </w:r>
          </w:p>
          <w:p w:rsidR="005F0D10" w:rsidRDefault="005F0D10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5F0D10" w:rsidRDefault="00205A38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Приглашает детей из обоих команд танцевать.</w:t>
            </w:r>
          </w:p>
        </w:tc>
        <w:tc>
          <w:tcPr>
            <w:tcW w:w="2535" w:type="dxa"/>
          </w:tcPr>
          <w:p w:rsidR="005F0D10" w:rsidRDefault="00205A38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Под энергичную  музыку мальчики изображают роботов, под спокойную музыку девочки изображают звёздочек.</w:t>
            </w:r>
          </w:p>
        </w:tc>
        <w:tc>
          <w:tcPr>
            <w:tcW w:w="2551" w:type="dxa"/>
          </w:tcPr>
          <w:p w:rsidR="005F0D10" w:rsidRDefault="00205A38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Развиваются творческие способности, чувство ритма.</w:t>
            </w:r>
          </w:p>
        </w:tc>
      </w:tr>
      <w:tr w:rsidR="005E709A" w:rsidTr="0097387D">
        <w:tc>
          <w:tcPr>
            <w:tcW w:w="2174" w:type="dxa"/>
          </w:tcPr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AF5CF7" w:rsidRPr="00EE6FA7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Логопед: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Уважаемый робот, знаешь, наши дети скоро пойдут в школу. А на вашей планете есть школы?</w:t>
            </w:r>
          </w:p>
          <w:p w:rsidR="00AF5CF7" w:rsidRPr="00EE6FA7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Робот: А что это такое?</w:t>
            </w:r>
          </w:p>
          <w:p w:rsidR="00AF5CF7" w:rsidRPr="00EE6FA7" w:rsidRDefault="00736F30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Логопед</w:t>
            </w:r>
            <w:r w:rsidR="00AF5CF7"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: Ребята, расскажите роботу Брониславу что такое школа. </w:t>
            </w:r>
          </w:p>
          <w:p w:rsidR="00AF5CF7" w:rsidRPr="00EE6FA7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Чтобы хорошо учиться в школе нужно уметь правильно выстраивать свою речь. </w:t>
            </w:r>
            <w:r w:rsidR="00736F3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ейчас проверим, умеют ли дети правильно строить предложения.</w:t>
            </w:r>
          </w:p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5E709A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Логопед общается с роботом, задаёт детям вопросы.</w:t>
            </w:r>
          </w:p>
        </w:tc>
        <w:tc>
          <w:tcPr>
            <w:tcW w:w="2535" w:type="dxa"/>
          </w:tcPr>
          <w:p w:rsidR="005E709A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551" w:type="dxa"/>
          </w:tcPr>
          <w:p w:rsidR="005E709A" w:rsidRDefault="008F46D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Развивается связная речь.</w:t>
            </w:r>
          </w:p>
        </w:tc>
      </w:tr>
      <w:tr w:rsidR="005E709A" w:rsidTr="0097387D">
        <w:tc>
          <w:tcPr>
            <w:tcW w:w="2174" w:type="dxa"/>
          </w:tcPr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AF5CF7" w:rsidRPr="00EE6FA7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Речевая и</w:t>
            </w:r>
            <w:r w:rsidRPr="00EE6FA7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гра «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Небылицы</w:t>
            </w:r>
            <w:r w:rsidRPr="00EE6FA7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».</w:t>
            </w:r>
          </w:p>
          <w:p w:rsidR="00AF5CF7" w:rsidRPr="00EE6FA7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Дед  в печи, а дрова на печи.</w:t>
            </w:r>
          </w:p>
          <w:p w:rsidR="00AF5CF7" w:rsidRPr="00EE6FA7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На столе сапожки, под столом лепешки. </w:t>
            </w:r>
          </w:p>
          <w:p w:rsidR="00AF5CF7" w:rsidRPr="00EE6FA7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Тает снег. Течет ручей. На ветвях полно врачей /грачей/. </w:t>
            </w:r>
          </w:p>
          <w:p w:rsidR="00AF5CF7" w:rsidRPr="00EE6FA7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На поляне лесной вырос зуб /дуб/ молодой. </w:t>
            </w:r>
          </w:p>
          <w:p w:rsidR="00AF5CF7" w:rsidRPr="00EE6FA7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В буфете галошки — под буфетом ложки. </w:t>
            </w:r>
          </w:p>
          <w:p w:rsidR="00AF5CF7" w:rsidRPr="00EE6FA7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Под кроватью спит Федот, на кровати — Васька кот.  </w:t>
            </w:r>
          </w:p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5E709A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Зачитывает небылицы.</w:t>
            </w:r>
          </w:p>
        </w:tc>
        <w:tc>
          <w:tcPr>
            <w:tcW w:w="2535" w:type="dxa"/>
          </w:tcPr>
          <w:p w:rsidR="005E709A" w:rsidRDefault="00AF5CF7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испр</w:t>
            </w:r>
            <w:r w:rsidR="00FF1F2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вляют предложения.</w:t>
            </w:r>
          </w:p>
        </w:tc>
        <w:tc>
          <w:tcPr>
            <w:tcW w:w="2551" w:type="dxa"/>
          </w:tcPr>
          <w:p w:rsidR="005E709A" w:rsidRDefault="008F46D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Развивается словесно    логическая речь.</w:t>
            </w:r>
          </w:p>
        </w:tc>
      </w:tr>
      <w:tr w:rsidR="005E709A" w:rsidTr="0097387D">
        <w:tc>
          <w:tcPr>
            <w:tcW w:w="2174" w:type="dxa"/>
          </w:tcPr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8F46D6" w:rsidRPr="00EE6FA7" w:rsidRDefault="008F46D6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Игра со зрителями.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EE6FA7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Скороговорки.</w:t>
            </w:r>
          </w:p>
          <w:p w:rsidR="008F46D6" w:rsidRPr="00EE6FA7" w:rsidRDefault="008F46D6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Логопед: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 чтобы родители могли помогать своим детям в учёбе им необходимо уметь проговаривать скороговорки</w:t>
            </w:r>
            <w:r w:rsidRPr="00EE6FA7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5E709A" w:rsidRDefault="008F46D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Предлагает родителям быстро произнести предложенные скороговорки.</w:t>
            </w:r>
          </w:p>
        </w:tc>
        <w:tc>
          <w:tcPr>
            <w:tcW w:w="2535" w:type="dxa"/>
          </w:tcPr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5E709A" w:rsidTr="0097387D">
        <w:tc>
          <w:tcPr>
            <w:tcW w:w="2174" w:type="dxa"/>
          </w:tcPr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8F46D6" w:rsidRDefault="008F46D6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Пословицы и поговорки.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F46D6" w:rsidRDefault="008F46D6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Логопед: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А сейчас мы узнаем, какая команда больше знает пословиц и поговорок об учении. </w:t>
            </w: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Pr="00EE6FA7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62CCB" w:rsidRPr="00EE6FA7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Робот: Ой, какие вы умные. А я тоже знаю пословицу: Куй железо пока горячо.</w:t>
            </w:r>
          </w:p>
          <w:p w:rsidR="005E709A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Логопед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: Молодец, Бронислав. Ребята, а вы знаете чему учит нас эта пословица?</w:t>
            </w:r>
          </w:p>
        </w:tc>
        <w:tc>
          <w:tcPr>
            <w:tcW w:w="2622" w:type="dxa"/>
          </w:tcPr>
          <w:p w:rsidR="005E709A" w:rsidRDefault="00FF1F29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Предлагает детям рассказать п</w:t>
            </w:r>
            <w:r w:rsidR="008F46D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ословицы и поговорки об учении.</w:t>
            </w: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Общается с персонажем и детьми.</w:t>
            </w:r>
          </w:p>
        </w:tc>
        <w:tc>
          <w:tcPr>
            <w:tcW w:w="2535" w:type="dxa"/>
          </w:tcPr>
          <w:p w:rsidR="008F46D6" w:rsidRPr="00EE6FA7" w:rsidRDefault="008F46D6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Азбука — к мудрости ступенька. Чтенье-лучшее ученье. Без наук — как без рук. Почитай учителя как родителя. Без терпенья нет ученья. Век живи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— век учись. Знание — сила. Ученье — путь к уменью. Ученье-свет, а не ученье — тьма. Знайка по дорожке бежит, а незнайка на печи лежит. С грамотой вскачь, а без грамоты хоть плачь. С книгой поведешься — ума наберешься. </w:t>
            </w:r>
          </w:p>
          <w:p w:rsidR="005E709A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отвечают на вопрос.</w:t>
            </w:r>
          </w:p>
        </w:tc>
        <w:tc>
          <w:tcPr>
            <w:tcW w:w="2551" w:type="dxa"/>
          </w:tcPr>
          <w:p w:rsidR="005E709A" w:rsidRDefault="008F46D6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Воспитывается интерес к книге, к чтению.</w:t>
            </w:r>
          </w:p>
        </w:tc>
      </w:tr>
      <w:tr w:rsidR="005E709A" w:rsidTr="0097387D">
        <w:tc>
          <w:tcPr>
            <w:tcW w:w="2174" w:type="dxa"/>
          </w:tcPr>
          <w:p w:rsidR="005E709A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3. Заключительная часть.</w:t>
            </w:r>
          </w:p>
        </w:tc>
        <w:tc>
          <w:tcPr>
            <w:tcW w:w="5394" w:type="dxa"/>
          </w:tcPr>
          <w:p w:rsidR="00162CCB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62CCB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Выставка.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8F46D6" w:rsidRPr="00EE6FA7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r w:rsidR="008F46D6"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осмотри,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Бронислав,</w:t>
            </w:r>
            <w:r w:rsidR="008F46D6"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этой выставке – буквы, изготовленные детьми и их родителями.</w:t>
            </w:r>
          </w:p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622" w:type="dxa"/>
          </w:tcPr>
          <w:p w:rsidR="005E709A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Предлагает посмотреть выставку.</w:t>
            </w:r>
          </w:p>
        </w:tc>
        <w:tc>
          <w:tcPr>
            <w:tcW w:w="2535" w:type="dxa"/>
          </w:tcPr>
          <w:p w:rsidR="005E709A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Рассматривают выставку, находят свои работы.</w:t>
            </w:r>
          </w:p>
        </w:tc>
        <w:tc>
          <w:tcPr>
            <w:tcW w:w="2551" w:type="dxa"/>
          </w:tcPr>
          <w:p w:rsidR="005E709A" w:rsidRDefault="00162CCB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Воспитывае</w:t>
            </w:r>
            <w:r w:rsidR="00FF1F2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ся гордость за свой труд.</w:t>
            </w:r>
          </w:p>
        </w:tc>
      </w:tr>
      <w:tr w:rsidR="005E709A" w:rsidTr="0097387D">
        <w:tc>
          <w:tcPr>
            <w:tcW w:w="2174" w:type="dxa"/>
          </w:tcPr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97387D" w:rsidRDefault="007D15CD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D15CD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Угощение.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736F30" w:rsidRDefault="007D15CD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Робот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: Какие молодцы. Я бы тоже хотел изучать буквы, но мне пора лететь на свою планету. Но прежде чем я улечу, я хочу угостить вас космическими витаминками.</w:t>
            </w:r>
          </w:p>
          <w:p w:rsidR="005E709A" w:rsidRDefault="007D15CD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</w:tcPr>
          <w:p w:rsidR="007D15CD" w:rsidRPr="00EE6FA7" w:rsidRDefault="007D15CD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Робот  раздаёт детям конфетки и под космическую музыку уходит.</w:t>
            </w:r>
          </w:p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35" w:type="dxa"/>
          </w:tcPr>
          <w:p w:rsidR="005E709A" w:rsidRDefault="007D15CD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Дети благодарят робота за угощение.</w:t>
            </w:r>
          </w:p>
        </w:tc>
        <w:tc>
          <w:tcPr>
            <w:tcW w:w="2551" w:type="dxa"/>
          </w:tcPr>
          <w:p w:rsidR="005E709A" w:rsidRDefault="007D15CD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Воспитывается культура поведения.</w:t>
            </w:r>
          </w:p>
        </w:tc>
      </w:tr>
      <w:tr w:rsidR="005E709A" w:rsidTr="0097387D">
        <w:tc>
          <w:tcPr>
            <w:tcW w:w="2174" w:type="dxa"/>
          </w:tcPr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394" w:type="dxa"/>
          </w:tcPr>
          <w:p w:rsidR="007D15CD" w:rsidRPr="007D15CD" w:rsidRDefault="007D15CD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D15CD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Подведение итогов. </w:t>
            </w:r>
          </w:p>
          <w:p w:rsidR="007D15CD" w:rsidRPr="00EE6FA7" w:rsidRDefault="007D15CD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Логопед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: Прошу жюри подвести итоги.</w:t>
            </w:r>
          </w:p>
          <w:p w:rsidR="005E709A" w:rsidRDefault="007D15CD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Но вот, игру заканчивать пора. Мы все надеемся, что с ней, вы стали чуточку умней.</w:t>
            </w:r>
          </w:p>
        </w:tc>
        <w:tc>
          <w:tcPr>
            <w:tcW w:w="2622" w:type="dxa"/>
          </w:tcPr>
          <w:p w:rsidR="005E709A" w:rsidRDefault="0097387D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Жюри подводит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итоги.</w:t>
            </w:r>
          </w:p>
        </w:tc>
        <w:tc>
          <w:tcPr>
            <w:tcW w:w="2535" w:type="dxa"/>
          </w:tcPr>
          <w:p w:rsidR="007D15CD" w:rsidRPr="00EE6FA7" w:rsidRDefault="007D15CD" w:rsidP="004C6E81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Под музыку </w:t>
            </w:r>
            <w:r w:rsidRPr="00EE6FA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«Сюрприз» дети покидают зал.</w:t>
            </w:r>
          </w:p>
          <w:p w:rsidR="005E709A" w:rsidRDefault="005E709A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09A" w:rsidRDefault="007D15CD" w:rsidP="004C6E8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По</w:t>
            </w:r>
            <w:r w:rsidR="009738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зитив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ный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настрой, яркие впечатления</w:t>
            </w:r>
            <w:r w:rsidR="009738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дружеская атмосфера присутствуют в зале в конце игры.</w:t>
            </w:r>
          </w:p>
        </w:tc>
      </w:tr>
    </w:tbl>
    <w:p w:rsidR="007A7076" w:rsidRPr="00EE6FA7" w:rsidRDefault="007A7076" w:rsidP="004C6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41B" w:rsidRPr="00EE6FA7" w:rsidRDefault="00F2741B" w:rsidP="004C6E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41B" w:rsidRPr="00EE6FA7" w:rsidSect="001D6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84718"/>
    <w:rsid w:val="00010651"/>
    <w:rsid w:val="000150C8"/>
    <w:rsid w:val="00021E4F"/>
    <w:rsid w:val="0006144E"/>
    <w:rsid w:val="00162CCB"/>
    <w:rsid w:val="001830C2"/>
    <w:rsid w:val="001D63BB"/>
    <w:rsid w:val="001F2487"/>
    <w:rsid w:val="001F5E06"/>
    <w:rsid w:val="00205A38"/>
    <w:rsid w:val="00343A9F"/>
    <w:rsid w:val="00343D0D"/>
    <w:rsid w:val="004C434E"/>
    <w:rsid w:val="004C6E81"/>
    <w:rsid w:val="004D4820"/>
    <w:rsid w:val="0055092F"/>
    <w:rsid w:val="00553E58"/>
    <w:rsid w:val="005C3ABE"/>
    <w:rsid w:val="005E709A"/>
    <w:rsid w:val="005F0D10"/>
    <w:rsid w:val="00613019"/>
    <w:rsid w:val="00646291"/>
    <w:rsid w:val="00650CE9"/>
    <w:rsid w:val="00660E46"/>
    <w:rsid w:val="006C580A"/>
    <w:rsid w:val="00736F30"/>
    <w:rsid w:val="00737127"/>
    <w:rsid w:val="00793BB4"/>
    <w:rsid w:val="007A7076"/>
    <w:rsid w:val="007D15CD"/>
    <w:rsid w:val="00814FB0"/>
    <w:rsid w:val="00824F2F"/>
    <w:rsid w:val="0084165C"/>
    <w:rsid w:val="008C310E"/>
    <w:rsid w:val="008D2FBE"/>
    <w:rsid w:val="008F46D6"/>
    <w:rsid w:val="00904875"/>
    <w:rsid w:val="00962449"/>
    <w:rsid w:val="0097387D"/>
    <w:rsid w:val="00A92039"/>
    <w:rsid w:val="00AF5CF7"/>
    <w:rsid w:val="00B36F33"/>
    <w:rsid w:val="00B76D08"/>
    <w:rsid w:val="00C84718"/>
    <w:rsid w:val="00CA461F"/>
    <w:rsid w:val="00CB4A26"/>
    <w:rsid w:val="00CC5ED5"/>
    <w:rsid w:val="00D045FE"/>
    <w:rsid w:val="00D21899"/>
    <w:rsid w:val="00D34E32"/>
    <w:rsid w:val="00DC1EF4"/>
    <w:rsid w:val="00E34F21"/>
    <w:rsid w:val="00EC040A"/>
    <w:rsid w:val="00EC07A5"/>
    <w:rsid w:val="00EE4963"/>
    <w:rsid w:val="00EE6FA7"/>
    <w:rsid w:val="00F2741B"/>
    <w:rsid w:val="00F56DAB"/>
    <w:rsid w:val="00FA17CA"/>
    <w:rsid w:val="00FB1EA3"/>
    <w:rsid w:val="00FD03B1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76"/>
    <w:rPr>
      <w:sz w:val="22"/>
    </w:rPr>
  </w:style>
  <w:style w:type="paragraph" w:styleId="1">
    <w:name w:val="heading 1"/>
    <w:basedOn w:val="a"/>
    <w:link w:val="10"/>
    <w:uiPriority w:val="9"/>
    <w:qFormat/>
    <w:rsid w:val="00DC1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1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A707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1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tion1">
    <w:name w:val="section1"/>
    <w:basedOn w:val="a"/>
    <w:rsid w:val="00DC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C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D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13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cp:lastPrinted>2017-06-30T06:14:00Z</cp:lastPrinted>
  <dcterms:created xsi:type="dcterms:W3CDTF">2017-06-30T06:13:00Z</dcterms:created>
  <dcterms:modified xsi:type="dcterms:W3CDTF">2017-11-20T04:55:00Z</dcterms:modified>
</cp:coreProperties>
</file>